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3B" w:rsidRDefault="00B8763B">
      <w:pPr>
        <w:rPr>
          <w:sz w:val="2"/>
          <w:szCs w:val="2"/>
        </w:rPr>
      </w:pPr>
    </w:p>
    <w:p w:rsidR="00B8763B" w:rsidRDefault="00B8763B">
      <w:pPr>
        <w:framePr w:wrap="none" w:vAnchor="page" w:hAnchor="page" w:x="7828" w:y="2782"/>
      </w:pPr>
    </w:p>
    <w:p w:rsidR="00B8763B" w:rsidRDefault="00B8763B">
      <w:pPr>
        <w:framePr w:wrap="none" w:vAnchor="page" w:hAnchor="page" w:x="8044" w:y="3900"/>
      </w:pPr>
    </w:p>
    <w:p w:rsidR="00B8763B" w:rsidRDefault="00FD11E6">
      <w:pPr>
        <w:pStyle w:val="20"/>
        <w:framePr w:wrap="none" w:vAnchor="page" w:hAnchor="page" w:x="10934" w:y="15601"/>
        <w:shd w:val="clear" w:color="auto" w:fill="auto"/>
        <w:spacing w:line="220" w:lineRule="exact"/>
      </w:pPr>
      <w:r>
        <w:t>1</w:t>
      </w:r>
    </w:p>
    <w:p w:rsidR="00B8763B" w:rsidRDefault="00B37AD8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099300" cy="10034742"/>
            <wp:effectExtent l="19050" t="0" r="6350" b="0"/>
            <wp:docPr id="1" name="Рисунок 1" descr="C:\Users\Комп дс\Desktop\НОВЫЕ Программы\ООП\2023-05-2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 дс\Desktop\НОВЫЕ Программы\ООП\2023-05-26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03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63B" w:rsidRDefault="00FD11E6">
      <w:pPr>
        <w:pStyle w:val="10"/>
        <w:framePr w:w="10243" w:h="14419" w:hRule="exact" w:wrap="none" w:vAnchor="page" w:hAnchor="page" w:x="822" w:y="867"/>
        <w:shd w:val="clear" w:color="auto" w:fill="auto"/>
        <w:spacing w:after="0" w:line="320" w:lineRule="exact"/>
      </w:pPr>
      <w:bookmarkStart w:id="0" w:name="bookmark0"/>
      <w:r>
        <w:lastRenderedPageBreak/>
        <w:t>Оглавление</w:t>
      </w:r>
      <w:bookmarkEnd w:id="0"/>
    </w:p>
    <w:p w:rsidR="00B8763B" w:rsidRDefault="00DE5DDF">
      <w:pPr>
        <w:pStyle w:val="40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83" w:lineRule="exact"/>
        <w:jc w:val="both"/>
      </w:pPr>
      <w:hyperlink w:anchor="bookmark1" w:tooltip="Current Document">
        <w:r w:rsidR="00FD11E6">
          <w:t>Нормативно-правовое обеспечение программы организации ВСОКО в дошкольной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95"/>
      </w:pPr>
      <w:r>
        <w:t>образовательной организации</w:t>
      </w:r>
      <w:r>
        <w:tab/>
        <w:t>5</w:t>
      </w:r>
    </w:p>
    <w:p w:rsidR="00B8763B" w:rsidRDefault="00DE5DDF">
      <w:pPr>
        <w:pStyle w:val="12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</w:tabs>
        <w:spacing w:after="103" w:line="240" w:lineRule="exact"/>
      </w:pPr>
      <w:hyperlink w:anchor="bookmark3" w:tooltip="Current Document">
        <w:r w:rsidR="00FD11E6">
          <w:t>Оценка качества основной образовательной программы дошкольного образования (ООП ДО) ...6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  <w:tab w:val="left" w:leader="dot" w:pos="9960"/>
        </w:tabs>
        <w:spacing w:after="67" w:line="240" w:lineRule="exact"/>
      </w:pPr>
      <w:r>
        <w:t>Процедура оценки качества психо</w:t>
      </w:r>
      <w:r w:rsidR="006D657B">
        <w:t xml:space="preserve">лого-педагогических условий в </w:t>
      </w:r>
      <w:r>
        <w:t>ДОУ</w:t>
      </w:r>
      <w:r>
        <w:tab/>
        <w:t>7</w:t>
      </w:r>
    </w:p>
    <w:p w:rsidR="00B8763B" w:rsidRDefault="00DE5DDF">
      <w:pPr>
        <w:pStyle w:val="12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6"/>
        </w:tabs>
        <w:spacing w:after="0" w:line="278" w:lineRule="exact"/>
        <w:ind w:left="280"/>
      </w:pPr>
      <w:hyperlink w:anchor="bookmark6" w:tooltip="Current Document">
        <w:r w:rsidR="00FD11E6">
          <w:t>Показатели внутренней оценки качества психолого-педагогических условий реализации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line="278" w:lineRule="exact"/>
        <w:ind w:left="280"/>
      </w:pPr>
      <w:r>
        <w:t>ООП ДО</w:t>
      </w:r>
      <w:r>
        <w:tab/>
        <w:t>7</w:t>
      </w:r>
    </w:p>
    <w:p w:rsidR="00B8763B" w:rsidRDefault="00DE5DDF">
      <w:pPr>
        <w:pStyle w:val="12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6"/>
        </w:tabs>
        <w:spacing w:after="0" w:line="278" w:lineRule="exact"/>
        <w:ind w:left="280"/>
      </w:pPr>
      <w:hyperlink w:anchor="bookmark8" w:tooltip="Current Document">
        <w:r w:rsidR="00FD11E6">
          <w:t>Основные критерии оценки психолого-педагогических условий реализации основной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56" w:line="278" w:lineRule="exact"/>
        <w:ind w:left="280"/>
      </w:pPr>
      <w:r>
        <w:t>образовательной программы дошкольного образования</w:t>
      </w:r>
      <w:r>
        <w:tab/>
        <w:t>7</w:t>
      </w:r>
    </w:p>
    <w:p w:rsidR="00B8763B" w:rsidRDefault="00DE5DDF">
      <w:pPr>
        <w:pStyle w:val="12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6"/>
        </w:tabs>
        <w:spacing w:after="0"/>
        <w:ind w:left="280"/>
      </w:pPr>
      <w:hyperlink w:anchor="bookmark10" w:tooltip="Current Document">
        <w:r w:rsidR="00FD11E6">
          <w:t>Технология организации процедуры оценки психолого-педагогических условий для</w:t>
        </w:r>
      </w:hyperlink>
    </w:p>
    <w:p w:rsidR="00B8763B" w:rsidRDefault="00DE5DDF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64"/>
        <w:ind w:left="280"/>
      </w:pPr>
      <w:hyperlink w:anchor="bookmark4" w:tooltip="Current Document">
        <w:r w:rsidR="00FD11E6">
          <w:t>реализации основной образовательной программы дошкольного образования</w:t>
        </w:r>
        <w:r w:rsidR="00FD11E6">
          <w:tab/>
          <w:t>8</w:t>
        </w:r>
      </w:hyperlink>
    </w:p>
    <w:p w:rsidR="00B8763B" w:rsidRDefault="00DE5DDF">
      <w:pPr>
        <w:pStyle w:val="12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78" w:lineRule="exact"/>
      </w:pPr>
      <w:hyperlink w:anchor="bookmark12" w:tooltip="Current Document">
        <w:r w:rsidR="00FD11E6">
          <w:t>Процедура оценки качества организации развивающей предметно-пространственной среды в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line="278" w:lineRule="exact"/>
      </w:pPr>
      <w:r>
        <w:t>МБДОУ</w:t>
      </w:r>
      <w:r>
        <w:tab/>
        <w:t>9</w:t>
      </w:r>
    </w:p>
    <w:p w:rsidR="00B8763B" w:rsidRDefault="00DE5DDF">
      <w:pPr>
        <w:pStyle w:val="2f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11"/>
          <w:tab w:val="right" w:leader="dot" w:pos="9931"/>
        </w:tabs>
        <w:spacing w:after="91" w:line="278" w:lineRule="exact"/>
        <w:ind w:left="280"/>
        <w:jc w:val="left"/>
      </w:pPr>
      <w:hyperlink w:anchor="bookmark14" w:tooltip="Current Document">
        <w:r w:rsidR="00FD11E6">
          <w:rPr>
            <w:rStyle w:val="11"/>
          </w:rPr>
          <w:t>Показатели внутренней оценки качества организации развивающей предметнопространственной среды</w:t>
        </w:r>
        <w:r w:rsidR="00FD11E6">
          <w:rPr>
            <w:rStyle w:val="11"/>
          </w:rPr>
          <w:tab/>
          <w:t>9</w:t>
        </w:r>
      </w:hyperlink>
    </w:p>
    <w:p w:rsidR="00B8763B" w:rsidRDefault="00DE5DDF">
      <w:pPr>
        <w:pStyle w:val="2f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11"/>
        </w:tabs>
        <w:spacing w:after="67" w:line="240" w:lineRule="exact"/>
        <w:ind w:left="280"/>
      </w:pPr>
      <w:hyperlink w:anchor="bookmark15" w:tooltip="Current Document">
        <w:r w:rsidR="00FD11E6">
          <w:rPr>
            <w:rStyle w:val="11"/>
          </w:rPr>
          <w:t>Основные критерии оценки организации развивающей предметно-пространственной среды9</w:t>
        </w:r>
      </w:hyperlink>
    </w:p>
    <w:p w:rsidR="00B8763B" w:rsidRDefault="00DE5DDF">
      <w:pPr>
        <w:pStyle w:val="2f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11"/>
          <w:tab w:val="right" w:leader="dot" w:pos="9931"/>
        </w:tabs>
        <w:spacing w:after="0" w:line="278" w:lineRule="exact"/>
        <w:ind w:left="280"/>
        <w:jc w:val="left"/>
      </w:pPr>
      <w:hyperlink w:anchor="bookmark16" w:tooltip="Current Document">
        <w:r w:rsidR="00FD11E6">
          <w:rPr>
            <w:rStyle w:val="11"/>
          </w:rPr>
          <w:t>Технология организации процедуры оценки организации развивающей предметнопространственной среды</w:t>
        </w:r>
        <w:r w:rsidR="00FD11E6">
          <w:rPr>
            <w:rStyle w:val="11"/>
          </w:rPr>
          <w:tab/>
          <w:t>10</w:t>
        </w:r>
      </w:hyperlink>
    </w:p>
    <w:p w:rsidR="00B8763B" w:rsidRDefault="00DE5DDF">
      <w:pPr>
        <w:pStyle w:val="2f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  <w:tab w:val="left" w:leader="dot" w:pos="9960"/>
        </w:tabs>
        <w:spacing w:after="0" w:line="374" w:lineRule="exact"/>
      </w:pPr>
      <w:hyperlink w:anchor="bookmark21" w:tooltip="Current Document">
        <w:r w:rsidR="00FD11E6">
          <w:rPr>
            <w:rStyle w:val="11"/>
          </w:rPr>
          <w:t>Процедура оценки ка</w:t>
        </w:r>
        <w:r w:rsidR="006D657B">
          <w:rPr>
            <w:rStyle w:val="11"/>
          </w:rPr>
          <w:t xml:space="preserve">дровых условий реализации ООП </w:t>
        </w:r>
        <w:r w:rsidR="00FD11E6">
          <w:rPr>
            <w:rStyle w:val="11"/>
          </w:rPr>
          <w:t>ДОУ</w:t>
        </w:r>
        <w:r w:rsidR="00FD11E6">
          <w:rPr>
            <w:rStyle w:val="11"/>
          </w:rPr>
          <w:tab/>
          <w:t>11</w:t>
        </w:r>
      </w:hyperlink>
    </w:p>
    <w:p w:rsidR="00B8763B" w:rsidRDefault="00DE5DDF">
      <w:pPr>
        <w:pStyle w:val="2f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2"/>
          <w:tab w:val="left" w:leader="dot" w:pos="9960"/>
        </w:tabs>
        <w:spacing w:after="0" w:line="374" w:lineRule="exact"/>
        <w:ind w:left="280"/>
      </w:pPr>
      <w:hyperlink w:anchor="bookmark23" w:tooltip="Current Document">
        <w:r w:rsidR="00FD11E6">
          <w:rPr>
            <w:rStyle w:val="11"/>
          </w:rPr>
          <w:t>Показатели внутренней оценки кадровых условий реализации ООП ДОО</w:t>
        </w:r>
        <w:r w:rsidR="00FD11E6">
          <w:rPr>
            <w:rStyle w:val="11"/>
          </w:rPr>
          <w:tab/>
          <w:t>11</w:t>
        </w:r>
      </w:hyperlink>
    </w:p>
    <w:p w:rsidR="00B8763B" w:rsidRDefault="00DE5DDF">
      <w:pPr>
        <w:pStyle w:val="2f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2"/>
          <w:tab w:val="left" w:leader="dot" w:pos="9960"/>
        </w:tabs>
        <w:spacing w:after="0" w:line="374" w:lineRule="exact"/>
        <w:ind w:left="280"/>
      </w:pPr>
      <w:hyperlink w:anchor="bookmark25" w:tooltip="Current Document">
        <w:r w:rsidR="00FD11E6">
          <w:rPr>
            <w:rStyle w:val="11"/>
          </w:rPr>
          <w:t>Основные критерии оценки кадровых условий реализации ООП ДОО</w:t>
        </w:r>
        <w:r w:rsidR="00FD11E6">
          <w:rPr>
            <w:rStyle w:val="11"/>
          </w:rPr>
          <w:tab/>
          <w:t>11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2"/>
          <w:tab w:val="left" w:leader="dot" w:pos="9960"/>
        </w:tabs>
        <w:spacing w:after="0" w:line="374" w:lineRule="exact"/>
        <w:ind w:left="280"/>
      </w:pPr>
      <w:r>
        <w:t>Технология организации процедуры оценки кадровых условий реализации ООП ДОО</w:t>
      </w:r>
      <w:r>
        <w:tab/>
        <w:t>11</w:t>
      </w:r>
    </w:p>
    <w:p w:rsidR="00B8763B" w:rsidRDefault="00DE5DDF">
      <w:pPr>
        <w:pStyle w:val="2f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  <w:tab w:val="right" w:leader="dot" w:pos="10198"/>
        </w:tabs>
        <w:spacing w:after="0" w:line="374" w:lineRule="exact"/>
      </w:pPr>
      <w:hyperlink w:anchor="bookmark28" w:tooltip="Current Document">
        <w:r w:rsidR="00FD11E6">
          <w:rPr>
            <w:rStyle w:val="11"/>
          </w:rPr>
          <w:t>Процедура оценки материально</w:t>
        </w:r>
        <w:r w:rsidR="006D657B">
          <w:rPr>
            <w:rStyle w:val="11"/>
          </w:rPr>
          <w:t xml:space="preserve">-технического обеспечения ООП </w:t>
        </w:r>
        <w:r w:rsidR="00FD11E6">
          <w:rPr>
            <w:rStyle w:val="11"/>
          </w:rPr>
          <w:t>ДОУ</w:t>
        </w:r>
        <w:r w:rsidR="00FD11E6">
          <w:rPr>
            <w:rStyle w:val="11"/>
          </w:rPr>
          <w:tab/>
          <w:t>12</w:t>
        </w:r>
      </w:hyperlink>
    </w:p>
    <w:p w:rsidR="00B8763B" w:rsidRDefault="00DE5DDF">
      <w:pPr>
        <w:pStyle w:val="2f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6"/>
          <w:tab w:val="right" w:leader="dot" w:pos="10198"/>
        </w:tabs>
        <w:spacing w:after="0" w:line="374" w:lineRule="exact"/>
        <w:ind w:left="280"/>
      </w:pPr>
      <w:hyperlink w:anchor="bookmark30" w:tooltip="Current Document">
        <w:r w:rsidR="00FD11E6">
          <w:rPr>
            <w:rStyle w:val="11"/>
          </w:rPr>
          <w:t>Показатели внутренней оценки материально-технического обеспечения ООП ДО</w:t>
        </w:r>
        <w:r w:rsidR="00FD11E6">
          <w:rPr>
            <w:rStyle w:val="11"/>
          </w:rPr>
          <w:tab/>
          <w:t>12</w:t>
        </w:r>
      </w:hyperlink>
    </w:p>
    <w:p w:rsidR="00B8763B" w:rsidRDefault="00DE5DDF">
      <w:pPr>
        <w:pStyle w:val="2f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0" w:line="374" w:lineRule="exact"/>
        <w:ind w:left="280"/>
      </w:pPr>
      <w:hyperlink w:anchor="bookmark32" w:tooltip="Current Document">
        <w:r w:rsidR="00FD11E6">
          <w:rPr>
            <w:rStyle w:val="11"/>
          </w:rPr>
          <w:t>6.2.Основные критерии оценки материально-технического обеспечения ООП ДО</w:t>
        </w:r>
        <w:r w:rsidR="00FD11E6">
          <w:rPr>
            <w:rStyle w:val="11"/>
          </w:rPr>
          <w:tab/>
          <w:t>12</w:t>
        </w:r>
      </w:hyperlink>
    </w:p>
    <w:p w:rsidR="00B8763B" w:rsidRDefault="00DE5DDF">
      <w:pPr>
        <w:pStyle w:val="2f"/>
        <w:framePr w:w="10243" w:h="14419" w:hRule="exact" w:wrap="none" w:vAnchor="page" w:hAnchor="page" w:x="822" w:y="867"/>
        <w:numPr>
          <w:ilvl w:val="0"/>
          <w:numId w:val="2"/>
        </w:numPr>
        <w:shd w:val="clear" w:color="auto" w:fill="auto"/>
        <w:tabs>
          <w:tab w:val="left" w:pos="806"/>
        </w:tabs>
        <w:spacing w:after="0" w:line="274" w:lineRule="exact"/>
        <w:ind w:left="280"/>
      </w:pPr>
      <w:hyperlink w:anchor="bookmark31" w:tooltip="Current Document">
        <w:r w:rsidR="00FD11E6">
          <w:rPr>
            <w:rStyle w:val="11"/>
          </w:rPr>
          <w:t>Технология организации процедуры оценки материально-технического обеспечения ООП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9918"/>
        </w:tabs>
        <w:spacing w:after="0" w:line="274" w:lineRule="exact"/>
      </w:pPr>
      <w:r>
        <w:t>ДО</w:t>
      </w:r>
      <w:r>
        <w:tab/>
        <w:t>12</w:t>
      </w:r>
    </w:p>
    <w:p w:rsidR="00B8763B" w:rsidRDefault="00DE5DDF">
      <w:pPr>
        <w:pStyle w:val="12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  <w:tab w:val="right" w:leader="dot" w:pos="10198"/>
        </w:tabs>
        <w:spacing w:after="0" w:line="374" w:lineRule="exact"/>
      </w:pPr>
      <w:hyperlink w:anchor="bookmark35" w:tooltip="Current Document">
        <w:r w:rsidR="00FD11E6">
          <w:t>Процедура оценки финансового обеспечения ООП ДО</w:t>
        </w:r>
        <w:r w:rsidR="00FD11E6">
          <w:tab/>
          <w:t>13</w:t>
        </w:r>
      </w:hyperlink>
    </w:p>
    <w:p w:rsidR="00B8763B" w:rsidRDefault="00DE5DDF">
      <w:pPr>
        <w:pStyle w:val="2f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6"/>
          <w:tab w:val="left" w:leader="dot" w:pos="9960"/>
        </w:tabs>
        <w:spacing w:after="0" w:line="374" w:lineRule="exact"/>
        <w:ind w:left="280"/>
      </w:pPr>
      <w:hyperlink w:anchor="bookmark36" w:tooltip="Current Document">
        <w:r w:rsidR="00FD11E6">
          <w:rPr>
            <w:rStyle w:val="11"/>
          </w:rPr>
          <w:t>Показатели внутренней оценки финансового обеспечения ООП ДО</w:t>
        </w:r>
        <w:r w:rsidR="00FD11E6">
          <w:rPr>
            <w:rStyle w:val="11"/>
          </w:rPr>
          <w:tab/>
          <w:t>13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0" w:line="374" w:lineRule="exact"/>
        <w:ind w:left="280"/>
      </w:pPr>
      <w:r>
        <w:t>7.2.Основные критерии оценки финансового обеспечения ООП ДО</w:t>
      </w:r>
      <w:r>
        <w:tab/>
        <w:t>13</w:t>
      </w:r>
    </w:p>
    <w:p w:rsidR="00B8763B" w:rsidRDefault="00DE5DDF">
      <w:pPr>
        <w:pStyle w:val="2f"/>
        <w:framePr w:w="10243" w:h="14419" w:hRule="exact" w:wrap="none" w:vAnchor="page" w:hAnchor="page" w:x="822" w:y="867"/>
        <w:numPr>
          <w:ilvl w:val="0"/>
          <w:numId w:val="3"/>
        </w:numPr>
        <w:shd w:val="clear" w:color="auto" w:fill="auto"/>
        <w:tabs>
          <w:tab w:val="left" w:pos="806"/>
          <w:tab w:val="right" w:leader="dot" w:pos="10198"/>
        </w:tabs>
        <w:spacing w:after="0" w:line="374" w:lineRule="exact"/>
        <w:ind w:left="280"/>
      </w:pPr>
      <w:hyperlink w:anchor="bookmark39" w:tooltip="Current Document">
        <w:r w:rsidR="00FD11E6">
          <w:rPr>
            <w:rStyle w:val="11"/>
          </w:rPr>
          <w:t>Технология организации процедуры оценки финансового обеспечения ООП ДО</w:t>
        </w:r>
        <w:r w:rsidR="00FD11E6">
          <w:rPr>
            <w:rStyle w:val="11"/>
          </w:rPr>
          <w:tab/>
          <w:t>13</w:t>
        </w:r>
      </w:hyperlink>
    </w:p>
    <w:p w:rsidR="00B8763B" w:rsidRDefault="00DE5DDF">
      <w:pPr>
        <w:pStyle w:val="12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69" w:lineRule="exact"/>
      </w:pPr>
      <w:hyperlink w:anchor="bookmark40" w:tooltip="Current Document">
        <w:r w:rsidR="00FD11E6">
          <w:t>Оценка качества образовательной деятельности образовательной организации, реализующих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56" w:line="269" w:lineRule="exact"/>
      </w:pPr>
      <w:r>
        <w:t>программы дошкольного образования</w:t>
      </w:r>
      <w:r>
        <w:tab/>
        <w:t>14</w:t>
      </w:r>
    </w:p>
    <w:p w:rsidR="00B8763B" w:rsidRDefault="00DE5DDF">
      <w:pPr>
        <w:pStyle w:val="12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6"/>
        </w:tabs>
        <w:spacing w:after="0" w:line="274" w:lineRule="exact"/>
        <w:ind w:left="280"/>
      </w:pPr>
      <w:hyperlink w:anchor="bookmark41" w:tooltip="Current Document">
        <w:r w:rsidR="00FD11E6">
          <w:t>Показатели качества образовательной деятельности ОУ, реализующей программы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64" w:line="274" w:lineRule="exact"/>
        <w:ind w:left="280"/>
      </w:pPr>
      <w:r>
        <w:t>дошкольного образования</w:t>
      </w:r>
      <w:r>
        <w:tab/>
        <w:t>14</w:t>
      </w:r>
    </w:p>
    <w:p w:rsidR="00B8763B" w:rsidRDefault="00DE5DDF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9931"/>
        </w:tabs>
        <w:spacing w:after="53" w:line="269" w:lineRule="exact"/>
        <w:ind w:left="280"/>
        <w:jc w:val="left"/>
      </w:pPr>
      <w:hyperlink w:anchor="bookmark42" w:tooltip="Current Document">
        <w:r w:rsidR="00FD11E6">
          <w:t>8.2.Основные критерии оценки качества образовательной деятельности ОУ, реализующей программы дошкольного образования</w:t>
        </w:r>
        <w:r w:rsidR="00FD11E6">
          <w:tab/>
          <w:t>14</w:t>
        </w:r>
      </w:hyperlink>
    </w:p>
    <w:p w:rsidR="00B8763B" w:rsidRDefault="00DE5DDF">
      <w:pPr>
        <w:pStyle w:val="12"/>
        <w:framePr w:w="10243" w:h="14419" w:hRule="exact" w:wrap="none" w:vAnchor="page" w:hAnchor="page" w:x="822" w:y="867"/>
        <w:numPr>
          <w:ilvl w:val="0"/>
          <w:numId w:val="4"/>
        </w:numPr>
        <w:shd w:val="clear" w:color="auto" w:fill="auto"/>
        <w:tabs>
          <w:tab w:val="left" w:pos="806"/>
        </w:tabs>
        <w:spacing w:after="0" w:line="278" w:lineRule="exact"/>
        <w:ind w:left="280"/>
      </w:pPr>
      <w:hyperlink w:anchor="bookmark46" w:tooltip="Current Document">
        <w:r w:rsidR="00FD11E6">
          <w:t>Технология организации процедуры оценки качества образовательной деятельности ОУ,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91" w:line="278" w:lineRule="exact"/>
        <w:ind w:left="280"/>
      </w:pPr>
      <w:r>
        <w:t>реализующей программы дошкольного образования</w:t>
      </w:r>
      <w:r>
        <w:tab/>
        <w:t>14</w:t>
      </w:r>
    </w:p>
    <w:p w:rsidR="00B8763B" w:rsidRDefault="00DE5DDF">
      <w:pPr>
        <w:pStyle w:val="12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  <w:tab w:val="right" w:leader="dot" w:pos="10198"/>
        </w:tabs>
        <w:spacing w:after="77" w:line="240" w:lineRule="exact"/>
      </w:pPr>
      <w:hyperlink w:anchor="bookmark49" w:tooltip="Current Document">
        <w:r w:rsidR="00FD11E6">
          <w:t>Вариативные показатели внутренней оценки качества дошкольного образования</w:t>
        </w:r>
        <w:r w:rsidR="00FD11E6">
          <w:tab/>
          <w:t>15</w:t>
        </w:r>
      </w:hyperlink>
    </w:p>
    <w:p w:rsidR="00B8763B" w:rsidRDefault="00DE5DDF">
      <w:pPr>
        <w:pStyle w:val="12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278" w:lineRule="exact"/>
      </w:pPr>
      <w:hyperlink w:anchor="bookmark50" w:tooltip="Current Document">
        <w:r w:rsidR="00FD11E6">
          <w:t>Организационная и функциональная структура внутренней системы оценки качества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0" w:line="278" w:lineRule="exact"/>
      </w:pPr>
      <w:r>
        <w:t>дошкольного образования</w:t>
      </w:r>
      <w:r>
        <w:tab/>
        <w:t>16</w:t>
      </w:r>
    </w:p>
    <w:p w:rsidR="00B8763B" w:rsidRDefault="00FD11E6">
      <w:pPr>
        <w:pStyle w:val="20"/>
        <w:framePr w:wrap="none" w:vAnchor="page" w:hAnchor="page" w:x="10912" w:y="15591"/>
        <w:shd w:val="clear" w:color="auto" w:fill="auto"/>
        <w:spacing w:line="220" w:lineRule="exact"/>
      </w:pPr>
      <w:r>
        <w:t>2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DE5DDF" w:rsidP="00FD11E6">
      <w:pPr>
        <w:pStyle w:val="12"/>
        <w:framePr w:w="10243" w:h="8173" w:hRule="exact" w:wrap="none" w:vAnchor="page" w:hAnchor="page" w:x="822" w:y="863"/>
        <w:shd w:val="clear" w:color="auto" w:fill="auto"/>
        <w:tabs>
          <w:tab w:val="left" w:leader="dot" w:pos="9946"/>
        </w:tabs>
        <w:spacing w:after="86" w:line="276" w:lineRule="auto"/>
      </w:pPr>
      <w:hyperlink w:anchor="bookmark53" w:tooltip="Current Document">
        <w:r w:rsidR="00FD11E6">
          <w:t>Приложения:</w:t>
        </w:r>
        <w:r w:rsidR="00FD11E6">
          <w:tab/>
          <w:t>18</w:t>
        </w:r>
      </w:hyperlink>
    </w:p>
    <w:p w:rsidR="00B8763B" w:rsidRDefault="00DE5DDF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56" w:line="276" w:lineRule="auto"/>
        <w:ind w:left="280"/>
        <w:jc w:val="left"/>
      </w:pPr>
      <w:hyperlink w:anchor="bookmark62" w:tooltip="Current Document">
        <w:r w:rsidR="00FD11E6">
          <w:rPr>
            <w:rStyle w:val="11"/>
          </w:rPr>
          <w:t>Приложение 1. Оценка качества основной образовательной программы дошкольного образования (ООП ДО)</w:t>
        </w:r>
        <w:r w:rsidR="00FD11E6">
          <w:rPr>
            <w:rStyle w:val="11"/>
          </w:rPr>
          <w:tab/>
          <w:t>19</w:t>
        </w:r>
      </w:hyperlink>
    </w:p>
    <w:p w:rsidR="00B8763B" w:rsidRDefault="00FD11E6" w:rsidP="00FD11E6">
      <w:pPr>
        <w:pStyle w:val="12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91" w:line="276" w:lineRule="auto"/>
        <w:ind w:left="280"/>
        <w:jc w:val="left"/>
      </w:pPr>
      <w:r>
        <w:t>Приложение 2. Листы оценки качества психолого-педагогических условий реализации дошкольного образования</w:t>
      </w:r>
      <w:r>
        <w:tab/>
        <w:t>21</w:t>
      </w:r>
    </w:p>
    <w:p w:rsidR="00B8763B" w:rsidRDefault="00DE5DDF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left" w:leader="dot" w:pos="9946"/>
        </w:tabs>
        <w:spacing w:after="77" w:line="276" w:lineRule="auto"/>
        <w:ind w:left="280"/>
      </w:pPr>
      <w:hyperlink w:anchor="bookmark59" w:tooltip="Current Document">
        <w:r w:rsidR="00FD11E6">
          <w:rPr>
            <w:rStyle w:val="11"/>
          </w:rPr>
          <w:t>Приложение 3. Листы оценки качества развивающей предметно-пространственной среды</w:t>
        </w:r>
        <w:r w:rsidR="00FD11E6">
          <w:rPr>
            <w:rStyle w:val="11"/>
          </w:rPr>
          <w:tab/>
          <w:t>27</w:t>
        </w:r>
      </w:hyperlink>
    </w:p>
    <w:p w:rsidR="00B8763B" w:rsidRDefault="00FD11E6" w:rsidP="00FD11E6">
      <w:pPr>
        <w:pStyle w:val="12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64" w:line="276" w:lineRule="auto"/>
        <w:ind w:left="280"/>
        <w:jc w:val="left"/>
      </w:pPr>
      <w:r>
        <w:t>Приложение 4. Оценка кадровых условий реализации основной образовательной программы дошкольного образования (ООП ДО)</w:t>
      </w:r>
      <w:r>
        <w:tab/>
        <w:t>29</w:t>
      </w:r>
    </w:p>
    <w:p w:rsidR="00B8763B" w:rsidRDefault="00DE5DDF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56" w:line="276" w:lineRule="auto"/>
        <w:ind w:left="280"/>
        <w:jc w:val="left"/>
      </w:pPr>
      <w:hyperlink w:anchor="bookmark65" w:tooltip="Current Document">
        <w:r w:rsidR="00FD11E6">
          <w:rPr>
            <w:rStyle w:val="11"/>
          </w:rPr>
          <w:t>Приложение 4а. Листы оценки качества специальных кадровых условий реализации адаптированной образовательной программы (при наличии детей с ОВЗ)</w:t>
        </w:r>
        <w:r w:rsidR="00FD11E6">
          <w:rPr>
            <w:rStyle w:val="11"/>
          </w:rPr>
          <w:tab/>
          <w:t>32</w:t>
        </w:r>
      </w:hyperlink>
    </w:p>
    <w:p w:rsidR="00B8763B" w:rsidRDefault="00DE5DDF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64" w:line="276" w:lineRule="auto"/>
        <w:ind w:left="280"/>
        <w:jc w:val="left"/>
      </w:pPr>
      <w:hyperlink w:anchor="bookmark68" w:tooltip="Current Document">
        <w:r w:rsidR="00FD11E6">
          <w:rPr>
            <w:rStyle w:val="11"/>
          </w:rPr>
          <w:t>Приложение 5. Оценка материально-технических условий реализации основной образовательной программы дошкольного образования (ООП ДО)</w:t>
        </w:r>
        <w:r w:rsidR="00FD11E6">
          <w:rPr>
            <w:rStyle w:val="11"/>
          </w:rPr>
          <w:tab/>
          <w:t>33</w:t>
        </w:r>
      </w:hyperlink>
    </w:p>
    <w:p w:rsidR="00B8763B" w:rsidRDefault="00DE5DDF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56" w:line="276" w:lineRule="auto"/>
        <w:ind w:left="280"/>
        <w:jc w:val="left"/>
      </w:pPr>
      <w:hyperlink w:anchor="bookmark71" w:tooltip="Current Document">
        <w:r w:rsidR="00FD11E6">
          <w:rPr>
            <w:rStyle w:val="11"/>
          </w:rPr>
          <w:t>Приложение 5 а. Листы оценки качества специальных материально-технических условий реализации адаптированной образовательной программы (при наличие детей с ОВЗ)</w:t>
        </w:r>
        <w:r w:rsidR="00FD11E6">
          <w:rPr>
            <w:rStyle w:val="11"/>
          </w:rPr>
          <w:tab/>
          <w:t>35</w:t>
        </w:r>
      </w:hyperlink>
    </w:p>
    <w:p w:rsidR="00B8763B" w:rsidRDefault="00DE5DDF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56" w:line="276" w:lineRule="auto"/>
        <w:ind w:left="280"/>
        <w:jc w:val="left"/>
      </w:pPr>
      <w:hyperlink w:anchor="bookmark73" w:tooltip="Current Document">
        <w:r w:rsidR="00FD11E6">
          <w:rPr>
            <w:rStyle w:val="11"/>
          </w:rPr>
          <w:t>Приложение 6. Оценка финансовых условий реализации основной образовательной программы дошкольного образования (ООП ДО)</w:t>
        </w:r>
        <w:r w:rsidR="00FD11E6">
          <w:rPr>
            <w:rStyle w:val="11"/>
          </w:rPr>
          <w:tab/>
          <w:t>40</w:t>
        </w:r>
      </w:hyperlink>
    </w:p>
    <w:p w:rsidR="00B8763B" w:rsidRDefault="00DE5DDF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0" w:line="276" w:lineRule="auto"/>
        <w:ind w:left="280"/>
        <w:jc w:val="left"/>
      </w:pPr>
      <w:hyperlink w:anchor="bookmark75" w:tooltip="Current Document">
        <w:r w:rsidR="00FD11E6">
          <w:rPr>
            <w:rStyle w:val="11"/>
          </w:rPr>
          <w:t>Приложение 7а. Анкета для выявления удовлетворённости родителей качеством образовательных услуг</w:t>
        </w:r>
        <w:r w:rsidR="00FD11E6">
          <w:rPr>
            <w:rStyle w:val="11"/>
          </w:rPr>
          <w:tab/>
          <w:t>41</w:t>
        </w:r>
      </w:hyperlink>
    </w:p>
    <w:p w:rsidR="00B8763B" w:rsidRDefault="00DE5DDF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10218"/>
        </w:tabs>
        <w:spacing w:after="0" w:line="276" w:lineRule="auto"/>
        <w:ind w:left="280"/>
      </w:pPr>
      <w:hyperlink w:anchor="bookmark77" w:tooltip="Current Document">
        <w:r w:rsidR="00FD11E6">
          <w:rPr>
            <w:rStyle w:val="11"/>
          </w:rPr>
          <w:t>Приложение 7б. Анкета для родителей воспитанников ДОО</w:t>
        </w:r>
        <w:r w:rsidR="00FD11E6">
          <w:rPr>
            <w:rStyle w:val="11"/>
          </w:rPr>
          <w:tab/>
          <w:t>42</w:t>
        </w:r>
      </w:hyperlink>
    </w:p>
    <w:p w:rsidR="00B8763B" w:rsidRDefault="00DE5DDF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10218"/>
        </w:tabs>
        <w:spacing w:after="0" w:line="276" w:lineRule="auto"/>
        <w:ind w:left="280"/>
      </w:pPr>
      <w:hyperlink w:anchor="bookmark79" w:tooltip="Current Document">
        <w:r w:rsidR="00FD11E6">
          <w:rPr>
            <w:rStyle w:val="11"/>
          </w:rPr>
          <w:t>Приложение 8. Анкета для педагогов ДОО</w:t>
        </w:r>
        <w:r w:rsidR="00FD11E6">
          <w:rPr>
            <w:rStyle w:val="11"/>
          </w:rPr>
          <w:tab/>
          <w:t>46</w:t>
        </w:r>
      </w:hyperlink>
    </w:p>
    <w:p w:rsidR="00B8763B" w:rsidRDefault="00FD11E6" w:rsidP="00FD11E6">
      <w:pPr>
        <w:pStyle w:val="12"/>
        <w:framePr w:w="10243" w:h="8173" w:hRule="exact" w:wrap="none" w:vAnchor="page" w:hAnchor="page" w:x="822" w:y="863"/>
        <w:shd w:val="clear" w:color="auto" w:fill="auto"/>
        <w:tabs>
          <w:tab w:val="right" w:leader="dot" w:pos="10218"/>
        </w:tabs>
        <w:spacing w:after="0" w:line="276" w:lineRule="auto"/>
        <w:ind w:left="280"/>
      </w:pPr>
      <w:r>
        <w:t>Приложение 9. Оценка качества образовательной деятельности</w:t>
      </w:r>
      <w:r>
        <w:tab/>
        <w:t>49</w:t>
      </w:r>
    </w:p>
    <w:p w:rsidR="00B8763B" w:rsidRDefault="00FD11E6" w:rsidP="00FD11E6">
      <w:pPr>
        <w:pStyle w:val="12"/>
        <w:framePr w:w="10243" w:h="8173" w:hRule="exact" w:wrap="none" w:vAnchor="page" w:hAnchor="page" w:x="822" w:y="863"/>
        <w:shd w:val="clear" w:color="auto" w:fill="auto"/>
        <w:tabs>
          <w:tab w:val="right" w:leader="dot" w:pos="10218"/>
        </w:tabs>
        <w:spacing w:after="0" w:line="276" w:lineRule="auto"/>
        <w:ind w:left="280"/>
      </w:pPr>
      <w:r>
        <w:t>Приложение 10. Лист адаптации</w:t>
      </w:r>
      <w:r>
        <w:tab/>
        <w:t>51</w:t>
      </w:r>
    </w:p>
    <w:p w:rsidR="00B8763B" w:rsidRDefault="00FD11E6" w:rsidP="00FD11E6">
      <w:pPr>
        <w:pStyle w:val="12"/>
        <w:framePr w:w="10243" w:h="8173" w:hRule="exact" w:wrap="none" w:vAnchor="page" w:hAnchor="page" w:x="822" w:y="863"/>
        <w:shd w:val="clear" w:color="auto" w:fill="auto"/>
        <w:tabs>
          <w:tab w:val="right" w:leader="dot" w:pos="10218"/>
        </w:tabs>
        <w:spacing w:after="0" w:line="276" w:lineRule="auto"/>
        <w:ind w:left="280"/>
      </w:pPr>
      <w:r>
        <w:t>Приложение 11. Анализ здоровья</w:t>
      </w:r>
      <w:r>
        <w:tab/>
        <w:t>53</w:t>
      </w:r>
    </w:p>
    <w:p w:rsidR="00B8763B" w:rsidRDefault="00FD11E6" w:rsidP="00FD11E6">
      <w:pPr>
        <w:pStyle w:val="12"/>
        <w:framePr w:w="10243" w:h="8173" w:hRule="exact" w:wrap="none" w:vAnchor="page" w:hAnchor="page" w:x="822" w:y="863"/>
        <w:shd w:val="clear" w:color="auto" w:fill="auto"/>
        <w:tabs>
          <w:tab w:val="right" w:leader="dot" w:pos="10218"/>
        </w:tabs>
        <w:spacing w:after="0" w:line="276" w:lineRule="auto"/>
        <w:ind w:left="280"/>
      </w:pPr>
      <w:r>
        <w:t>Приложение 12. Перечень мероприятий по производственному контролю</w:t>
      </w:r>
      <w:r>
        <w:tab/>
        <w:t>55</w:t>
      </w:r>
    </w:p>
    <w:p w:rsidR="00B8763B" w:rsidRDefault="00FD11E6">
      <w:pPr>
        <w:pStyle w:val="20"/>
        <w:framePr w:wrap="none" w:vAnchor="page" w:hAnchor="page" w:x="10917" w:y="15610"/>
        <w:shd w:val="clear" w:color="auto" w:fill="auto"/>
        <w:spacing w:line="220" w:lineRule="exact"/>
      </w:pPr>
      <w:r>
        <w:t>3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40"/>
        <w:framePr w:wrap="none" w:vAnchor="page" w:hAnchor="page" w:x="10908" w:y="15585"/>
        <w:shd w:val="clear" w:color="auto" w:fill="auto"/>
        <w:spacing w:before="0" w:after="0" w:line="240" w:lineRule="exact"/>
      </w:pPr>
      <w:r>
        <w:lastRenderedPageBreak/>
        <w:t>4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 w:rsidP="00FD11E6">
      <w:pPr>
        <w:pStyle w:val="10"/>
        <w:framePr w:w="10258" w:h="10126" w:hRule="exact" w:wrap="none" w:vAnchor="page" w:hAnchor="page" w:x="822" w:y="829"/>
        <w:shd w:val="clear" w:color="auto" w:fill="auto"/>
        <w:spacing w:after="0" w:line="374" w:lineRule="exact"/>
        <w:jc w:val="left"/>
      </w:pPr>
      <w:bookmarkStart w:id="1" w:name="bookmark1"/>
      <w:bookmarkStart w:id="2" w:name="bookmark2"/>
      <w:r>
        <w:lastRenderedPageBreak/>
        <w:t>1. Нормативно-правовое обеспечение программы организации ВСОКО в дошкольной образовательной организации</w:t>
      </w:r>
      <w:bookmarkEnd w:id="1"/>
      <w:bookmarkEnd w:id="2"/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>-Федеральный закон «Об образовании в Российской Федерации» о 29.12.2012 № 273 ФЗ с изменениями от 24 марта 2021 года;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>-Приказ Минобрнауки России от 17 октября 2013 г. № 1155 «Об утверждении федерального государственного образовательного стандарта дошкольного образования» с изменениями на 21 января 2019 года;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>-Приказ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>-Приказ Министерства образования и науки (МОиН) Российской Федерации от 14 июня 2013 г. № 462 «Об утверждении порядка проведения самообследования образовательной организацией» с изменениями на 14 декабря 2017 года;</w:t>
      </w:r>
    </w:p>
    <w:p w:rsidR="00B8763B" w:rsidRDefault="00FD11E6">
      <w:pPr>
        <w:pStyle w:val="22"/>
        <w:framePr w:w="10258" w:h="10126" w:hRule="exact" w:wrap="none" w:vAnchor="page" w:hAnchor="page" w:x="822" w:y="829"/>
        <w:numPr>
          <w:ilvl w:val="0"/>
          <w:numId w:val="5"/>
        </w:numPr>
        <w:shd w:val="clear" w:color="auto" w:fill="auto"/>
        <w:tabs>
          <w:tab w:val="left" w:pos="974"/>
        </w:tabs>
        <w:ind w:firstLine="600"/>
      </w:pPr>
      <w:r>
        <w:rPr>
          <w:rStyle w:val="23"/>
        </w:rPr>
        <w:t>П</w:t>
      </w:r>
      <w:r>
        <w:t>риказ МОиН РФ «Об утверждении показателей деятельности образовательной организации, подлежащей самообследованию» от 10.12.2013 № 1324 с изменениями на 15 февраля 2017 года;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 xml:space="preserve">-Постановление Правительства РФ от 5 августа 2013 г. </w:t>
      </w:r>
      <w:r>
        <w:rPr>
          <w:lang w:val="en-US" w:eastAsia="en-US" w:bidi="en-US"/>
        </w:rPr>
        <w:t>N</w:t>
      </w:r>
      <w:r w:rsidRPr="00A8110C">
        <w:rPr>
          <w:lang w:eastAsia="en-US" w:bidi="en-US"/>
        </w:rPr>
        <w:t xml:space="preserve"> </w:t>
      </w:r>
      <w:r>
        <w:t>662 «Об осуществлении мониторинга системы образования»;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>-Приказ Минобрнауки РФ от 10 декабря 2013 г. № 1324 «Об утверждении показателей деятельности образовательной организации, подлежащей самообследованию»;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>-Приказ Минобрнауки РФ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B8763B" w:rsidRDefault="00FD11E6">
      <w:pPr>
        <w:pStyle w:val="22"/>
        <w:framePr w:w="10258" w:h="10126" w:hRule="exact" w:wrap="none" w:vAnchor="page" w:hAnchor="page" w:x="822" w:y="829"/>
        <w:numPr>
          <w:ilvl w:val="0"/>
          <w:numId w:val="5"/>
        </w:numPr>
        <w:shd w:val="clear" w:color="auto" w:fill="auto"/>
        <w:tabs>
          <w:tab w:val="left" w:pos="974"/>
        </w:tabs>
        <w:ind w:firstLine="600"/>
      </w:pPr>
      <w:r>
        <w:rPr>
          <w:rStyle w:val="23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от 01.01.2021 г</w:t>
      </w:r>
      <w:r>
        <w:t>.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>-Устав ДОУ;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>-Положение о самообследовании;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>-Положение о внутреннем (должностном) контроле.</w:t>
      </w:r>
    </w:p>
    <w:p w:rsidR="00B8763B" w:rsidRDefault="00FD11E6">
      <w:pPr>
        <w:pStyle w:val="20"/>
        <w:framePr w:wrap="none" w:vAnchor="page" w:hAnchor="page" w:x="10921" w:y="15601"/>
        <w:shd w:val="clear" w:color="auto" w:fill="auto"/>
        <w:spacing w:line="220" w:lineRule="exact"/>
      </w:pPr>
      <w:r>
        <w:t>5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 w:rsidP="00945B31">
      <w:pPr>
        <w:pStyle w:val="10"/>
        <w:framePr w:w="10258" w:h="13050" w:hRule="exact" w:wrap="none" w:vAnchor="page" w:hAnchor="page" w:x="822" w:y="827"/>
        <w:shd w:val="clear" w:color="auto" w:fill="auto"/>
        <w:spacing w:after="0" w:line="370" w:lineRule="exact"/>
        <w:ind w:firstLine="600"/>
        <w:jc w:val="left"/>
      </w:pPr>
      <w:bookmarkStart w:id="3" w:name="bookmark3"/>
      <w:bookmarkStart w:id="4" w:name="bookmark4"/>
      <w:r>
        <w:lastRenderedPageBreak/>
        <w:t>2. Оценка качества основной образовательной программы дошкольного образования (ООП ДО)</w:t>
      </w:r>
      <w:bookmarkEnd w:id="3"/>
      <w:bookmarkEnd w:id="4"/>
    </w:p>
    <w:p w:rsidR="00B8763B" w:rsidRDefault="00FD11E6" w:rsidP="00945B31">
      <w:pPr>
        <w:pStyle w:val="22"/>
        <w:framePr w:w="10258" w:h="13050" w:hRule="exact" w:wrap="none" w:vAnchor="page" w:hAnchor="page" w:x="822" w:y="827"/>
        <w:shd w:val="clear" w:color="auto" w:fill="auto"/>
        <w:ind w:firstLine="600"/>
      </w:pPr>
      <w:r>
        <w:t>ФГОС ДО определяет требования к структуре образовательной программы и ее объему.</w:t>
      </w:r>
    </w:p>
    <w:p w:rsidR="00B8763B" w:rsidRDefault="00FD11E6" w:rsidP="00945B31">
      <w:pPr>
        <w:pStyle w:val="90"/>
        <w:framePr w:w="10258" w:h="13050" w:hRule="exact" w:wrap="none" w:vAnchor="page" w:hAnchor="page" w:x="822" w:y="827"/>
        <w:shd w:val="clear" w:color="auto" w:fill="auto"/>
      </w:pPr>
      <w:r>
        <w:t>Показатели соответствия ООП ДО требованиям ФГОС ДО: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56"/>
        </w:tabs>
        <w:ind w:firstLine="600"/>
      </w:pPr>
      <w:r>
        <w:t>наличие ООП ДО, АОП ДО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56"/>
        </w:tabs>
        <w:ind w:firstLine="600"/>
      </w:pPr>
      <w:r>
        <w:t>структурные компоненты ООП ДО;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56"/>
        </w:tabs>
        <w:ind w:firstLine="600"/>
      </w:pPr>
      <w:r>
        <w:t>учет возрастных и индивидуальных особенностей детского контингента;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32"/>
        </w:tabs>
        <w:ind w:firstLine="600"/>
      </w:pPr>
      <w:r>
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B8763B" w:rsidRDefault="00FD11E6" w:rsidP="00945B31">
      <w:pPr>
        <w:pStyle w:val="90"/>
        <w:framePr w:w="10258" w:h="13050" w:hRule="exact" w:wrap="none" w:vAnchor="page" w:hAnchor="page" w:x="822" w:y="827"/>
        <w:shd w:val="clear" w:color="auto" w:fill="auto"/>
      </w:pPr>
      <w:r>
        <w:t>Критерии оценки соответствия ООП ДО требованиям ФГОС ДО: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22"/>
        </w:tabs>
        <w:ind w:firstLine="600"/>
      </w:pPr>
      <w:r>
        <w:t>наличие/отсутствие основной образовательной программы дошкольного образования,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22"/>
        </w:tabs>
        <w:ind w:firstLine="600"/>
      </w:pPr>
      <w:r>
        <w:t>наличие/отсутствие адаптированных образовательных программ дошкольного образования для детей с ОВЗ;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22"/>
        </w:tabs>
        <w:ind w:firstLine="600"/>
      </w:pPr>
      <w:r>
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 (да/нет);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22"/>
        </w:tabs>
        <w:ind w:firstLine="600"/>
      </w:pPr>
      <w:r>
        <w:t>соответствие целевого, содержательного и организационного компонента ООП ДО возрастным и индивидуальным особенностям детского контингента (да/нет);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27"/>
        </w:tabs>
        <w:ind w:firstLine="600"/>
      </w:pPr>
      <w:r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(да/нет);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27"/>
        </w:tabs>
        <w:ind w:firstLine="600"/>
      </w:pPr>
      <w:r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 (да/нет);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22"/>
        </w:tabs>
        <w:ind w:firstLine="600"/>
      </w:pPr>
      <w:r>
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 (да/нет).</w:t>
      </w:r>
    </w:p>
    <w:p w:rsidR="00945B31" w:rsidRDefault="00945B31" w:rsidP="00945B31">
      <w:pPr>
        <w:pStyle w:val="22"/>
        <w:framePr w:w="10258" w:h="13050" w:hRule="exact" w:wrap="none" w:vAnchor="page" w:hAnchor="page" w:x="822" w:y="827"/>
        <w:shd w:val="clear" w:color="auto" w:fill="auto"/>
        <w:tabs>
          <w:tab w:val="left" w:pos="822"/>
        </w:tabs>
      </w:pPr>
    </w:p>
    <w:p w:rsidR="00B8763B" w:rsidRDefault="00FD11E6">
      <w:pPr>
        <w:pStyle w:val="20"/>
        <w:framePr w:wrap="none" w:vAnchor="page" w:hAnchor="page" w:x="10917" w:y="15601"/>
        <w:shd w:val="clear" w:color="auto" w:fill="auto"/>
        <w:spacing w:line="220" w:lineRule="exact"/>
      </w:pPr>
      <w:r>
        <w:t>6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a7"/>
        <w:framePr w:w="10286" w:h="769" w:hRule="exact" w:wrap="none" w:vAnchor="page" w:hAnchor="page" w:x="789" w:y="827"/>
        <w:shd w:val="clear" w:color="auto" w:fill="auto"/>
      </w:pPr>
      <w:bookmarkStart w:id="5" w:name="bookmark5"/>
      <w:bookmarkStart w:id="6" w:name="bookmark6"/>
      <w:r>
        <w:lastRenderedPageBreak/>
        <w:t>3. Процедура оценки качества психолого-педагогических условий</w:t>
      </w:r>
      <w:bookmarkEnd w:id="5"/>
      <w:bookmarkEnd w:id="6"/>
    </w:p>
    <w:p w:rsidR="00B8763B" w:rsidRDefault="006D657B">
      <w:pPr>
        <w:pStyle w:val="a7"/>
        <w:framePr w:w="10286" w:h="769" w:hRule="exact" w:wrap="none" w:vAnchor="page" w:hAnchor="page" w:x="789" w:y="827"/>
        <w:shd w:val="clear" w:color="auto" w:fill="auto"/>
        <w:jc w:val="left"/>
      </w:pPr>
      <w:r>
        <w:t xml:space="preserve">В </w:t>
      </w:r>
      <w:r w:rsidR="00FD11E6">
        <w:t>ДОУ.</w:t>
      </w:r>
    </w:p>
    <w:p w:rsidR="00B8763B" w:rsidRDefault="00FD11E6">
      <w:pPr>
        <w:pStyle w:val="26"/>
        <w:framePr w:w="10286" w:h="13899" w:hRule="exact" w:wrap="none" w:vAnchor="page" w:hAnchor="page" w:x="789" w:y="1639"/>
        <w:numPr>
          <w:ilvl w:val="0"/>
          <w:numId w:val="6"/>
        </w:numPr>
        <w:shd w:val="clear" w:color="auto" w:fill="auto"/>
        <w:tabs>
          <w:tab w:val="left" w:pos="1163"/>
        </w:tabs>
        <w:ind w:firstLine="640"/>
      </w:pPr>
      <w:bookmarkStart w:id="7" w:name="bookmark7"/>
      <w:r>
        <w:t>Показатели внутренней оценки качества психолого-педагогических условий реализации ООП ДО</w:t>
      </w:r>
      <w:bookmarkEnd w:id="7"/>
    </w:p>
    <w:p w:rsidR="00B8763B" w:rsidRDefault="00FD11E6">
      <w:pPr>
        <w:pStyle w:val="22"/>
        <w:framePr w:w="10286" w:h="13899" w:hRule="exact" w:wrap="none" w:vAnchor="page" w:hAnchor="page" w:x="789" w:y="1639"/>
        <w:shd w:val="clear" w:color="auto" w:fill="auto"/>
        <w:ind w:firstLine="640"/>
      </w:pPr>
      <w:r>
        <w:t>Процедура оценки психолого-педагогических условий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5"/>
        </w:numPr>
        <w:shd w:val="clear" w:color="auto" w:fill="auto"/>
        <w:tabs>
          <w:tab w:val="left" w:pos="896"/>
        </w:tabs>
        <w:ind w:firstLine="640"/>
      </w:pPr>
      <w:r>
        <w:t>характер взаимодействия сотрудников с детьми и родителями воспитанников;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5"/>
        </w:numPr>
        <w:shd w:val="clear" w:color="auto" w:fill="auto"/>
        <w:tabs>
          <w:tab w:val="left" w:pos="841"/>
        </w:tabs>
        <w:ind w:firstLine="640"/>
      </w:pPr>
      <w:r>
        <w:t>наличие возможностей для социально-личностного развития ребенка в процессе организации различных видов детской деятельности;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5"/>
        </w:numPr>
        <w:shd w:val="clear" w:color="auto" w:fill="auto"/>
        <w:tabs>
          <w:tab w:val="left" w:pos="896"/>
        </w:tabs>
        <w:ind w:firstLine="640"/>
      </w:pPr>
      <w:r>
        <w:t>наличие возможностей для развития игровой деятельности;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5"/>
        </w:numPr>
        <w:shd w:val="clear" w:color="auto" w:fill="auto"/>
        <w:tabs>
          <w:tab w:val="left" w:pos="822"/>
        </w:tabs>
        <w:ind w:firstLine="640"/>
      </w:pPr>
      <w:r>
        <w:t>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5"/>
        </w:numPr>
        <w:shd w:val="clear" w:color="auto" w:fill="auto"/>
        <w:tabs>
          <w:tab w:val="left" w:pos="841"/>
        </w:tabs>
        <w:ind w:firstLine="640"/>
      </w:pPr>
      <w:bookmarkStart w:id="8" w:name="bookmark8"/>
      <w:r>
        <w:t>наличие возможностей для вариативного развивающего дошкольного образования</w:t>
      </w:r>
      <w:bookmarkEnd w:id="8"/>
    </w:p>
    <w:p w:rsidR="00B8763B" w:rsidRDefault="00FD11E6">
      <w:pPr>
        <w:pStyle w:val="26"/>
        <w:framePr w:w="10286" w:h="13899" w:hRule="exact" w:wrap="none" w:vAnchor="page" w:hAnchor="page" w:x="789" w:y="1639"/>
        <w:numPr>
          <w:ilvl w:val="0"/>
          <w:numId w:val="6"/>
        </w:numPr>
        <w:shd w:val="clear" w:color="auto" w:fill="auto"/>
        <w:tabs>
          <w:tab w:val="left" w:pos="1168"/>
        </w:tabs>
        <w:spacing w:line="317" w:lineRule="exact"/>
        <w:ind w:firstLine="640"/>
      </w:pPr>
      <w:bookmarkStart w:id="9" w:name="bookmark9"/>
      <w:r>
        <w:t>Основные критерии оценки психолого-педагогических условий реализации основной образовательной программы дошкольного образования</w:t>
      </w:r>
      <w:bookmarkEnd w:id="9"/>
    </w:p>
    <w:p w:rsidR="00B8763B" w:rsidRDefault="00FD11E6">
      <w:pPr>
        <w:pStyle w:val="22"/>
        <w:framePr w:w="10286" w:h="13899" w:hRule="exact" w:wrap="none" w:vAnchor="page" w:hAnchor="page" w:x="789" w:y="1639"/>
        <w:shd w:val="clear" w:color="auto" w:fill="auto"/>
        <w:spacing w:line="317" w:lineRule="exact"/>
        <w:ind w:firstLine="640"/>
      </w:pPr>
      <w:r>
        <w:t>Характер взаимодействия сотрудников с детьми оценивается на основе наблюдений организации образовательной деятельности. Фиксируются результаты наблюдений на предмет их степени проявления. В качестве критериев оценки взаимодействия сотрудников с детьми являются следующие проявления: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8"/>
        </w:tabs>
        <w:spacing w:line="317" w:lineRule="exact"/>
        <w:ind w:firstLine="640"/>
      </w:pPr>
      <w:r>
        <w:t>сотрудники создают и поддерживают доброжелательную атмосферу в группе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8"/>
        </w:tabs>
        <w:spacing w:line="317" w:lineRule="exact"/>
        <w:ind w:firstLine="640"/>
      </w:pPr>
      <w:r>
        <w:t>сотрудники способствуют установлению доверительных отношений с детьми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8"/>
        </w:tabs>
        <w:spacing w:line="317" w:lineRule="exact"/>
        <w:ind w:firstLine="640"/>
      </w:pPr>
      <w:r>
        <w:t>сотрудники чутко реагируют на инициативу детей в общении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1"/>
        </w:tabs>
        <w:spacing w:line="317" w:lineRule="exact"/>
        <w:ind w:firstLine="640"/>
      </w:pPr>
      <w:r>
        <w:t>взаимодействуя с детьми, сотрудники учитывают их возрастные и индивидуальные особенности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8"/>
        </w:tabs>
        <w:spacing w:line="317" w:lineRule="exact"/>
        <w:ind w:firstLine="640"/>
      </w:pPr>
      <w:r>
        <w:t>сотрудники уделяют специальное внимание детям с особыми потребностями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8"/>
        </w:tabs>
        <w:spacing w:line="317" w:lineRule="exact"/>
        <w:ind w:firstLine="640"/>
      </w:pPr>
      <w:r>
        <w:t>сотрудники используют позитивные способы коррекции поведения детей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03"/>
        </w:tabs>
        <w:spacing w:line="317" w:lineRule="exact"/>
        <w:ind w:firstLine="640"/>
      </w:pPr>
      <w:r>
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1"/>
        </w:tabs>
        <w:spacing w:line="317" w:lineRule="exact"/>
        <w:ind w:firstLine="640"/>
      </w:pPr>
      <w:r>
        <w:t>дети постоянно находятся в поле внимания взрослого, который при необходимости включается в игру и другие виды деятельности.</w:t>
      </w:r>
    </w:p>
    <w:p w:rsidR="00B8763B" w:rsidRDefault="00FD11E6">
      <w:pPr>
        <w:pStyle w:val="22"/>
        <w:framePr w:w="10286" w:h="13899" w:hRule="exact" w:wrap="none" w:vAnchor="page" w:hAnchor="page" w:x="789" w:y="1639"/>
        <w:shd w:val="clear" w:color="auto" w:fill="auto"/>
        <w:spacing w:line="317" w:lineRule="exact"/>
        <w:ind w:firstLine="640"/>
      </w:pPr>
      <w:r>
        <w:t>Оценка психолого-педагогических условий с позиции наличия возможностей для социально-личностного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разнообразию.</w:t>
      </w:r>
    </w:p>
    <w:p w:rsidR="00B8763B" w:rsidRDefault="00FD11E6">
      <w:pPr>
        <w:pStyle w:val="22"/>
        <w:framePr w:w="10286" w:h="13899" w:hRule="exact" w:wrap="none" w:vAnchor="page" w:hAnchor="page" w:x="789" w:y="1639"/>
        <w:shd w:val="clear" w:color="auto" w:fill="auto"/>
        <w:spacing w:line="317" w:lineRule="exact"/>
        <w:ind w:firstLine="640"/>
      </w:pPr>
      <w:r>
        <w:t>В качестве критериев оценки психолого-педагогических условий социальноличностного развития ребенка в процессе организации социально-ориентированной деятельности являются: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1"/>
        </w:tabs>
        <w:spacing w:line="317" w:lineRule="exact"/>
        <w:ind w:firstLine="640"/>
      </w:pPr>
      <w:r>
        <w:t>сотрудники создают условия для развития у детей положительного самоощущения, уверенности в себе, чувства собственного достоинства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1"/>
        </w:tabs>
        <w:spacing w:line="317" w:lineRule="exact"/>
        <w:ind w:firstLine="640"/>
      </w:pPr>
      <w:r>
        <w:t>сотрудники создают условия для формирования у детей положительного отношения к другим людям</w:t>
      </w:r>
    </w:p>
    <w:p w:rsidR="00B8763B" w:rsidRDefault="00FD11E6">
      <w:pPr>
        <w:pStyle w:val="20"/>
        <w:framePr w:wrap="none" w:vAnchor="page" w:hAnchor="page" w:x="10917" w:y="15601"/>
        <w:shd w:val="clear" w:color="auto" w:fill="auto"/>
        <w:spacing w:line="220" w:lineRule="exact"/>
      </w:pPr>
      <w:r>
        <w:t>7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794"/>
        </w:tabs>
        <w:ind w:firstLine="640"/>
      </w:pPr>
      <w:r>
        <w:lastRenderedPageBreak/>
        <w:t>сотрудники создают условия для развития у детей инициативности, самостоятельности, ответственности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843"/>
        </w:tabs>
        <w:ind w:firstLine="640"/>
      </w:pPr>
      <w:r>
        <w:t>взрослые создают условия для развития сотрудничества между детьми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843"/>
        </w:tabs>
        <w:ind w:firstLine="640"/>
      </w:pPr>
      <w:r>
        <w:t>педагоги приобщают детей к нравственным ценностям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803"/>
        </w:tabs>
        <w:ind w:firstLine="640"/>
      </w:pPr>
      <w:r>
        <w:t>взрослые способствуют формированию у детей положительного отношения к труду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794"/>
        </w:tabs>
        <w:ind w:firstLine="640"/>
      </w:pPr>
      <w:r>
        <w:t>взрослые создают предпосылки для развития у детей гражданского самосознания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799"/>
        </w:tabs>
        <w:ind w:firstLine="640"/>
      </w:pPr>
      <w:r>
        <w:t>педагоги создают условия для формирования у детей навыков безопасного поведения</w:t>
      </w:r>
    </w:p>
    <w:p w:rsidR="00B8763B" w:rsidRDefault="00FD11E6">
      <w:pPr>
        <w:pStyle w:val="90"/>
        <w:framePr w:w="10277" w:h="11043" w:hRule="exact" w:wrap="none" w:vAnchor="page" w:hAnchor="page" w:x="803" w:y="822"/>
        <w:shd w:val="clear" w:color="auto" w:fill="auto"/>
        <w:ind w:firstLine="640"/>
      </w:pPr>
      <w:r>
        <w:t>В качестве критериев оценки психолого-педагогических условий социальноличностного развития ребенка в процессе организации физического развития являются: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843"/>
        </w:tabs>
        <w:ind w:firstLine="640"/>
      </w:pPr>
      <w:r>
        <w:t>педагоги способствуют становлению у детей ценностей здорового образа жизни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843"/>
        </w:tabs>
        <w:ind w:firstLine="640"/>
      </w:pPr>
      <w:r>
        <w:t>педагоги создают условия для различных видов двигательной активности детей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794"/>
        </w:tabs>
        <w:ind w:firstLine="640"/>
      </w:pPr>
      <w:r>
        <w:t>в ходе организованных физкультурных занятий и свободной физической активности детей педагоги реализуют индивидуальный подход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794"/>
        </w:tabs>
        <w:ind w:firstLine="640"/>
      </w:pPr>
      <w:r>
        <w:t>педагоги создают условия для творческого самовыражения детей в процессе физической активности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799"/>
        </w:tabs>
        <w:ind w:firstLine="640"/>
      </w:pPr>
      <w:bookmarkStart w:id="10" w:name="bookmark10"/>
      <w:r>
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 гимнастика и т.п.; ведется систематическая работа с часто и длительно болеющими детьми и т.п.).</w:t>
      </w:r>
      <w:bookmarkEnd w:id="10"/>
    </w:p>
    <w:p w:rsidR="00B8763B" w:rsidRDefault="00FD11E6">
      <w:pPr>
        <w:pStyle w:val="26"/>
        <w:framePr w:w="10277" w:h="11043" w:hRule="exact" w:wrap="none" w:vAnchor="page" w:hAnchor="page" w:x="803" w:y="822"/>
        <w:numPr>
          <w:ilvl w:val="0"/>
          <w:numId w:val="6"/>
        </w:numPr>
        <w:shd w:val="clear" w:color="auto" w:fill="auto"/>
        <w:tabs>
          <w:tab w:val="left" w:pos="563"/>
        </w:tabs>
        <w:spacing w:line="317" w:lineRule="exact"/>
        <w:jc w:val="both"/>
      </w:pPr>
      <w:bookmarkStart w:id="11" w:name="bookmark11"/>
      <w:r>
        <w:t>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  <w:bookmarkEnd w:id="11"/>
    </w:p>
    <w:p w:rsidR="00B8763B" w:rsidRDefault="00FD11E6">
      <w:pPr>
        <w:pStyle w:val="22"/>
        <w:framePr w:w="10277" w:h="11043" w:hRule="exact" w:wrap="none" w:vAnchor="page" w:hAnchor="page" w:x="803" w:y="822"/>
        <w:shd w:val="clear" w:color="auto" w:fill="auto"/>
        <w:spacing w:line="317" w:lineRule="exact"/>
        <w:ind w:firstLine="640"/>
      </w:pPr>
      <w:r>
        <w:t>Процедура оценки психолого-педагогических условий для реализации основной образовательной программы дошкольного образования включает: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5"/>
        </w:numPr>
        <w:shd w:val="clear" w:color="auto" w:fill="auto"/>
        <w:tabs>
          <w:tab w:val="left" w:pos="823"/>
        </w:tabs>
        <w:spacing w:line="317" w:lineRule="exact"/>
        <w:ind w:firstLine="640"/>
      </w:pPr>
      <w:r>
        <w:t>наблюдение за организацией образовательной деятельности в ОО со стороны педагогических работников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5"/>
        </w:numPr>
        <w:shd w:val="clear" w:color="auto" w:fill="auto"/>
        <w:tabs>
          <w:tab w:val="left" w:pos="823"/>
        </w:tabs>
        <w:spacing w:line="317" w:lineRule="exact"/>
        <w:ind w:firstLine="640"/>
      </w:pPr>
      <w:r>
        <w:t>фиксация результатов наблюдений в оценочных листах с уточнением степени проявления наблюдаемых явлений (балльная оценка) (Приложение 2)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5"/>
        </w:numPr>
        <w:shd w:val="clear" w:color="auto" w:fill="auto"/>
        <w:tabs>
          <w:tab w:val="left" w:pos="818"/>
        </w:tabs>
        <w:spacing w:line="317" w:lineRule="exact"/>
        <w:ind w:firstLine="640"/>
      </w:pPr>
      <w:r>
        <w:t>наблюдение за процессом взаимодействия всех участников образовательных отношений</w:t>
      </w:r>
    </w:p>
    <w:p w:rsidR="00B8763B" w:rsidRDefault="00FD11E6">
      <w:pPr>
        <w:pStyle w:val="20"/>
        <w:framePr w:wrap="none" w:vAnchor="page" w:hAnchor="page" w:x="10921" w:y="15601"/>
        <w:shd w:val="clear" w:color="auto" w:fill="auto"/>
        <w:spacing w:line="220" w:lineRule="exact"/>
      </w:pPr>
      <w:r>
        <w:t>8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a7"/>
        <w:framePr w:w="10258" w:h="763" w:hRule="exact" w:wrap="none" w:vAnchor="page" w:hAnchor="page" w:x="822" w:y="831"/>
        <w:shd w:val="clear" w:color="auto" w:fill="auto"/>
        <w:spacing w:line="365" w:lineRule="exact"/>
        <w:jc w:val="left"/>
      </w:pPr>
      <w:bookmarkStart w:id="12" w:name="bookmark12"/>
      <w:bookmarkStart w:id="13" w:name="bookmark13"/>
      <w:r>
        <w:lastRenderedPageBreak/>
        <w:t>4. Процедура оценки качества организации развивающей предметно</w:t>
      </w:r>
      <w:bookmarkEnd w:id="12"/>
      <w:bookmarkEnd w:id="13"/>
    </w:p>
    <w:p w:rsidR="00B8763B" w:rsidRDefault="00FD11E6">
      <w:pPr>
        <w:pStyle w:val="a7"/>
        <w:framePr w:w="10258" w:h="763" w:hRule="exact" w:wrap="none" w:vAnchor="page" w:hAnchor="page" w:x="822" w:y="831"/>
        <w:shd w:val="clear" w:color="auto" w:fill="auto"/>
        <w:spacing w:line="365" w:lineRule="exact"/>
        <w:jc w:val="left"/>
      </w:pPr>
      <w:r>
        <w:t xml:space="preserve">пространственной </w:t>
      </w:r>
      <w:r w:rsidR="006D657B">
        <w:t xml:space="preserve">среды в </w:t>
      </w:r>
      <w:r>
        <w:t>ДОУ</w:t>
      </w:r>
    </w:p>
    <w:p w:rsidR="00B8763B" w:rsidRDefault="00FD11E6">
      <w:pPr>
        <w:pStyle w:val="26"/>
        <w:framePr w:w="10258" w:h="13583" w:hRule="exact" w:wrap="none" w:vAnchor="page" w:hAnchor="page" w:x="822" w:y="1639"/>
        <w:numPr>
          <w:ilvl w:val="0"/>
          <w:numId w:val="8"/>
        </w:numPr>
        <w:shd w:val="clear" w:color="auto" w:fill="auto"/>
        <w:tabs>
          <w:tab w:val="left" w:pos="560"/>
        </w:tabs>
      </w:pPr>
      <w:bookmarkStart w:id="14" w:name="bookmark14"/>
      <w:r>
        <w:t>Показатели внутренней оценки качества организации развивающей предметно-пространственной среды</w:t>
      </w:r>
      <w:bookmarkEnd w:id="14"/>
    </w:p>
    <w:p w:rsidR="00B8763B" w:rsidRDefault="00FD11E6">
      <w:pPr>
        <w:pStyle w:val="22"/>
        <w:framePr w:w="10258" w:h="13583" w:hRule="exact" w:wrap="none" w:vAnchor="page" w:hAnchor="page" w:x="822" w:y="1639"/>
        <w:shd w:val="clear" w:color="auto" w:fill="auto"/>
        <w:ind w:firstLine="600"/>
      </w:pPr>
      <w:r>
        <w:t>Процедура оценки развивающей предметно-пространственной среды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48"/>
        </w:tabs>
        <w:ind w:firstLine="600"/>
      </w:pPr>
      <w:r>
        <w:t>насыщенность предметно-пространственной среды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48"/>
        </w:tabs>
        <w:ind w:firstLine="600"/>
      </w:pPr>
      <w:r>
        <w:t>трансформируемость пространства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48"/>
        </w:tabs>
        <w:ind w:firstLine="600"/>
      </w:pPr>
      <w:r>
        <w:t>полифункциональность игровых материалов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48"/>
        </w:tabs>
        <w:ind w:firstLine="600"/>
      </w:pPr>
      <w:r>
        <w:t>вариативность предметно-пространственной среды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48"/>
        </w:tabs>
        <w:ind w:firstLine="600"/>
      </w:pPr>
      <w:r>
        <w:t>доступность предметно-пространственной среды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48"/>
        </w:tabs>
        <w:ind w:firstLine="600"/>
      </w:pPr>
      <w:r>
        <w:t>безопасность предметно-пространственной среды.</w:t>
      </w:r>
    </w:p>
    <w:p w:rsidR="00B8763B" w:rsidRDefault="00FD11E6">
      <w:pPr>
        <w:pStyle w:val="26"/>
        <w:framePr w:w="10258" w:h="13583" w:hRule="exact" w:wrap="none" w:vAnchor="page" w:hAnchor="page" w:x="822" w:y="1639"/>
        <w:numPr>
          <w:ilvl w:val="0"/>
          <w:numId w:val="8"/>
        </w:numPr>
        <w:shd w:val="clear" w:color="auto" w:fill="auto"/>
        <w:tabs>
          <w:tab w:val="left" w:pos="560"/>
        </w:tabs>
      </w:pPr>
      <w:bookmarkStart w:id="15" w:name="bookmark15"/>
      <w:bookmarkStart w:id="16" w:name="bookmark16"/>
      <w:r>
        <w:t>Основные критерии оценки организации развивающей предметно</w:t>
      </w:r>
      <w:r w:rsidR="006D657B">
        <w:t xml:space="preserve"> </w:t>
      </w:r>
      <w:r>
        <w:t>пространственной среды</w:t>
      </w:r>
      <w:bookmarkEnd w:id="15"/>
      <w:bookmarkEnd w:id="16"/>
    </w:p>
    <w:p w:rsidR="00B8763B" w:rsidRDefault="00FD11E6">
      <w:pPr>
        <w:pStyle w:val="22"/>
        <w:framePr w:w="10258" w:h="13583" w:hRule="exact" w:wrap="none" w:vAnchor="page" w:hAnchor="page" w:x="822" w:y="1639"/>
        <w:shd w:val="clear" w:color="auto" w:fill="auto"/>
        <w:ind w:firstLine="600"/>
      </w:pPr>
      <w:r>
        <w:t>Основными критериями оценки развивающей предметно-пространственной среды реализации основной образовательной программы дошкольного образования являются: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05"/>
        </w:tabs>
        <w:ind w:firstLine="600"/>
      </w:pPr>
      <w:r>
        <w:t>организация среды в ДОО обеспечивает реализацию основной образовательной программы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19"/>
        </w:tabs>
        <w:ind w:firstLine="600"/>
      </w:pPr>
      <w:r>
        <w:t>развивающая предметно-пространственная среда ДОО соответствует возрасту детей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19"/>
        </w:tabs>
        <w:ind w:firstLine="600"/>
      </w:pPr>
      <w:r>
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детей- инвалидов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990"/>
        </w:tabs>
        <w:ind w:firstLine="600"/>
      </w:pPr>
      <w:r>
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990"/>
        </w:tabs>
        <w:ind w:firstLine="600"/>
      </w:pPr>
      <w:r>
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19"/>
        </w:tabs>
        <w:ind w:firstLine="600"/>
      </w:pPr>
      <w:r>
        <w:t>предметно-пространственная среда ДОО обеспечивает условия для развития игровой деятельности детей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990"/>
          <w:tab w:val="left" w:pos="4738"/>
          <w:tab w:val="left" w:pos="5726"/>
          <w:tab w:val="left" w:pos="6571"/>
          <w:tab w:val="left" w:pos="8472"/>
          <w:tab w:val="left" w:pos="9739"/>
        </w:tabs>
        <w:ind w:firstLine="600"/>
      </w:pPr>
      <w:r>
        <w:t>предметно-пространственная</w:t>
      </w:r>
      <w:r>
        <w:tab/>
        <w:t>среда</w:t>
      </w:r>
      <w:r>
        <w:tab/>
        <w:t>ДОО</w:t>
      </w:r>
      <w:r>
        <w:tab/>
        <w:t>обеспечивает</w:t>
      </w:r>
      <w:r>
        <w:tab/>
        <w:t>условия</w:t>
      </w:r>
      <w:r>
        <w:tab/>
        <w:t>для</w:t>
      </w:r>
    </w:p>
    <w:p w:rsidR="00B8763B" w:rsidRDefault="00FD11E6">
      <w:pPr>
        <w:pStyle w:val="22"/>
        <w:framePr w:w="10258" w:h="13583" w:hRule="exact" w:wrap="none" w:vAnchor="page" w:hAnchor="page" w:x="822" w:y="1639"/>
        <w:shd w:val="clear" w:color="auto" w:fill="auto"/>
      </w:pPr>
      <w:r>
        <w:t>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990"/>
          <w:tab w:val="left" w:pos="4738"/>
          <w:tab w:val="left" w:pos="5726"/>
          <w:tab w:val="left" w:pos="6571"/>
          <w:tab w:val="left" w:pos="8472"/>
          <w:tab w:val="left" w:pos="9739"/>
        </w:tabs>
        <w:ind w:firstLine="600"/>
      </w:pPr>
      <w:r>
        <w:t>предметно-пространственная</w:t>
      </w:r>
      <w:r>
        <w:tab/>
        <w:t>среда</w:t>
      </w:r>
      <w:r>
        <w:tab/>
        <w:t>ДОО</w:t>
      </w:r>
      <w:r>
        <w:tab/>
        <w:t>обеспечивает</w:t>
      </w:r>
      <w:r>
        <w:tab/>
        <w:t>условия</w:t>
      </w:r>
      <w:r>
        <w:tab/>
        <w:t>для</w:t>
      </w:r>
    </w:p>
    <w:p w:rsidR="00B8763B" w:rsidRDefault="00FD11E6">
      <w:pPr>
        <w:pStyle w:val="22"/>
        <w:framePr w:w="10258" w:h="13583" w:hRule="exact" w:wrap="none" w:vAnchor="page" w:hAnchor="page" w:x="822" w:y="1639"/>
        <w:shd w:val="clear" w:color="auto" w:fill="auto"/>
      </w:pPr>
      <w:r>
        <w:t>художественно-эстетического развития детей (помещения ДОО и участок оформлены с художественным вкусом; выделены помещения или зоны, оснащенные</w:t>
      </w:r>
    </w:p>
    <w:p w:rsidR="00B8763B" w:rsidRDefault="00FD11E6">
      <w:pPr>
        <w:pStyle w:val="20"/>
        <w:framePr w:wrap="none" w:vAnchor="page" w:hAnchor="page" w:x="10917" w:y="15601"/>
        <w:shd w:val="clear" w:color="auto" w:fill="auto"/>
        <w:spacing w:line="220" w:lineRule="exact"/>
      </w:pPr>
      <w:r>
        <w:t>9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2"/>
        <w:framePr w:w="10258" w:h="8792" w:hRule="exact" w:wrap="none" w:vAnchor="page" w:hAnchor="page" w:x="822" w:y="822"/>
        <w:shd w:val="clear" w:color="auto" w:fill="auto"/>
      </w:pPr>
      <w:r>
        <w:lastRenderedPageBreak/>
        <w:t>оборудованием и материалами для изобразительной, музыкальной, театрализованной деятельности детей)</w:t>
      </w:r>
    </w:p>
    <w:p w:rsidR="00B8763B" w:rsidRDefault="00FD11E6">
      <w:pPr>
        <w:pStyle w:val="22"/>
        <w:framePr w:w="10258" w:h="8792" w:hRule="exact" w:wrap="none" w:vAnchor="page" w:hAnchor="page" w:x="822" w:y="822"/>
        <w:numPr>
          <w:ilvl w:val="0"/>
          <w:numId w:val="5"/>
        </w:numPr>
        <w:shd w:val="clear" w:color="auto" w:fill="auto"/>
        <w:tabs>
          <w:tab w:val="left" w:pos="1106"/>
          <w:tab w:val="left" w:pos="4958"/>
          <w:tab w:val="left" w:pos="7046"/>
          <w:tab w:val="left" w:pos="8088"/>
          <w:tab w:val="left" w:pos="9130"/>
        </w:tabs>
        <w:ind w:firstLine="600"/>
      </w:pPr>
      <w:r>
        <w:t>предметно-пространственная</w:t>
      </w:r>
      <w:r>
        <w:tab/>
        <w:t>развивающая</w:t>
      </w:r>
      <w:r>
        <w:tab/>
        <w:t>среда</w:t>
      </w:r>
      <w:r>
        <w:tab/>
        <w:t>ДОО</w:t>
      </w:r>
      <w:r>
        <w:tab/>
        <w:t>является</w:t>
      </w:r>
    </w:p>
    <w:p w:rsidR="00B8763B" w:rsidRDefault="00FD11E6">
      <w:pPr>
        <w:pStyle w:val="22"/>
        <w:framePr w:w="10258" w:h="8792" w:hRule="exact" w:wrap="none" w:vAnchor="page" w:hAnchor="page" w:x="822" w:y="822"/>
        <w:shd w:val="clear" w:color="auto" w:fill="auto"/>
      </w:pPr>
      <w:r>
        <w:t>трансформируемой т.е. может меняться в зависимости от образовательной ситуации, в том числе, от меняющихся интересов и возможностей детей</w:t>
      </w:r>
    </w:p>
    <w:p w:rsidR="00B8763B" w:rsidRDefault="00FD11E6">
      <w:pPr>
        <w:pStyle w:val="22"/>
        <w:framePr w:w="10258" w:h="8792" w:hRule="exact" w:wrap="none" w:vAnchor="page" w:hAnchor="page" w:x="822" w:y="822"/>
        <w:numPr>
          <w:ilvl w:val="0"/>
          <w:numId w:val="5"/>
        </w:numPr>
        <w:shd w:val="clear" w:color="auto" w:fill="auto"/>
        <w:tabs>
          <w:tab w:val="left" w:pos="1106"/>
          <w:tab w:val="left" w:pos="4958"/>
          <w:tab w:val="left" w:pos="7046"/>
          <w:tab w:val="left" w:pos="8088"/>
          <w:tab w:val="left" w:pos="9130"/>
        </w:tabs>
        <w:ind w:firstLine="600"/>
      </w:pPr>
      <w:r>
        <w:t>предметно-пространственная</w:t>
      </w:r>
      <w:r>
        <w:tab/>
        <w:t>развивающая</w:t>
      </w:r>
      <w:r>
        <w:tab/>
        <w:t>среда</w:t>
      </w:r>
      <w:r>
        <w:tab/>
        <w:t>ДОО</w:t>
      </w:r>
      <w:r>
        <w:tab/>
        <w:t>является</w:t>
      </w:r>
    </w:p>
    <w:p w:rsidR="00B8763B" w:rsidRDefault="00FD11E6">
      <w:pPr>
        <w:pStyle w:val="22"/>
        <w:framePr w:w="10258" w:h="8792" w:hRule="exact" w:wrap="none" w:vAnchor="page" w:hAnchor="page" w:x="822" w:y="822"/>
        <w:shd w:val="clear" w:color="auto" w:fill="auto"/>
      </w:pPr>
      <w:r>
        <w:t>полифункциональной</w:t>
      </w:r>
    </w:p>
    <w:p w:rsidR="00B8763B" w:rsidRDefault="00FD11E6">
      <w:pPr>
        <w:pStyle w:val="22"/>
        <w:framePr w:w="10258" w:h="8792" w:hRule="exact" w:wrap="none" w:vAnchor="page" w:hAnchor="page" w:x="822" w:y="822"/>
        <w:numPr>
          <w:ilvl w:val="0"/>
          <w:numId w:val="5"/>
        </w:numPr>
        <w:shd w:val="clear" w:color="auto" w:fill="auto"/>
        <w:tabs>
          <w:tab w:val="left" w:pos="841"/>
        </w:tabs>
        <w:ind w:firstLine="600"/>
      </w:pPr>
      <w:r>
        <w:t>предметно-пространственная развивающая среда ДОО является вариативной</w:t>
      </w:r>
    </w:p>
    <w:p w:rsidR="00B8763B" w:rsidRDefault="00FD11E6">
      <w:pPr>
        <w:pStyle w:val="22"/>
        <w:framePr w:w="10258" w:h="8792" w:hRule="exact" w:wrap="none" w:vAnchor="page" w:hAnchor="page" w:x="822" w:y="822"/>
        <w:numPr>
          <w:ilvl w:val="0"/>
          <w:numId w:val="5"/>
        </w:numPr>
        <w:shd w:val="clear" w:color="auto" w:fill="auto"/>
        <w:tabs>
          <w:tab w:val="left" w:pos="251"/>
        </w:tabs>
      </w:pPr>
      <w:r>
        <w:t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</w:r>
    </w:p>
    <w:p w:rsidR="00B8763B" w:rsidRDefault="00FD11E6">
      <w:pPr>
        <w:pStyle w:val="22"/>
        <w:framePr w:w="10258" w:h="8792" w:hRule="exact" w:wrap="none" w:vAnchor="page" w:hAnchor="page" w:x="822" w:y="822"/>
        <w:numPr>
          <w:ilvl w:val="0"/>
          <w:numId w:val="5"/>
        </w:numPr>
        <w:shd w:val="clear" w:color="auto" w:fill="auto"/>
        <w:tabs>
          <w:tab w:val="left" w:pos="241"/>
        </w:tabs>
      </w:pPr>
      <w:bookmarkStart w:id="17" w:name="bookmark17"/>
      <w:r>
        <w:t>предметно-пространственная среда ДОО и ее элементы соответствуют требованиям по обеспечению надежности и безопасности</w:t>
      </w:r>
      <w:bookmarkEnd w:id="17"/>
    </w:p>
    <w:p w:rsidR="00B8763B" w:rsidRDefault="00FD11E6">
      <w:pPr>
        <w:pStyle w:val="26"/>
        <w:framePr w:w="10258" w:h="8792" w:hRule="exact" w:wrap="none" w:vAnchor="page" w:hAnchor="page" w:x="822" w:y="822"/>
        <w:numPr>
          <w:ilvl w:val="0"/>
          <w:numId w:val="8"/>
        </w:numPr>
        <w:shd w:val="clear" w:color="auto" w:fill="auto"/>
        <w:tabs>
          <w:tab w:val="left" w:pos="1115"/>
        </w:tabs>
        <w:spacing w:line="317" w:lineRule="exact"/>
        <w:ind w:firstLine="600"/>
      </w:pPr>
      <w:bookmarkStart w:id="18" w:name="bookmark18"/>
      <w:r>
        <w:t>Технология организации процедуры оценки организации развивающей предметно-пространственной среды</w:t>
      </w:r>
      <w:bookmarkEnd w:id="18"/>
    </w:p>
    <w:p w:rsidR="00B8763B" w:rsidRDefault="00FD11E6">
      <w:pPr>
        <w:pStyle w:val="22"/>
        <w:framePr w:w="10258" w:h="8792" w:hRule="exact" w:wrap="none" w:vAnchor="page" w:hAnchor="page" w:x="822" w:y="822"/>
        <w:shd w:val="clear" w:color="auto" w:fill="auto"/>
        <w:spacing w:line="317" w:lineRule="exact"/>
        <w:ind w:firstLine="600"/>
      </w:pPr>
      <w:r>
        <w:t>Процедура оценки предметно-пространственной развивающей среды реализации основной образовательной программы дошкольного образования включает:</w:t>
      </w:r>
    </w:p>
    <w:p w:rsidR="00B8763B" w:rsidRDefault="00FD11E6">
      <w:pPr>
        <w:pStyle w:val="22"/>
        <w:framePr w:w="10258" w:h="8792" w:hRule="exact" w:wrap="none" w:vAnchor="page" w:hAnchor="page" w:x="822" w:y="822"/>
        <w:numPr>
          <w:ilvl w:val="0"/>
          <w:numId w:val="5"/>
        </w:numPr>
        <w:shd w:val="clear" w:color="auto" w:fill="auto"/>
        <w:tabs>
          <w:tab w:val="left" w:pos="798"/>
        </w:tabs>
        <w:spacing w:line="317" w:lineRule="exact"/>
        <w:ind w:firstLine="600"/>
      </w:pPr>
      <w:r>
        <w:t>наблюдение за организацией образовательной деятельности в ОО со стороны педагогических работников</w:t>
      </w:r>
    </w:p>
    <w:p w:rsidR="00B8763B" w:rsidRDefault="00FD11E6">
      <w:pPr>
        <w:pStyle w:val="22"/>
        <w:framePr w:w="10258" w:h="8792" w:hRule="exact" w:wrap="none" w:vAnchor="page" w:hAnchor="page" w:x="822" w:y="822"/>
        <w:numPr>
          <w:ilvl w:val="0"/>
          <w:numId w:val="5"/>
        </w:numPr>
        <w:shd w:val="clear" w:color="auto" w:fill="auto"/>
        <w:tabs>
          <w:tab w:val="left" w:pos="808"/>
        </w:tabs>
        <w:spacing w:line="317" w:lineRule="exact"/>
        <w:ind w:firstLine="600"/>
      </w:pPr>
      <w:r>
        <w:t>мониторинг качества организации развивающей предметно-пространственной среды (с фиксацией изменений в баллах) (Приложение 3)</w:t>
      </w:r>
    </w:p>
    <w:p w:rsidR="00B8763B" w:rsidRDefault="00FD11E6">
      <w:pPr>
        <w:pStyle w:val="20"/>
        <w:framePr w:wrap="none" w:vAnchor="page" w:hAnchor="page" w:x="10816" w:y="15601"/>
        <w:shd w:val="clear" w:color="auto" w:fill="auto"/>
        <w:spacing w:line="220" w:lineRule="exact"/>
      </w:pPr>
      <w:r>
        <w:t>10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a7"/>
        <w:framePr w:w="10258" w:h="352" w:hRule="exact" w:wrap="none" w:vAnchor="page" w:hAnchor="page" w:x="823" w:y="1042"/>
        <w:shd w:val="clear" w:color="auto" w:fill="auto"/>
        <w:spacing w:line="320" w:lineRule="exact"/>
        <w:jc w:val="left"/>
      </w:pPr>
      <w:bookmarkStart w:id="19" w:name="bookmark19"/>
      <w:bookmarkStart w:id="20" w:name="bookmark20"/>
      <w:r>
        <w:lastRenderedPageBreak/>
        <w:t>5. Процедура оценки ка</w:t>
      </w:r>
      <w:r w:rsidR="006D657B">
        <w:t>дровых условий реализации ООП М</w:t>
      </w:r>
      <w:r>
        <w:t>ДО</w:t>
      </w:r>
      <w:r w:rsidR="006D657B">
        <w:t>Б</w:t>
      </w:r>
      <w:r>
        <w:t>У.</w:t>
      </w:r>
      <w:bookmarkEnd w:id="19"/>
      <w:bookmarkEnd w:id="20"/>
    </w:p>
    <w:p w:rsidR="00B8763B" w:rsidRDefault="00FD11E6">
      <w:pPr>
        <w:pStyle w:val="26"/>
        <w:framePr w:w="10258" w:h="13612" w:hRule="exact" w:wrap="none" w:vAnchor="page" w:hAnchor="page" w:x="823" w:y="1453"/>
        <w:numPr>
          <w:ilvl w:val="0"/>
          <w:numId w:val="9"/>
        </w:numPr>
        <w:shd w:val="clear" w:color="auto" w:fill="auto"/>
        <w:tabs>
          <w:tab w:val="left" w:pos="574"/>
        </w:tabs>
        <w:spacing w:line="317" w:lineRule="exact"/>
        <w:jc w:val="both"/>
      </w:pPr>
      <w:bookmarkStart w:id="21" w:name="bookmark21"/>
      <w:r>
        <w:t>Показатели внутренней оценки кадровых условий реализации ООП ДОО</w:t>
      </w:r>
      <w:bookmarkEnd w:id="21"/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spacing w:line="317" w:lineRule="exact"/>
        <w:ind w:firstLine="600"/>
      </w:pPr>
      <w:r>
        <w:t>Процедура оценки кадровых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43"/>
        </w:tabs>
        <w:spacing w:line="317" w:lineRule="exact"/>
        <w:ind w:firstLine="600"/>
      </w:pPr>
      <w:r>
        <w:t>квалификация педагогических работников и учебно-вспомогательного персонала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должностной состав реализации ООП ДО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количественный состав реализации ООП ДО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компетенции педагогических работников</w:t>
      </w:r>
    </w:p>
    <w:p w:rsidR="00B8763B" w:rsidRDefault="00FD11E6">
      <w:pPr>
        <w:pStyle w:val="26"/>
        <w:framePr w:w="10258" w:h="13612" w:hRule="exact" w:wrap="none" w:vAnchor="page" w:hAnchor="page" w:x="823" w:y="1453"/>
        <w:numPr>
          <w:ilvl w:val="0"/>
          <w:numId w:val="9"/>
        </w:numPr>
        <w:shd w:val="clear" w:color="auto" w:fill="auto"/>
        <w:tabs>
          <w:tab w:val="left" w:pos="574"/>
        </w:tabs>
        <w:spacing w:line="317" w:lineRule="exact"/>
        <w:jc w:val="both"/>
      </w:pPr>
      <w:bookmarkStart w:id="22" w:name="bookmark22"/>
      <w:bookmarkStart w:id="23" w:name="bookmark23"/>
      <w:r>
        <w:t>Основные критерии оценки кадровых условий реализации ООП ДОО</w:t>
      </w:r>
      <w:bookmarkEnd w:id="22"/>
      <w:bookmarkEnd w:id="23"/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spacing w:line="317" w:lineRule="exact"/>
        <w:ind w:firstLine="600"/>
      </w:pPr>
      <w:r>
        <w:t>Основными критериями оценки кадровых условийреализации основной образовательной программы дошкольного образования в организации являются: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1066"/>
        </w:tabs>
        <w:spacing w:line="317" w:lineRule="exact"/>
        <w:ind w:firstLine="600"/>
      </w:pPr>
      <w:r>
        <w:t>соответствие квалификации педагогических работников требованиям,</w:t>
      </w:r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tabs>
          <w:tab w:val="left" w:pos="2184"/>
          <w:tab w:val="left" w:pos="2746"/>
          <w:tab w:val="left" w:pos="4085"/>
          <w:tab w:val="left" w:pos="6830"/>
          <w:tab w:val="left" w:pos="8731"/>
        </w:tabs>
        <w:spacing w:line="317" w:lineRule="exact"/>
      </w:pPr>
      <w:r>
        <w:t>установленным</w:t>
      </w:r>
      <w:r>
        <w:tab/>
        <w:t>в</w:t>
      </w:r>
      <w:r>
        <w:tab/>
        <w:t>Едином</w:t>
      </w:r>
      <w:r>
        <w:tab/>
        <w:t>квалификационном</w:t>
      </w:r>
      <w:r>
        <w:tab/>
        <w:t>справочнике</w:t>
      </w:r>
      <w:r>
        <w:tab/>
        <w:t>должностей</w:t>
      </w:r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spacing w:line="317" w:lineRule="exact"/>
      </w:pPr>
      <w:r>
        <w:t>руководителей, специалистов и служащих;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соответствие квалификации учебно-вспомогательного персонала требованиям,</w:t>
      </w:r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tabs>
          <w:tab w:val="left" w:pos="2184"/>
          <w:tab w:val="left" w:pos="2746"/>
          <w:tab w:val="left" w:pos="4085"/>
          <w:tab w:val="left" w:pos="6830"/>
          <w:tab w:val="left" w:pos="8731"/>
        </w:tabs>
        <w:spacing w:line="317" w:lineRule="exact"/>
      </w:pPr>
      <w:r>
        <w:t>установленным</w:t>
      </w:r>
      <w:r>
        <w:tab/>
        <w:t>в</w:t>
      </w:r>
      <w:r>
        <w:tab/>
        <w:t>Едином</w:t>
      </w:r>
      <w:r>
        <w:tab/>
        <w:t>квалификационном</w:t>
      </w:r>
      <w:r>
        <w:tab/>
        <w:t>справочнике</w:t>
      </w:r>
      <w:r>
        <w:tab/>
        <w:t>должностей</w:t>
      </w:r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spacing w:line="317" w:lineRule="exact"/>
      </w:pPr>
      <w:r>
        <w:t>руководителей, специалистов и служащих;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соответствие должностей педагогических работников содержанию ООП ДО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38"/>
        </w:tabs>
        <w:spacing w:line="317" w:lineRule="exact"/>
        <w:ind w:firstLine="600"/>
      </w:pPr>
      <w:r>
        <w:t>профильная направленность квалификации педагогических работников в соответствии с занимающей должностью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отсутствие вакансий;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spacing w:line="317" w:lineRule="exact"/>
        <w:ind w:firstLine="600"/>
      </w:pPr>
      <w:r>
        <w:t xml:space="preserve"> способность педагогических работников обеспечивать эмоциональное благополучие детей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1066"/>
        </w:tabs>
        <w:spacing w:line="317" w:lineRule="exact"/>
        <w:ind w:firstLine="600"/>
      </w:pPr>
      <w:r>
        <w:t>способность педагогических работников обеспечивать поддержку индивидуальности и инициативы детей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1066"/>
        </w:tabs>
        <w:spacing w:line="317" w:lineRule="exact"/>
        <w:ind w:firstLine="600"/>
      </w:pPr>
      <w:r>
        <w:t>способность педагогических работников устанавливать правила взаимодействия в разных ситуациях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spacing w:line="317" w:lineRule="exact"/>
        <w:ind w:firstLine="600"/>
      </w:pPr>
      <w:r>
        <w:t xml:space="preserve"> способность педагогических работников к построению вариативного образования, ориентированного на индивидуальные особенности развития детей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48"/>
        </w:tabs>
        <w:spacing w:line="317" w:lineRule="exact"/>
        <w:ind w:firstLine="600"/>
      </w:pPr>
      <w:bookmarkStart w:id="24" w:name="bookmark24"/>
      <w:r>
        <w:t>способность педагогических работников к конструктивному взаимодействию с родителями воспитанников.</w:t>
      </w:r>
      <w:bookmarkEnd w:id="24"/>
    </w:p>
    <w:p w:rsidR="00B8763B" w:rsidRDefault="00FD11E6">
      <w:pPr>
        <w:pStyle w:val="26"/>
        <w:framePr w:w="10258" w:h="13612" w:hRule="exact" w:wrap="none" w:vAnchor="page" w:hAnchor="page" w:x="823" w:y="1453"/>
        <w:numPr>
          <w:ilvl w:val="0"/>
          <w:numId w:val="9"/>
        </w:numPr>
        <w:shd w:val="clear" w:color="auto" w:fill="auto"/>
        <w:tabs>
          <w:tab w:val="left" w:pos="574"/>
        </w:tabs>
        <w:spacing w:line="317" w:lineRule="exact"/>
      </w:pPr>
      <w:bookmarkStart w:id="25" w:name="bookmark25"/>
      <w:r>
        <w:t>Технология организации процедуры оценки кадровых условий реализации ООП</w:t>
      </w:r>
      <w:r w:rsidR="009D76DE">
        <w:t xml:space="preserve"> </w:t>
      </w:r>
      <w:r>
        <w:t>ДОО</w:t>
      </w:r>
      <w:bookmarkEnd w:id="25"/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spacing w:line="317" w:lineRule="exact"/>
        <w:ind w:firstLine="600"/>
      </w:pPr>
      <w:r>
        <w:t>Процедура оценкикадровыхусловийдляреализации основной образовательной программы дошкольного образования Учреждения включает: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мониторинг уровня квалификации педагогических работников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мониторинг уровня квалификации учебно-вспомогательного персонала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43"/>
        </w:tabs>
        <w:spacing w:line="317" w:lineRule="exact"/>
        <w:ind w:firstLine="600"/>
      </w:pPr>
      <w:r>
        <w:t>мониторинг проявления профессиональных компетенций сотрудников в процессе реализации задач ООП ДО</w:t>
      </w:r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spacing w:line="317" w:lineRule="exact"/>
        <w:ind w:firstLine="600"/>
      </w:pPr>
      <w:r>
        <w:t>Результаты внутренней оценки кадровых условий реализации ООП ДОО фиксируются в оценочных листах (Приложение 4).</w:t>
      </w:r>
    </w:p>
    <w:p w:rsidR="00B8763B" w:rsidRDefault="00FD11E6">
      <w:pPr>
        <w:pStyle w:val="20"/>
        <w:framePr w:wrap="none" w:vAnchor="page" w:hAnchor="page" w:x="10817" w:y="15775"/>
        <w:shd w:val="clear" w:color="auto" w:fill="auto"/>
        <w:spacing w:line="220" w:lineRule="exact"/>
      </w:pPr>
      <w:r>
        <w:t>11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a7"/>
        <w:framePr w:w="10262" w:h="768" w:hRule="exact" w:wrap="none" w:vAnchor="page" w:hAnchor="page" w:x="821" w:y="657"/>
        <w:shd w:val="clear" w:color="auto" w:fill="auto"/>
        <w:jc w:val="left"/>
      </w:pPr>
      <w:bookmarkStart w:id="26" w:name="bookmark26"/>
      <w:bookmarkStart w:id="27" w:name="bookmark27"/>
      <w:r>
        <w:lastRenderedPageBreak/>
        <w:t>6. Процедура оценки материально-технического обеспечения ООП</w:t>
      </w:r>
      <w:bookmarkEnd w:id="26"/>
      <w:bookmarkEnd w:id="27"/>
      <w:r w:rsidR="009D76DE">
        <w:t xml:space="preserve"> </w:t>
      </w:r>
      <w:r>
        <w:t>ДОУ.</w:t>
      </w:r>
    </w:p>
    <w:p w:rsidR="00B8763B" w:rsidRDefault="00FD11E6">
      <w:pPr>
        <w:pStyle w:val="26"/>
        <w:framePr w:w="10262" w:h="9758" w:hRule="exact" w:wrap="none" w:vAnchor="page" w:hAnchor="page" w:x="821" w:y="1464"/>
        <w:numPr>
          <w:ilvl w:val="0"/>
          <w:numId w:val="10"/>
        </w:numPr>
        <w:shd w:val="clear" w:color="auto" w:fill="auto"/>
      </w:pPr>
      <w:bookmarkStart w:id="28" w:name="bookmark28"/>
      <w:r>
        <w:t>Показатели внутренней оценки материально-технического обеспечения ООП ДО</w:t>
      </w:r>
      <w:bookmarkEnd w:id="28"/>
    </w:p>
    <w:p w:rsidR="00B8763B" w:rsidRDefault="00FD11E6">
      <w:pPr>
        <w:pStyle w:val="22"/>
        <w:framePr w:w="10262" w:h="9758" w:hRule="exact" w:wrap="none" w:vAnchor="page" w:hAnchor="page" w:x="821" w:y="1464"/>
        <w:shd w:val="clear" w:color="auto" w:fill="auto"/>
        <w:ind w:firstLine="600"/>
      </w:pPr>
      <w:r>
        <w:t>Процедура оценки материально-технических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средства обучения и воспитания детей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учебно-методическое обеспечение ООП ДО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материально-техническое обеспечение ООП ДО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предметно-пространственная среда</w:t>
      </w:r>
    </w:p>
    <w:p w:rsidR="00B8763B" w:rsidRDefault="00FD11E6">
      <w:pPr>
        <w:pStyle w:val="26"/>
        <w:framePr w:w="10262" w:h="9758" w:hRule="exact" w:wrap="none" w:vAnchor="page" w:hAnchor="page" w:x="821" w:y="1464"/>
        <w:shd w:val="clear" w:color="auto" w:fill="auto"/>
      </w:pPr>
      <w:bookmarkStart w:id="29" w:name="bookmark29"/>
      <w:bookmarkStart w:id="30" w:name="bookmark30"/>
      <w:r>
        <w:t>6.2.Основные критерии оценки материально-технического обеспечения ООП ДО</w:t>
      </w:r>
      <w:bookmarkEnd w:id="29"/>
      <w:bookmarkEnd w:id="30"/>
    </w:p>
    <w:p w:rsidR="00B8763B" w:rsidRDefault="00FD11E6">
      <w:pPr>
        <w:pStyle w:val="22"/>
        <w:framePr w:w="10262" w:h="9758" w:hRule="exact" w:wrap="none" w:vAnchor="page" w:hAnchor="page" w:x="821" w:y="1464"/>
        <w:shd w:val="clear" w:color="auto" w:fill="auto"/>
        <w:ind w:firstLine="600"/>
      </w:pPr>
      <w:r>
        <w:t>Основными критериями оценки материально-технических условий реализации основной образовательной программы дошкольного образования в организации являются: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38"/>
        </w:tabs>
        <w:ind w:firstLine="600"/>
      </w:pPr>
      <w:r>
        <w:t>соответствие средств обучения и воспитания возрастным и индивидуальным особенностям развития детей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1104"/>
        </w:tabs>
        <w:ind w:firstLine="600"/>
      </w:pPr>
      <w:r>
        <w:t>обеспеченность ООП ДО учебно-методическими комплектами, оборудованием, специальным оснащением;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34"/>
        </w:tabs>
        <w:ind w:firstLine="600"/>
      </w:pPr>
      <w:r>
        <w:t>соответствие материально-технических условий требованиям пожарной безопасности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соответствие материально-технических условий требованиям СанПин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1443"/>
        </w:tabs>
        <w:ind w:firstLine="600"/>
      </w:pPr>
      <w:r>
        <w:t>соответствие предметно-пространственной среды требованиям ООП ДО</w:t>
      </w:r>
    </w:p>
    <w:p w:rsidR="00B8763B" w:rsidRDefault="00FD11E6">
      <w:pPr>
        <w:pStyle w:val="26"/>
        <w:framePr w:w="10262" w:h="9758" w:hRule="exact" w:wrap="none" w:vAnchor="page" w:hAnchor="page" w:x="821" w:y="1464"/>
        <w:numPr>
          <w:ilvl w:val="0"/>
          <w:numId w:val="11"/>
        </w:numPr>
        <w:shd w:val="clear" w:color="auto" w:fill="auto"/>
        <w:tabs>
          <w:tab w:val="left" w:pos="734"/>
        </w:tabs>
      </w:pPr>
      <w:bookmarkStart w:id="31" w:name="bookmark31"/>
      <w:bookmarkStart w:id="32" w:name="bookmark32"/>
      <w:r>
        <w:t>Технология организации процедуры оценки материально-технического обеспечения ООП ДО</w:t>
      </w:r>
      <w:bookmarkEnd w:id="31"/>
      <w:bookmarkEnd w:id="32"/>
    </w:p>
    <w:p w:rsidR="00B8763B" w:rsidRDefault="00FD11E6">
      <w:pPr>
        <w:pStyle w:val="22"/>
        <w:framePr w:w="10262" w:h="9758" w:hRule="exact" w:wrap="none" w:vAnchor="page" w:hAnchor="page" w:x="821" w:y="1464"/>
        <w:shd w:val="clear" w:color="auto" w:fill="auto"/>
        <w:ind w:firstLine="600"/>
      </w:pPr>
      <w:r>
        <w:t>Процедура оценки материально-технических условий для реализации основной образовательной программы дошкольного образования Учреждения включает: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мониторинг средства обучения и воспитания детей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мониторинг</w:t>
      </w:r>
      <w:r w:rsidR="009D76DE">
        <w:t xml:space="preserve"> </w:t>
      </w:r>
      <w:r>
        <w:t>учебно-методического обеспечения ООП ДО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мониторинг</w:t>
      </w:r>
      <w:r w:rsidR="009D76DE">
        <w:t xml:space="preserve"> </w:t>
      </w:r>
      <w:r>
        <w:t>материально-технического обеспечения ООП ДО</w:t>
      </w:r>
    </w:p>
    <w:p w:rsidR="00B8763B" w:rsidRDefault="00FD11E6">
      <w:pPr>
        <w:pStyle w:val="22"/>
        <w:framePr w:w="10262" w:h="9758" w:hRule="exact" w:wrap="none" w:vAnchor="page" w:hAnchor="page" w:x="821" w:y="1464"/>
        <w:shd w:val="clear" w:color="auto" w:fill="auto"/>
        <w:ind w:firstLine="600"/>
      </w:pPr>
      <w:r>
        <w:t>Результаты внутренней оценки материально-технических условий реализации ООП ДОО фиксируются в оценочных листах (Приложение 5).</w:t>
      </w:r>
    </w:p>
    <w:p w:rsidR="00B8763B" w:rsidRDefault="00FD11E6">
      <w:pPr>
        <w:pStyle w:val="20"/>
        <w:framePr w:wrap="none" w:vAnchor="page" w:hAnchor="page" w:x="10815" w:y="15426"/>
        <w:shd w:val="clear" w:color="auto" w:fill="auto"/>
        <w:spacing w:line="220" w:lineRule="exact"/>
      </w:pPr>
      <w:r>
        <w:t>12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 w:rsidP="00114628">
      <w:pPr>
        <w:pStyle w:val="10"/>
        <w:framePr w:w="10253" w:h="6617" w:hRule="exact" w:wrap="none" w:vAnchor="page" w:hAnchor="page" w:x="908" w:y="926"/>
        <w:numPr>
          <w:ilvl w:val="0"/>
          <w:numId w:val="12"/>
        </w:numPr>
        <w:shd w:val="clear" w:color="auto" w:fill="auto"/>
        <w:tabs>
          <w:tab w:val="left" w:pos="416"/>
        </w:tabs>
        <w:spacing w:after="0" w:line="320" w:lineRule="exact"/>
      </w:pPr>
      <w:bookmarkStart w:id="33" w:name="bookmark33"/>
      <w:bookmarkStart w:id="34" w:name="bookmark34"/>
      <w:bookmarkStart w:id="35" w:name="bookmark35"/>
      <w:r>
        <w:lastRenderedPageBreak/>
        <w:t>Процедура оценки финансового обеспечения ООП ДО</w:t>
      </w:r>
      <w:bookmarkEnd w:id="33"/>
      <w:bookmarkEnd w:id="34"/>
      <w:bookmarkEnd w:id="35"/>
    </w:p>
    <w:p w:rsidR="00B8763B" w:rsidRDefault="00FD11E6" w:rsidP="00114628">
      <w:pPr>
        <w:pStyle w:val="26"/>
        <w:framePr w:w="10253" w:h="6617" w:hRule="exact" w:wrap="none" w:vAnchor="page" w:hAnchor="page" w:x="908" w:y="926"/>
        <w:numPr>
          <w:ilvl w:val="1"/>
          <w:numId w:val="12"/>
        </w:numPr>
        <w:shd w:val="clear" w:color="auto" w:fill="auto"/>
        <w:tabs>
          <w:tab w:val="left" w:pos="550"/>
        </w:tabs>
        <w:spacing w:line="317" w:lineRule="exact"/>
        <w:jc w:val="both"/>
      </w:pPr>
      <w:bookmarkStart w:id="36" w:name="bookmark36"/>
      <w:r>
        <w:t>Показатели внутренней оценки финансового обеспечения ООП ДО</w:t>
      </w:r>
      <w:bookmarkEnd w:id="36"/>
    </w:p>
    <w:p w:rsidR="00B8763B" w:rsidRDefault="00FD11E6" w:rsidP="00114628">
      <w:pPr>
        <w:pStyle w:val="22"/>
        <w:framePr w:w="10253" w:h="6617" w:hRule="exact" w:wrap="none" w:vAnchor="page" w:hAnchor="page" w:x="908" w:y="926"/>
        <w:shd w:val="clear" w:color="auto" w:fill="auto"/>
        <w:spacing w:line="317" w:lineRule="exact"/>
        <w:ind w:firstLine="600"/>
      </w:pPr>
      <w:r>
        <w:t>Процедура оценки финансовых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норматив обеспечения реализации ООП ДО</w:t>
      </w:r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структура и объем расходов, необходимый на реализацию ООП ДО</w:t>
      </w:r>
    </w:p>
    <w:p w:rsidR="004F6987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14"/>
        </w:tabs>
        <w:spacing w:line="370" w:lineRule="exact"/>
        <w:ind w:firstLine="600"/>
        <w:jc w:val="left"/>
      </w:pPr>
      <w:bookmarkStart w:id="37" w:name="bookmark37"/>
      <w:r>
        <w:t xml:space="preserve">вариативность расходов в связи со спецификой контингента детей </w:t>
      </w:r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14"/>
        </w:tabs>
        <w:spacing w:line="370" w:lineRule="exact"/>
        <w:ind w:firstLine="600"/>
        <w:jc w:val="left"/>
      </w:pPr>
      <w:r>
        <w:rPr>
          <w:rStyle w:val="214pt"/>
        </w:rPr>
        <w:t>7.2.Основные критерии оценки финансового обеспечения ООП ДО</w:t>
      </w:r>
      <w:bookmarkEnd w:id="37"/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фактический объем расходов на реализацию ООП ДО</w:t>
      </w:r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структура и объем расходов на реализацию ООП ДО по факту</w:t>
      </w:r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38"/>
        </w:tabs>
        <w:ind w:firstLine="600"/>
      </w:pPr>
      <w:r>
        <w:t>дополнительные расходы в связи с вариативностью расходов в связи со спецификой контингента детей</w:t>
      </w:r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объем привлечения финансов на реализацию ООП ДО</w:t>
      </w:r>
    </w:p>
    <w:p w:rsidR="00B8763B" w:rsidRDefault="00FD11E6" w:rsidP="00114628">
      <w:pPr>
        <w:pStyle w:val="26"/>
        <w:framePr w:w="10253" w:h="6617" w:hRule="exact" w:wrap="none" w:vAnchor="page" w:hAnchor="page" w:x="908" w:y="926"/>
        <w:numPr>
          <w:ilvl w:val="0"/>
          <w:numId w:val="13"/>
        </w:numPr>
        <w:shd w:val="clear" w:color="auto" w:fill="auto"/>
        <w:spacing w:line="317" w:lineRule="exact"/>
        <w:jc w:val="both"/>
      </w:pPr>
      <w:bookmarkStart w:id="38" w:name="bookmark38"/>
      <w:bookmarkStart w:id="39" w:name="bookmark39"/>
      <w:r>
        <w:t>Технология организации процедуры оценки финансового обеспечения ООП ДО</w:t>
      </w:r>
      <w:bookmarkEnd w:id="38"/>
      <w:bookmarkEnd w:id="39"/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38"/>
        </w:tabs>
        <w:spacing w:line="317" w:lineRule="exact"/>
        <w:ind w:firstLine="600"/>
      </w:pPr>
      <w:r>
        <w:t>мониторинг структуры и объема расходов, затраченных на реализацию ООП ДО</w:t>
      </w:r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мониторинг привлечения финансов на реализацию ООП ДО</w:t>
      </w:r>
    </w:p>
    <w:p w:rsidR="00B8763B" w:rsidRDefault="00FD11E6" w:rsidP="00114628">
      <w:pPr>
        <w:pStyle w:val="22"/>
        <w:framePr w:w="10253" w:h="6617" w:hRule="exact" w:wrap="none" w:vAnchor="page" w:hAnchor="page" w:x="908" w:y="926"/>
        <w:shd w:val="clear" w:color="auto" w:fill="auto"/>
        <w:spacing w:line="317" w:lineRule="exact"/>
        <w:ind w:firstLine="600"/>
      </w:pPr>
      <w:r>
        <w:t>Результаты внутренней оценки финансового обеспечения ООП ДОО фиксируются в оценочных листах (Приложение 6).</w:t>
      </w:r>
    </w:p>
    <w:p w:rsidR="004F6987" w:rsidRDefault="004F6987" w:rsidP="00114628">
      <w:pPr>
        <w:pStyle w:val="22"/>
        <w:framePr w:w="10253" w:h="6617" w:hRule="exact" w:wrap="none" w:vAnchor="page" w:hAnchor="page" w:x="908" w:y="926"/>
        <w:shd w:val="clear" w:color="auto" w:fill="auto"/>
        <w:spacing w:line="317" w:lineRule="exact"/>
        <w:ind w:firstLine="600"/>
      </w:pPr>
    </w:p>
    <w:p w:rsidR="004F6987" w:rsidRDefault="004F6987" w:rsidP="00114628">
      <w:pPr>
        <w:pStyle w:val="22"/>
        <w:framePr w:w="10253" w:h="6617" w:hRule="exact" w:wrap="none" w:vAnchor="page" w:hAnchor="page" w:x="908" w:y="926"/>
        <w:shd w:val="clear" w:color="auto" w:fill="auto"/>
        <w:spacing w:line="317" w:lineRule="exact"/>
        <w:ind w:firstLine="600"/>
      </w:pPr>
    </w:p>
    <w:p w:rsidR="00B8763B" w:rsidRDefault="00FD11E6">
      <w:pPr>
        <w:pStyle w:val="20"/>
        <w:framePr w:wrap="none" w:vAnchor="page" w:hAnchor="page" w:x="10816" w:y="15601"/>
        <w:shd w:val="clear" w:color="auto" w:fill="auto"/>
        <w:spacing w:line="220" w:lineRule="exact"/>
      </w:pPr>
      <w:r>
        <w:t>13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10"/>
        <w:framePr w:w="10286" w:h="10559" w:hRule="exact" w:wrap="none" w:vAnchor="page" w:hAnchor="page" w:x="789" w:y="843"/>
        <w:numPr>
          <w:ilvl w:val="0"/>
          <w:numId w:val="12"/>
        </w:numPr>
        <w:shd w:val="clear" w:color="auto" w:fill="auto"/>
        <w:tabs>
          <w:tab w:val="left" w:pos="416"/>
        </w:tabs>
        <w:spacing w:after="0" w:line="350" w:lineRule="exact"/>
        <w:jc w:val="left"/>
      </w:pPr>
      <w:bookmarkStart w:id="40" w:name="bookmark40"/>
      <w:bookmarkStart w:id="41" w:name="bookmark41"/>
      <w:bookmarkStart w:id="42" w:name="bookmark42"/>
      <w:r>
        <w:lastRenderedPageBreak/>
        <w:t>Оценка качества образовательной деятельности образовательной организации, реализующих программы дошкольного образования</w:t>
      </w:r>
      <w:bookmarkEnd w:id="40"/>
      <w:bookmarkEnd w:id="41"/>
      <w:bookmarkEnd w:id="42"/>
    </w:p>
    <w:p w:rsidR="00B8763B" w:rsidRDefault="00FD11E6">
      <w:pPr>
        <w:pStyle w:val="26"/>
        <w:framePr w:w="10286" w:h="10559" w:hRule="exact" w:wrap="none" w:vAnchor="page" w:hAnchor="page" w:x="789" w:y="843"/>
        <w:numPr>
          <w:ilvl w:val="1"/>
          <w:numId w:val="12"/>
        </w:numPr>
        <w:shd w:val="clear" w:color="auto" w:fill="auto"/>
        <w:tabs>
          <w:tab w:val="left" w:pos="579"/>
        </w:tabs>
        <w:spacing w:line="350" w:lineRule="exact"/>
      </w:pPr>
      <w:bookmarkStart w:id="43" w:name="bookmark43"/>
      <w:r>
        <w:t>Показатели качества образовательной деятельности ОУ, реализующей программы дошкольного образования</w:t>
      </w:r>
      <w:bookmarkEnd w:id="43"/>
    </w:p>
    <w:p w:rsidR="00B8763B" w:rsidRDefault="00FD11E6">
      <w:pPr>
        <w:pStyle w:val="22"/>
        <w:framePr w:w="10286" w:h="10559" w:hRule="exact" w:wrap="none" w:vAnchor="page" w:hAnchor="page" w:x="789" w:y="843"/>
        <w:shd w:val="clear" w:color="auto" w:fill="auto"/>
        <w:ind w:firstLine="640"/>
      </w:pPr>
      <w:r>
        <w:t>Процедура оценки качества образовательной деятельности ОУ, реализующих программы дошкольного образования осуществляется на основе следующих показателей</w:t>
      </w:r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912"/>
        </w:tabs>
        <w:ind w:firstLine="640"/>
      </w:pPr>
      <w:r>
        <w:t>оценка качества реализации программного обеспечения в ДОУ</w:t>
      </w:r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912"/>
        </w:tabs>
        <w:ind w:firstLine="640"/>
      </w:pPr>
      <w:r>
        <w:t>оценка качества с позиции открытости и доступности информации об</w:t>
      </w:r>
    </w:p>
    <w:p w:rsidR="00B8763B" w:rsidRDefault="00FD11E6">
      <w:pPr>
        <w:pStyle w:val="22"/>
        <w:framePr w:w="10286" w:h="10559" w:hRule="exact" w:wrap="none" w:vAnchor="page" w:hAnchor="page" w:x="789" w:y="843"/>
        <w:shd w:val="clear" w:color="auto" w:fill="auto"/>
        <w:tabs>
          <w:tab w:val="left" w:pos="2381"/>
          <w:tab w:val="left" w:pos="4229"/>
          <w:tab w:val="left" w:pos="4728"/>
          <w:tab w:val="left" w:pos="6792"/>
          <w:tab w:val="left" w:pos="8789"/>
        </w:tabs>
      </w:pPr>
      <w:r>
        <w:t>образовательной</w:t>
      </w:r>
      <w:r>
        <w:tab/>
        <w:t>деятельности</w:t>
      </w:r>
      <w:r>
        <w:tab/>
        <w:t>в</w:t>
      </w:r>
      <w:r>
        <w:tab/>
        <w:t>организациях,</w:t>
      </w:r>
      <w:r>
        <w:tab/>
        <w:t>реализующих</w:t>
      </w:r>
      <w:r>
        <w:tab/>
        <w:t>программы</w:t>
      </w:r>
    </w:p>
    <w:p w:rsidR="00B8763B" w:rsidRDefault="00FD11E6">
      <w:pPr>
        <w:pStyle w:val="22"/>
        <w:framePr w:w="10286" w:h="10559" w:hRule="exact" w:wrap="none" w:vAnchor="page" w:hAnchor="page" w:x="789" w:y="843"/>
        <w:shd w:val="clear" w:color="auto" w:fill="auto"/>
      </w:pPr>
      <w:r>
        <w:t>дошкольного образования</w:t>
      </w:r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912"/>
        </w:tabs>
        <w:ind w:firstLine="640"/>
      </w:pPr>
      <w:r>
        <w:t>оценка качества с позиции комфортности условий, в которых осуществляется</w:t>
      </w:r>
    </w:p>
    <w:p w:rsidR="00B8763B" w:rsidRDefault="00FD11E6">
      <w:pPr>
        <w:pStyle w:val="22"/>
        <w:framePr w:w="10286" w:h="10559" w:hRule="exact" w:wrap="none" w:vAnchor="page" w:hAnchor="page" w:x="789" w:y="843"/>
        <w:shd w:val="clear" w:color="auto" w:fill="auto"/>
        <w:tabs>
          <w:tab w:val="left" w:pos="2381"/>
          <w:tab w:val="left" w:pos="4229"/>
          <w:tab w:val="left" w:pos="4728"/>
          <w:tab w:val="left" w:pos="6792"/>
          <w:tab w:val="left" w:pos="8789"/>
        </w:tabs>
      </w:pPr>
      <w:r>
        <w:t>образовательная</w:t>
      </w:r>
      <w:r>
        <w:tab/>
        <w:t>деятельность</w:t>
      </w:r>
      <w:r>
        <w:tab/>
        <w:t>в</w:t>
      </w:r>
      <w:r>
        <w:tab/>
        <w:t>организациях,</w:t>
      </w:r>
      <w:r>
        <w:tab/>
        <w:t>реализующих</w:t>
      </w:r>
      <w:r>
        <w:tab/>
        <w:t>программы</w:t>
      </w:r>
    </w:p>
    <w:p w:rsidR="00B8763B" w:rsidRDefault="00FD11E6">
      <w:pPr>
        <w:pStyle w:val="22"/>
        <w:framePr w:w="10286" w:h="10559" w:hRule="exact" w:wrap="none" w:vAnchor="page" w:hAnchor="page" w:x="789" w:y="843"/>
        <w:shd w:val="clear" w:color="auto" w:fill="auto"/>
      </w:pPr>
      <w:r>
        <w:t>дошкольного образования</w:t>
      </w:r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843"/>
        </w:tabs>
        <w:ind w:firstLine="640"/>
      </w:pPr>
      <w:r>
        <w:t>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</w:r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848"/>
        </w:tabs>
        <w:ind w:firstLine="640"/>
      </w:pPr>
      <w:bookmarkStart w:id="44" w:name="bookmark44"/>
      <w:r>
        <w:t>оценка качества с позиции удовлетворенности качеством образовательной деятельностью со стороны получателей образовательных услуг в организация, реализующих программы дошкольного образования</w:t>
      </w:r>
      <w:bookmarkEnd w:id="44"/>
    </w:p>
    <w:p w:rsidR="00B8763B" w:rsidRDefault="00FD11E6">
      <w:pPr>
        <w:pStyle w:val="26"/>
        <w:framePr w:w="10286" w:h="10559" w:hRule="exact" w:wrap="none" w:vAnchor="page" w:hAnchor="page" w:x="789" w:y="843"/>
        <w:shd w:val="clear" w:color="auto" w:fill="auto"/>
      </w:pPr>
      <w:bookmarkStart w:id="45" w:name="bookmark45"/>
      <w:r>
        <w:t>8.2.Основные критерии оценки качества образовательной деятельности ОУ, реализующей программы дошкольного образования</w:t>
      </w:r>
      <w:bookmarkEnd w:id="45"/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917"/>
        </w:tabs>
        <w:spacing w:line="326" w:lineRule="exact"/>
        <w:ind w:firstLine="640"/>
      </w:pPr>
      <w:r>
        <w:t>доля проявления признака (процентное соотношение)</w:t>
      </w:r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853"/>
        </w:tabs>
        <w:spacing w:line="326" w:lineRule="exact"/>
        <w:ind w:firstLine="640"/>
      </w:pPr>
      <w:bookmarkStart w:id="46" w:name="bookmark46"/>
      <w:r>
        <w:t>наличие/отсутствие факта, подтверждающего его проявление в процессе реализации образовательной деятельности в образовательной организации</w:t>
      </w:r>
      <w:bookmarkEnd w:id="46"/>
    </w:p>
    <w:p w:rsidR="00B8763B" w:rsidRDefault="00FD11E6">
      <w:pPr>
        <w:pStyle w:val="26"/>
        <w:framePr w:w="10286" w:h="10559" w:hRule="exact" w:wrap="none" w:vAnchor="page" w:hAnchor="page" w:x="789" w:y="843"/>
        <w:numPr>
          <w:ilvl w:val="0"/>
          <w:numId w:val="14"/>
        </w:numPr>
        <w:shd w:val="clear" w:color="auto" w:fill="auto"/>
        <w:tabs>
          <w:tab w:val="left" w:pos="845"/>
        </w:tabs>
        <w:spacing w:line="326" w:lineRule="exact"/>
      </w:pPr>
      <w:bookmarkStart w:id="47" w:name="bookmark47"/>
      <w:r>
        <w:t>Технология организации процедуры оценки качества образовательной деятельности ОУ, реализующей программы дошкольного образования</w:t>
      </w:r>
      <w:bookmarkEnd w:id="47"/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848"/>
        </w:tabs>
        <w:spacing w:line="326" w:lineRule="exact"/>
        <w:ind w:firstLine="640"/>
      </w:pPr>
      <w:r>
        <w:t>мониторинг качества реализации образовательной деятельности в ОУ, реализующей программы дошкольного образования</w:t>
      </w:r>
    </w:p>
    <w:p w:rsidR="00B8763B" w:rsidRDefault="00FD11E6">
      <w:pPr>
        <w:pStyle w:val="22"/>
        <w:framePr w:w="10286" w:h="10559" w:hRule="exact" w:wrap="none" w:vAnchor="page" w:hAnchor="page" w:x="789" w:y="843"/>
        <w:shd w:val="clear" w:color="auto" w:fill="auto"/>
        <w:spacing w:line="326" w:lineRule="exact"/>
        <w:ind w:firstLine="640"/>
      </w:pPr>
      <w:r>
        <w:t>Результаты оценки качества образовательной деятельности ОУ, реализующей программы дошкольного образования фиксируются в оценочных листах (Приложение 9).</w:t>
      </w:r>
    </w:p>
    <w:p w:rsidR="00B8763B" w:rsidRDefault="00FD11E6">
      <w:pPr>
        <w:pStyle w:val="20"/>
        <w:framePr w:wrap="none" w:vAnchor="page" w:hAnchor="page" w:x="10816" w:y="15601"/>
        <w:shd w:val="clear" w:color="auto" w:fill="auto"/>
        <w:spacing w:line="220" w:lineRule="exact"/>
      </w:pPr>
      <w:r>
        <w:t>14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10"/>
        <w:framePr w:w="10253" w:h="5297" w:hRule="exact" w:wrap="none" w:vAnchor="page" w:hAnchor="page" w:x="822" w:y="824"/>
        <w:numPr>
          <w:ilvl w:val="0"/>
          <w:numId w:val="12"/>
        </w:numPr>
        <w:shd w:val="clear" w:color="auto" w:fill="auto"/>
        <w:tabs>
          <w:tab w:val="left" w:pos="426"/>
        </w:tabs>
        <w:spacing w:after="0" w:line="374" w:lineRule="exact"/>
        <w:jc w:val="left"/>
      </w:pPr>
      <w:bookmarkStart w:id="48" w:name="bookmark48"/>
      <w:bookmarkStart w:id="49" w:name="bookmark49"/>
      <w:r>
        <w:lastRenderedPageBreak/>
        <w:t>Вариативные показатели внутренней оценки качества дошкольного образования</w:t>
      </w:r>
      <w:bookmarkEnd w:id="48"/>
      <w:bookmarkEnd w:id="49"/>
    </w:p>
    <w:p w:rsidR="00B8763B" w:rsidRDefault="00FD11E6">
      <w:pPr>
        <w:pStyle w:val="90"/>
        <w:framePr w:w="10253" w:h="5297" w:hRule="exact" w:wrap="none" w:vAnchor="page" w:hAnchor="page" w:x="822" w:y="824"/>
        <w:shd w:val="clear" w:color="auto" w:fill="auto"/>
      </w:pPr>
      <w:r>
        <w:t>(показателей качества дошкольного образования, отражающие целевые, содержательные и организационные компоненты ООП ДО).</w:t>
      </w:r>
    </w:p>
    <w:p w:rsidR="00B8763B" w:rsidRDefault="00FD11E6">
      <w:pPr>
        <w:pStyle w:val="22"/>
        <w:framePr w:w="10253" w:h="5297" w:hRule="exact" w:wrap="none" w:vAnchor="page" w:hAnchor="page" w:x="822" w:y="824"/>
        <w:shd w:val="clear" w:color="auto" w:fill="auto"/>
        <w:ind w:firstLine="600"/>
      </w:pPr>
      <w:r>
        <w:t>Например, качество образовательных результатов в рамках внутренней оценки качества дошкольного образования может быть связана с запросам родителей. Показатели качества образовательных результатов (данные показатели не приравниваются к целевым ориентирам дошкольного образования):</w:t>
      </w:r>
    </w:p>
    <w:p w:rsidR="00B8763B" w:rsidRDefault="00FD11E6">
      <w:pPr>
        <w:pStyle w:val="22"/>
        <w:framePr w:w="10253" w:h="5297" w:hRule="exact" w:wrap="none" w:vAnchor="page" w:hAnchor="page" w:x="822" w:y="824"/>
        <w:shd w:val="clear" w:color="auto" w:fill="auto"/>
        <w:ind w:left="600"/>
        <w:jc w:val="left"/>
      </w:pPr>
      <w:r>
        <w:t>личностные результаты (включая показатели социализации и адаптации); здоровье детей (динамика);</w:t>
      </w:r>
    </w:p>
    <w:p w:rsidR="00B8763B" w:rsidRDefault="00FD11E6" w:rsidP="00630805">
      <w:pPr>
        <w:pStyle w:val="22"/>
        <w:framePr w:w="10253" w:h="5297" w:hRule="exact" w:wrap="none" w:vAnchor="page" w:hAnchor="page" w:x="822" w:y="824"/>
        <w:shd w:val="clear" w:color="auto" w:fill="auto"/>
        <w:ind w:left="600"/>
        <w:jc w:val="left"/>
      </w:pPr>
      <w:r>
        <w:t>достижения детей на конкурсах, соревнованиях, олимпиадах; удовлетворённость родителей качеством образовательных услуг (Приложение7);</w:t>
      </w:r>
    </w:p>
    <w:p w:rsidR="00B8763B" w:rsidRDefault="00FD11E6">
      <w:pPr>
        <w:pStyle w:val="22"/>
        <w:framePr w:w="10253" w:h="5297" w:hRule="exact" w:wrap="none" w:vAnchor="page" w:hAnchor="page" w:x="822" w:y="824"/>
        <w:shd w:val="clear" w:color="auto" w:fill="auto"/>
        <w:ind w:firstLine="600"/>
      </w:pPr>
      <w:r>
        <w:t>готовность детей к школьному обучению.</w:t>
      </w:r>
    </w:p>
    <w:p w:rsidR="00B8763B" w:rsidRDefault="00FD11E6">
      <w:pPr>
        <w:pStyle w:val="22"/>
        <w:framePr w:w="10253" w:h="5297" w:hRule="exact" w:wrap="none" w:vAnchor="page" w:hAnchor="page" w:x="822" w:y="824"/>
        <w:shd w:val="clear" w:color="auto" w:fill="auto"/>
        <w:ind w:firstLine="600"/>
      </w:pPr>
      <w:r>
        <w:t>Показатели и критерии качества образовательных результатов не являются основанием для их формального сравнения с реальными достижениями детей.</w:t>
      </w:r>
    </w:p>
    <w:p w:rsidR="00B8763B" w:rsidRDefault="00FD11E6">
      <w:pPr>
        <w:pStyle w:val="20"/>
        <w:framePr w:wrap="none" w:vAnchor="page" w:hAnchor="page" w:x="10816" w:y="15601"/>
        <w:shd w:val="clear" w:color="auto" w:fill="auto"/>
        <w:spacing w:line="220" w:lineRule="exact"/>
      </w:pPr>
      <w:r>
        <w:t>15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10"/>
        <w:framePr w:w="10258" w:h="14638" w:hRule="exact" w:wrap="none" w:vAnchor="page" w:hAnchor="page" w:x="821" w:y="817"/>
        <w:numPr>
          <w:ilvl w:val="0"/>
          <w:numId w:val="12"/>
        </w:numPr>
        <w:shd w:val="clear" w:color="auto" w:fill="auto"/>
        <w:tabs>
          <w:tab w:val="left" w:pos="528"/>
        </w:tabs>
        <w:spacing w:after="0" w:line="374" w:lineRule="exact"/>
        <w:jc w:val="left"/>
      </w:pPr>
      <w:bookmarkStart w:id="50" w:name="bookmark50"/>
      <w:bookmarkStart w:id="51" w:name="bookmark51"/>
      <w:r>
        <w:lastRenderedPageBreak/>
        <w:t>Организационная и функциональная структура внутренней системы оценки качества дошкольного образования</w:t>
      </w:r>
      <w:bookmarkEnd w:id="50"/>
      <w:bookmarkEnd w:id="51"/>
    </w:p>
    <w:p w:rsidR="00B8763B" w:rsidRDefault="00FD11E6">
      <w:pPr>
        <w:pStyle w:val="22"/>
        <w:framePr w:w="10258" w:h="14638" w:hRule="exact" w:wrap="none" w:vAnchor="page" w:hAnchor="page" w:x="821" w:y="817"/>
        <w:shd w:val="clear" w:color="auto" w:fill="auto"/>
        <w:ind w:firstLine="600"/>
      </w:pPr>
      <w: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администрацию, методическая служба в ДОУ, педагогический совет, временные консилиумы (педагогический консилиум, творческие группы и т.д.).</w:t>
      </w:r>
    </w:p>
    <w:p w:rsidR="00B8763B" w:rsidRDefault="00FD11E6">
      <w:pPr>
        <w:pStyle w:val="90"/>
        <w:framePr w:w="10258" w:h="14638" w:hRule="exact" w:wrap="none" w:vAnchor="page" w:hAnchor="page" w:x="821" w:y="817"/>
        <w:shd w:val="clear" w:color="auto" w:fill="auto"/>
      </w:pPr>
      <w:r>
        <w:t>Администрация: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формирует блок локальных актов, регулирующих функционирование ВСОКО в ДОУ и приложений к ним, утверждает приказом заведующей и контролирует их выполнение; разрабатывает мероприятия и готовит предложения, направленные на совершенствование системы оценки качества образования в ДОУ, участвует в этих мероприятиях;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ДОУ;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организует изучение информационных запросов основных пользователей системы оценки качества образования;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обеспечивает условия для подготовки работников ДОУ по осуществлению контрольно-оценочных процедур;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ДОУ за учебный год, публичный доклад и т.д.);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B8763B" w:rsidRDefault="00FD11E6">
      <w:pPr>
        <w:pStyle w:val="90"/>
        <w:framePr w:w="10258" w:h="14638" w:hRule="exact" w:wrap="none" w:vAnchor="page" w:hAnchor="page" w:x="821" w:y="817"/>
        <w:shd w:val="clear" w:color="auto" w:fill="auto"/>
      </w:pPr>
      <w:r>
        <w:t>Методическая служба: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участвует в разработке методики оценки качества образования; участвуют в разработке системы показателей, характеризующих состояние и динамику развития ДОУ;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участвует в разработке критериев оценки результативности профессиональной деятельности педагогов;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содействует проведению подготовки работников ДОУ по осуществлению контрольно-оценочных процедур;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проводит экспертизу организации, содержания и результатов образования и формируют предложения по их совершенствованию;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готовит предложения для администрации по выработке управленческих решений по результатам оценки качества образования на уровне ДОУ.</w:t>
      </w:r>
    </w:p>
    <w:p w:rsidR="00B8763B" w:rsidRDefault="00FD11E6">
      <w:pPr>
        <w:pStyle w:val="90"/>
        <w:framePr w:w="10258" w:h="14638" w:hRule="exact" w:wrap="none" w:vAnchor="page" w:hAnchor="page" w:x="821" w:y="817"/>
        <w:shd w:val="clear" w:color="auto" w:fill="auto"/>
      </w:pPr>
      <w:r>
        <w:t>Педагогический совет: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содействует определению стратегических направлений развития системы образования в ДОУ;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принимает участие в формировании информационных запросов основных пользователей системы оценки качества образования в ДОУ;</w:t>
      </w:r>
    </w:p>
    <w:p w:rsidR="00B8763B" w:rsidRDefault="00FD11E6">
      <w:pPr>
        <w:pStyle w:val="32"/>
        <w:framePr w:wrap="none" w:vAnchor="page" w:hAnchor="page" w:x="10815" w:y="15601"/>
        <w:shd w:val="clear" w:color="auto" w:fill="auto"/>
        <w:spacing w:line="210" w:lineRule="exact"/>
      </w:pPr>
      <w:r>
        <w:t>16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2"/>
        <w:framePr w:w="10253" w:h="3277" w:hRule="exact" w:wrap="none" w:vAnchor="page" w:hAnchor="page" w:x="823" w:y="830"/>
        <w:numPr>
          <w:ilvl w:val="0"/>
          <w:numId w:val="5"/>
        </w:numPr>
        <w:shd w:val="clear" w:color="auto" w:fill="auto"/>
        <w:tabs>
          <w:tab w:val="left" w:pos="831"/>
        </w:tabs>
        <w:ind w:firstLine="600"/>
        <w:jc w:val="left"/>
      </w:pPr>
      <w:r>
        <w:lastRenderedPageBreak/>
        <w:t>принимает участие в обсуждении системы показателей, характеризующих состояние и динамику развития системы дошкольного образования;</w:t>
      </w:r>
    </w:p>
    <w:p w:rsidR="00B8763B" w:rsidRDefault="00FD11E6">
      <w:pPr>
        <w:pStyle w:val="22"/>
        <w:framePr w:w="10253" w:h="3277" w:hRule="exact" w:wrap="none" w:vAnchor="page" w:hAnchor="page" w:x="823" w:y="830"/>
        <w:numPr>
          <w:ilvl w:val="0"/>
          <w:numId w:val="5"/>
        </w:numPr>
        <w:shd w:val="clear" w:color="auto" w:fill="auto"/>
        <w:tabs>
          <w:tab w:val="left" w:pos="841"/>
        </w:tabs>
        <w:ind w:firstLine="600"/>
        <w:jc w:val="left"/>
      </w:pPr>
      <w:r>
        <w:t>принимает участие в экспертизе качества образовательных результатов, условий организации образовательного процесса в ДОУ;</w:t>
      </w:r>
    </w:p>
    <w:p w:rsidR="00B8763B" w:rsidRDefault="00FD11E6">
      <w:pPr>
        <w:pStyle w:val="22"/>
        <w:framePr w:w="10253" w:h="3277" w:hRule="exact" w:wrap="none" w:vAnchor="page" w:hAnchor="page" w:x="823" w:y="830"/>
        <w:numPr>
          <w:ilvl w:val="0"/>
          <w:numId w:val="5"/>
        </w:numPr>
        <w:shd w:val="clear" w:color="auto" w:fill="auto"/>
        <w:tabs>
          <w:tab w:val="left" w:pos="831"/>
        </w:tabs>
        <w:ind w:firstLine="600"/>
        <w:jc w:val="left"/>
      </w:pPr>
      <w:r>
        <w:t>принимает участие в оценке качества и результативности труда работников ДОУ;</w:t>
      </w:r>
    </w:p>
    <w:p w:rsidR="00B8763B" w:rsidRDefault="00FD11E6">
      <w:pPr>
        <w:pStyle w:val="22"/>
        <w:framePr w:w="10253" w:h="3277" w:hRule="exact" w:wrap="none" w:vAnchor="page" w:hAnchor="page" w:x="823" w:y="830"/>
        <w:numPr>
          <w:ilvl w:val="0"/>
          <w:numId w:val="5"/>
        </w:numPr>
        <w:shd w:val="clear" w:color="auto" w:fill="auto"/>
        <w:tabs>
          <w:tab w:val="left" w:pos="841"/>
        </w:tabs>
        <w:ind w:firstLine="600"/>
        <w:jc w:val="left"/>
      </w:pPr>
      <w: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B8763B" w:rsidRDefault="00FD11E6">
      <w:pPr>
        <w:pStyle w:val="22"/>
        <w:framePr w:w="10253" w:h="3277" w:hRule="exact" w:wrap="none" w:vAnchor="page" w:hAnchor="page" w:x="823" w:y="830"/>
        <w:numPr>
          <w:ilvl w:val="0"/>
          <w:numId w:val="5"/>
        </w:numPr>
        <w:shd w:val="clear" w:color="auto" w:fill="auto"/>
        <w:tabs>
          <w:tab w:val="left" w:pos="831"/>
        </w:tabs>
        <w:ind w:firstLine="600"/>
        <w:jc w:val="left"/>
      </w:pPr>
      <w:r>
        <w:t>принимает участие в обсуждении системы показателей, характеризующих состояние и динамику развития системы образования в ДОУ.</w:t>
      </w:r>
    </w:p>
    <w:p w:rsidR="00B8763B" w:rsidRDefault="00FD11E6">
      <w:pPr>
        <w:pStyle w:val="20"/>
        <w:framePr w:wrap="none" w:vAnchor="page" w:hAnchor="page" w:x="10817" w:y="15608"/>
        <w:shd w:val="clear" w:color="auto" w:fill="auto"/>
        <w:spacing w:line="220" w:lineRule="exact"/>
      </w:pPr>
      <w:r>
        <w:t>17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10"/>
        <w:framePr w:w="10171" w:h="6820" w:hRule="exact" w:wrap="none" w:vAnchor="page" w:hAnchor="page" w:x="822" w:y="866"/>
        <w:shd w:val="clear" w:color="auto" w:fill="auto"/>
        <w:spacing w:after="0" w:line="322" w:lineRule="exact"/>
        <w:jc w:val="left"/>
      </w:pPr>
      <w:bookmarkStart w:id="52" w:name="bookmark52"/>
      <w:bookmarkStart w:id="53" w:name="bookmark53"/>
      <w:r>
        <w:lastRenderedPageBreak/>
        <w:t>Приложения:</w:t>
      </w:r>
      <w:bookmarkEnd w:id="52"/>
      <w:bookmarkEnd w:id="53"/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1.Оценка качества основной образовательной программы дошкольного образования (ООП ДО)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2. Листы оценки качества психолого-педагогических условий реализации дошкольного образования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3. Листы оценки качества развивающей предметно-пространственной среды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4. Оценка кадровых условий реализации основной образовательной программы дошкольного образования (ООП ДО)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5. Оценка материально-технических условий реализации основной образовательной программы дошкольного образования (ООП ДО)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6. Оценка финансовых условий реализации основной образовательной программы дошкольного образования (ООП ДО).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7. Анкеты для выявления удовлетворённости родителей качеством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образовательных услуг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8.Анкета для педагогов ДОО</w:t>
      </w:r>
    </w:p>
    <w:p w:rsidR="00120927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 xml:space="preserve">Приложение 9. Листы оценки качества образовательной деятельности образовательной организации, реализующих программы дошкольного образования </w:t>
      </w:r>
    </w:p>
    <w:p w:rsidR="00120927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 xml:space="preserve">Приложение 10 Лист адаптации 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11 Анализ здоровья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12 Перечень мероприятий по производственному контролю</w:t>
      </w:r>
    </w:p>
    <w:p w:rsidR="00B8763B" w:rsidRDefault="00FD11E6">
      <w:pPr>
        <w:pStyle w:val="20"/>
        <w:framePr w:wrap="none" w:vAnchor="page" w:hAnchor="page" w:x="10816" w:y="15601"/>
        <w:shd w:val="clear" w:color="auto" w:fill="auto"/>
        <w:spacing w:line="220" w:lineRule="exact"/>
      </w:pPr>
      <w:r>
        <w:t>18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43"/>
        <w:framePr w:wrap="none" w:vAnchor="page" w:hAnchor="page" w:x="815" w:y="901"/>
        <w:shd w:val="clear" w:color="auto" w:fill="auto"/>
        <w:spacing w:line="280" w:lineRule="exact"/>
      </w:pPr>
      <w:bookmarkStart w:id="54" w:name="bookmark54"/>
      <w:r>
        <w:lastRenderedPageBreak/>
        <w:t>Приложение 1. Оценка качества основной образовательной программы дошкольного образования (ООПДО)</w:t>
      </w:r>
      <w:bookmarkEnd w:id="5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7229"/>
        <w:gridCol w:w="4973"/>
      </w:tblGrid>
      <w:tr w:rsidR="00B8763B">
        <w:trPr>
          <w:trHeight w:hRule="exact" w:val="8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64" w:lineRule="exact"/>
              <w:ind w:left="260" w:hanging="260"/>
              <w:jc w:val="left"/>
            </w:pPr>
            <w:r>
              <w:rPr>
                <w:rStyle w:val="211pt"/>
              </w:rPr>
              <w:t>Показатели оценки качества программного обеспечения дошкольного образования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Критерии оценки соответствия ООП ДО требованиям ФГОС ДО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Фактические данные</w:t>
            </w:r>
          </w:p>
        </w:tc>
      </w:tr>
      <w:tr w:rsidR="00B8763B" w:rsidTr="00DA2D09">
        <w:trPr>
          <w:trHeight w:hRule="exact" w:val="86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наличие ООП ДО, АОП ДО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DA2D09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  <w:rPr>
                <w:b/>
                <w:color w:val="FF0000"/>
              </w:rPr>
            </w:pPr>
            <w:r>
              <w:rPr>
                <w:rStyle w:val="27"/>
              </w:rPr>
              <w:t>Наличие 3 балла Не утвержденная 2 балла В разработке 1 балл Отсутствие 0 балл</w:t>
            </w:r>
            <w:r w:rsidR="00DA2D09">
              <w:rPr>
                <w:rStyle w:val="27"/>
              </w:rPr>
              <w:t xml:space="preserve"> - </w:t>
            </w:r>
            <w:r w:rsidR="00DA2D09">
              <w:rPr>
                <w:rStyle w:val="27"/>
                <w:b/>
                <w:color w:val="FF0000"/>
              </w:rPr>
              <w:t>3</w:t>
            </w:r>
          </w:p>
        </w:tc>
      </w:tr>
      <w:tr w:rsidR="00B8763B" w:rsidTr="00DA2D09">
        <w:trPr>
          <w:trHeight w:hRule="exact" w:val="976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8981" w:wrap="none" w:vAnchor="page" w:hAnchor="page" w:x="854" w:y="1485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наличие/отсутствие адаптированных образовательных программ дошкольного образования для детей с ОВЗ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DA2D09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  <w:rPr>
                <w:b/>
                <w:color w:val="FF0000"/>
              </w:rPr>
            </w:pPr>
            <w:r>
              <w:rPr>
                <w:rStyle w:val="27"/>
              </w:rPr>
              <w:t>Наличие 3 балла Не утвержденная 2 балла В разработке 1 балл Отсутствие 0 балл</w:t>
            </w:r>
            <w:r w:rsidR="00DA2D09">
              <w:rPr>
                <w:rStyle w:val="27"/>
              </w:rPr>
              <w:t xml:space="preserve"> - </w:t>
            </w:r>
            <w:r w:rsidR="00DA2D09">
              <w:rPr>
                <w:rStyle w:val="27"/>
                <w:b/>
                <w:color w:val="FF0000"/>
              </w:rPr>
              <w:t>3</w:t>
            </w:r>
          </w:p>
        </w:tc>
      </w:tr>
      <w:tr w:rsidR="00B8763B">
        <w:trPr>
          <w:trHeight w:hRule="exact" w:val="12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структурные компоненты ООП ДО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Наличие 3 балла</w:t>
            </w:r>
          </w:p>
          <w:p w:rsidR="00B8763B" w:rsidRPr="00DA2D09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  <w:rPr>
                <w:color w:val="FF0000"/>
              </w:rPr>
            </w:pPr>
            <w:r>
              <w:rPr>
                <w:rStyle w:val="27"/>
              </w:rPr>
              <w:t>Имеется, но не в полном объёме 2 балла Требует переработки 1 балл Отсутствие 0 балл</w:t>
            </w:r>
            <w:r w:rsidR="00DA2D09">
              <w:rPr>
                <w:rStyle w:val="27"/>
              </w:rPr>
              <w:t xml:space="preserve"> - </w:t>
            </w:r>
            <w:r w:rsidR="00DA2D09" w:rsidRPr="00DA2D09">
              <w:rPr>
                <w:rStyle w:val="27"/>
                <w:b/>
                <w:color w:val="FF0000"/>
              </w:rPr>
              <w:t>3</w:t>
            </w:r>
          </w:p>
        </w:tc>
      </w:tr>
      <w:tr w:rsidR="00B8763B" w:rsidTr="00DA2D09">
        <w:trPr>
          <w:trHeight w:hRule="exact" w:val="1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3" w:lineRule="exact"/>
              <w:jc w:val="left"/>
            </w:pPr>
            <w:r>
              <w:rPr>
                <w:rStyle w:val="27"/>
              </w:rPr>
              <w:t>соответствие целевого, содержательного и организационного компонента ООП ДО возрастным и индивидуальным особенностям детского контингента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DA2D09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  <w:rPr>
                <w:b/>
                <w:color w:val="FF0000"/>
              </w:rPr>
            </w:pPr>
            <w:r>
              <w:rPr>
                <w:rStyle w:val="27"/>
              </w:rPr>
              <w:t>Соответствует 3 балла В не полном объёме 2 балла Частично соблюдается 1 балл Не соблюдается 0 балл</w:t>
            </w:r>
            <w:r w:rsidR="00DA2D09">
              <w:rPr>
                <w:rStyle w:val="27"/>
              </w:rPr>
              <w:t xml:space="preserve"> - </w:t>
            </w:r>
            <w:r w:rsidR="00DA2D09">
              <w:rPr>
                <w:rStyle w:val="27"/>
                <w:b/>
                <w:color w:val="FF0000"/>
              </w:rPr>
              <w:t>2</w:t>
            </w:r>
          </w:p>
        </w:tc>
      </w:tr>
      <w:tr w:rsidR="00B8763B">
        <w:trPr>
          <w:trHeight w:hRule="exact" w:val="150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учет спроса на образовательные услуги со стороны потребителей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DA2D09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3" w:lineRule="exact"/>
              <w:jc w:val="left"/>
              <w:rPr>
                <w:b/>
                <w:color w:val="FF0000"/>
              </w:rPr>
            </w:pPr>
            <w:r>
              <w:rPr>
                <w:rStyle w:val="27"/>
              </w:rPr>
              <w:t>Учитывается 3 балла В не полном объёме 2 балла Частично учитывается 1 балл Не учитывается 0 балл</w:t>
            </w:r>
            <w:r w:rsidR="00DA2D09">
              <w:rPr>
                <w:rStyle w:val="27"/>
              </w:rPr>
              <w:t xml:space="preserve"> - </w:t>
            </w:r>
            <w:r w:rsidR="00B35A7D">
              <w:rPr>
                <w:rStyle w:val="27"/>
                <w:b/>
                <w:color w:val="FF0000"/>
              </w:rPr>
              <w:t>2</w:t>
            </w:r>
          </w:p>
        </w:tc>
      </w:tr>
      <w:tr w:rsidR="00B8763B">
        <w:trPr>
          <w:trHeight w:hRule="exact" w:val="181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8981" w:wrap="none" w:vAnchor="page" w:hAnchor="page" w:x="854" w:y="1485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DA2D09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  <w:rPr>
                <w:b/>
                <w:color w:val="FF0000"/>
              </w:rPr>
            </w:pPr>
            <w:r>
              <w:rPr>
                <w:rStyle w:val="27"/>
              </w:rPr>
              <w:t>Учитывается 3 балла В не полном объёме 2 балла Частично учитывается 1 балл Не учитывается 0 балл</w:t>
            </w:r>
            <w:r w:rsidR="00DA2D09">
              <w:rPr>
                <w:rStyle w:val="27"/>
              </w:rPr>
              <w:t xml:space="preserve"> - </w:t>
            </w:r>
            <w:r w:rsidR="00DA2D09">
              <w:rPr>
                <w:rStyle w:val="27"/>
                <w:b/>
                <w:color w:val="FF0000"/>
              </w:rPr>
              <w:t>3</w:t>
            </w:r>
          </w:p>
        </w:tc>
      </w:tr>
    </w:tbl>
    <w:p w:rsidR="00B8763B" w:rsidRDefault="00FD11E6">
      <w:pPr>
        <w:pStyle w:val="20"/>
        <w:framePr w:wrap="none" w:vAnchor="page" w:hAnchor="page" w:x="15758" w:y="10659"/>
        <w:shd w:val="clear" w:color="auto" w:fill="auto"/>
        <w:spacing w:line="220" w:lineRule="exact"/>
      </w:pPr>
      <w:r>
        <w:t>19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7229"/>
        <w:gridCol w:w="4973"/>
      </w:tblGrid>
      <w:tr w:rsidR="00B8763B">
        <w:trPr>
          <w:trHeight w:hRule="exact" w:val="27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3024" w:wrap="none" w:vAnchor="page" w:hAnchor="page" w:x="854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lastRenderedPageBreak/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3024" w:wrap="none" w:vAnchor="page" w:hAnchor="page" w:x="854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3024" w:wrap="none" w:vAnchor="page" w:hAnchor="page" w:x="854" w:y="847"/>
              <w:shd w:val="clear" w:color="auto" w:fill="auto"/>
              <w:spacing w:line="293" w:lineRule="exact"/>
              <w:jc w:val="left"/>
              <w:rPr>
                <w:rStyle w:val="27"/>
              </w:rPr>
            </w:pPr>
            <w:r>
              <w:rPr>
                <w:rStyle w:val="27"/>
              </w:rPr>
              <w:t>Учитывается полностью 3 балла В не полном объёме 2 балла Частично учитывается 1 балл Не учитывается 0 балл</w:t>
            </w:r>
          </w:p>
          <w:p w:rsidR="00B35A7D" w:rsidRPr="00B35A7D" w:rsidRDefault="00B35A7D">
            <w:pPr>
              <w:pStyle w:val="22"/>
              <w:framePr w:w="15322" w:h="3024" w:wrap="none" w:vAnchor="page" w:hAnchor="page" w:x="854" w:y="847"/>
              <w:shd w:val="clear" w:color="auto" w:fill="auto"/>
              <w:spacing w:line="293" w:lineRule="exact"/>
              <w:jc w:val="left"/>
              <w:rPr>
                <w:b/>
                <w:color w:val="FF0000"/>
              </w:rPr>
            </w:pPr>
            <w:r>
              <w:rPr>
                <w:rStyle w:val="27"/>
              </w:rPr>
              <w:t>-</w:t>
            </w:r>
            <w:r>
              <w:rPr>
                <w:rStyle w:val="27"/>
                <w:b/>
                <w:color w:val="FF0000"/>
              </w:rPr>
              <w:t xml:space="preserve"> 3</w:t>
            </w:r>
          </w:p>
        </w:tc>
      </w:tr>
      <w:tr w:rsidR="00B8763B">
        <w:trPr>
          <w:trHeight w:hRule="exact" w:val="31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3024" w:wrap="none" w:vAnchor="page" w:hAnchor="page" w:x="854" w:y="847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Средний балл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3024" w:wrap="none" w:vAnchor="page" w:hAnchor="page" w:x="854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6"/>
        <w:framePr w:wrap="none" w:vAnchor="page" w:hAnchor="page" w:x="839" w:y="4741"/>
        <w:shd w:val="clear" w:color="auto" w:fill="auto"/>
        <w:spacing w:line="280" w:lineRule="exact"/>
      </w:pPr>
      <w:bookmarkStart w:id="55" w:name="bookmark55"/>
      <w:r>
        <w:t>Обработка результатов:</w:t>
      </w:r>
      <w:bookmarkEnd w:id="5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4"/>
        <w:gridCol w:w="7795"/>
        <w:gridCol w:w="2693"/>
        <w:gridCol w:w="2280"/>
      </w:tblGrid>
      <w:tr w:rsidR="00B8763B">
        <w:trPr>
          <w:trHeight w:hRule="exact" w:val="27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Уровень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Качественная характеристика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Средний балл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Диапазон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Высокий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ярко выражен и стабилен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2,4-3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Средний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выражен удовлетворительно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1,6-2,3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Низкий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слабо выражен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0,7-1,5</w:t>
            </w:r>
          </w:p>
        </w:tc>
      </w:tr>
      <w:tr w:rsidR="00B8763B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2" w:wrap="none" w:vAnchor="page" w:hAnchor="page" w:x="854" w:y="529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не подтверждается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2" w:wrap="none" w:vAnchor="page" w:hAnchor="page" w:x="854" w:y="5291"/>
              <w:rPr>
                <w:sz w:val="10"/>
                <w:szCs w:val="10"/>
              </w:rPr>
            </w:pPr>
          </w:p>
        </w:tc>
      </w:tr>
      <w:tr w:rsidR="00A96149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149" w:rsidRDefault="00A96149">
            <w:pPr>
              <w:framePr w:w="15322" w:h="1522" w:wrap="none" w:vAnchor="page" w:hAnchor="page" w:x="854" w:y="529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149" w:rsidRDefault="00A96149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149" w:rsidRPr="00A96149" w:rsidRDefault="00A96149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  <w:rPr>
                <w:rStyle w:val="27"/>
                <w:b/>
                <w:color w:val="FF0000"/>
              </w:rPr>
            </w:pPr>
            <w:r w:rsidRPr="00A96149">
              <w:rPr>
                <w:rStyle w:val="27"/>
                <w:b/>
                <w:color w:val="FF0000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49" w:rsidRPr="00A96149" w:rsidRDefault="00A96149" w:rsidP="00A96149">
            <w:pPr>
              <w:framePr w:w="15322" w:h="1522" w:wrap="none" w:vAnchor="page" w:hAnchor="page" w:x="854" w:y="5291"/>
              <w:jc w:val="center"/>
              <w:rPr>
                <w:b/>
                <w:color w:val="FF0000"/>
              </w:rPr>
            </w:pPr>
            <w:r w:rsidRPr="00A96149">
              <w:rPr>
                <w:b/>
                <w:color w:val="FF0000"/>
              </w:rPr>
              <w:t>2,7</w:t>
            </w:r>
          </w:p>
        </w:tc>
      </w:tr>
    </w:tbl>
    <w:p w:rsidR="00B8763B" w:rsidRDefault="00FD11E6">
      <w:pPr>
        <w:pStyle w:val="32"/>
        <w:framePr w:wrap="none" w:vAnchor="page" w:hAnchor="page" w:x="15734" w:y="10667"/>
        <w:shd w:val="clear" w:color="auto" w:fill="auto"/>
        <w:spacing w:line="210" w:lineRule="exact"/>
      </w:pPr>
      <w:r>
        <w:t>20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43"/>
        <w:framePr w:wrap="none" w:vAnchor="page" w:hAnchor="page" w:x="815" w:y="901"/>
        <w:shd w:val="clear" w:color="auto" w:fill="auto"/>
        <w:spacing w:line="280" w:lineRule="exact"/>
      </w:pPr>
      <w:bookmarkStart w:id="56" w:name="bookmark56"/>
      <w:r>
        <w:lastRenderedPageBreak/>
        <w:t>Приложение 2. Листы оценки качества психолого-педагогических условий реализации дошкольного образования.</w:t>
      </w:r>
      <w:bookmarkEnd w:id="5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7"/>
        <w:gridCol w:w="1421"/>
        <w:gridCol w:w="1277"/>
        <w:gridCol w:w="1416"/>
        <w:gridCol w:w="1416"/>
        <w:gridCol w:w="1147"/>
      </w:tblGrid>
      <w:tr w:rsidR="00B8763B">
        <w:trPr>
          <w:trHeight w:hRule="exact" w:val="1598"/>
        </w:trPr>
        <w:tc>
          <w:tcPr>
            <w:tcW w:w="9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Показатели и индикаторы. Баллы.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Показатель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/индикатор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подтвержда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-ется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Показатель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/индикатор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скорее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одтвержда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-ется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Показатель /индикатор скорее не подтвержда -ется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Показатель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/индикатор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не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подтвержда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-ется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"/>
              </w:rPr>
              <w:t>Среднее</w:t>
            </w:r>
          </w:p>
        </w:tc>
      </w:tr>
      <w:tr w:rsidR="00B8763B">
        <w:trPr>
          <w:trHeight w:hRule="exact" w:val="331"/>
        </w:trPr>
        <w:tc>
          <w:tcPr>
            <w:tcW w:w="9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754" w:h="8947" w:wrap="none" w:vAnchor="page" w:hAnchor="page" w:x="566" w:y="1533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754" w:h="8947" w:wrap="none" w:vAnchor="page" w:hAnchor="page" w:x="566" w:y="1533"/>
              <w:rPr>
                <w:sz w:val="10"/>
                <w:szCs w:val="10"/>
              </w:rPr>
            </w:pPr>
          </w:p>
        </w:tc>
      </w:tr>
      <w:tr w:rsidR="00EE781B">
        <w:trPr>
          <w:trHeight w:hRule="exact" w:val="3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40" w:lineRule="exact"/>
            </w:pPr>
            <w:r>
              <w:rPr>
                <w:rStyle w:val="212pt"/>
              </w:rPr>
              <w:t>Оценка взаимодействия сотрудников с детьми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Default="00EE781B" w:rsidP="00EE781B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E781B" w:rsidRDefault="00EE781B" w:rsidP="00EE781B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E781B" w:rsidRDefault="00EE781B" w:rsidP="00EE781B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E781B" w:rsidRDefault="00EE781B" w:rsidP="00EE781B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E781B" w:rsidRDefault="00EE781B" w:rsidP="00EE781B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E781B" w:rsidRDefault="00EE781B" w:rsidP="00EE781B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E78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2,25</w:t>
            </w:r>
          </w:p>
        </w:tc>
      </w:tr>
      <w:tr w:rsidR="00EE781B" w:rsidTr="0088539D">
        <w:trPr>
          <w:trHeight w:hRule="exact" w:val="31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</w:pPr>
            <w:r>
              <w:rPr>
                <w:rStyle w:val="27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31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</w:pPr>
            <w:r>
              <w:rPr>
                <w:rStyle w:val="27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3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</w:pPr>
            <w:r>
              <w:rPr>
                <w:rStyle w:val="27"/>
              </w:rPr>
              <w:t>Сотрудники чутко реагируют на инициативу детей в общении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302" w:lineRule="exact"/>
            </w:pPr>
            <w:r>
              <w:rPr>
                <w:rStyle w:val="27"/>
              </w:rPr>
              <w:t>Взаимодействуя с детьми, сотрудники учитывают их возрастные и индивидуальные особенности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3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</w:pPr>
            <w:r>
              <w:rPr>
                <w:rStyle w:val="27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3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</w:pPr>
            <w:r>
              <w:rPr>
                <w:rStyle w:val="27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12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302" w:lineRule="exact"/>
            </w:pPr>
            <w:r>
              <w:rPr>
                <w:rStyle w:val="27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98" w:lineRule="exact"/>
            </w:pPr>
            <w:r>
              <w:rPr>
                <w:rStyle w:val="212pt"/>
              </w:rPr>
              <w:t>Социально-личностное развитие ребенка в процессе организации познавательно-исследовательской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302" w:lineRule="exact"/>
            </w:pPr>
            <w:r>
              <w:rPr>
                <w:rStyle w:val="27"/>
              </w:rPr>
              <w:t>Педагоги создают условия для развития у детей представлений о физических свойствах окружающего мира(среднее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307" w:lineRule="exact"/>
            </w:pPr>
            <w:r>
              <w:rPr>
                <w:rStyle w:val="27"/>
              </w:rPr>
              <w:t>Педагоги создают условия для развития у детей географических представлений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91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</w:tbl>
    <w:p w:rsidR="00B8763B" w:rsidRDefault="00FD11E6">
      <w:pPr>
        <w:pStyle w:val="32"/>
        <w:framePr w:wrap="none" w:vAnchor="page" w:hAnchor="page" w:x="15734" w:y="10667"/>
        <w:shd w:val="clear" w:color="auto" w:fill="auto"/>
        <w:spacing w:line="210" w:lineRule="exact"/>
      </w:pPr>
      <w:r>
        <w:t>21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7"/>
        <w:gridCol w:w="1421"/>
        <w:gridCol w:w="1277"/>
        <w:gridCol w:w="1416"/>
        <w:gridCol w:w="1416"/>
        <w:gridCol w:w="1147"/>
      </w:tblGrid>
      <w:tr w:rsidR="00EE781B">
        <w:trPr>
          <w:trHeight w:hRule="exact" w:val="614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lastRenderedPageBreak/>
              <w:t>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12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 w:rsidRPr="00EE781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Педагоги способствуют развитию у детей интереса к культуре народов мира(среднее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31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60" w:lineRule="exact"/>
            </w:pPr>
            <w:r>
              <w:rPr>
                <w:rStyle w:val="27"/>
              </w:rPr>
              <w:t>Приобщают детей к культуре их Родины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Знакомят с образом жизни человека в прошлом и настоящем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Педагоги развивают у детей элементарные представления о техническом прогрессе(среднее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обеспечивают условия для развития у детей интереса и эмоционально - положительного отношения к живой природе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6E0100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6E0100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6E0100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Педагоги создают условия для развития у детей интереса к конструированию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82B04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Педагоги учат детей планировать, подбирать и соотносить детали, создавать конструкции по собственному замыслу, заданным условиям, картинкам, схемам, чертежам, моделям.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82B04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знакомят детей с разными видами конструкторов(среднее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82B04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307" w:lineRule="exact"/>
            </w:pPr>
            <w:r>
              <w:rPr>
                <w:rStyle w:val="27"/>
              </w:rPr>
              <w:t>Педагоги поощряют творческую активность детей в конструктивной деятельности.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82B04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34" w:y="10659"/>
        <w:shd w:val="clear" w:color="auto" w:fill="auto"/>
        <w:spacing w:line="220" w:lineRule="exact"/>
      </w:pPr>
      <w:r>
        <w:t>22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7"/>
        <w:gridCol w:w="1421"/>
        <w:gridCol w:w="1277"/>
        <w:gridCol w:w="1416"/>
        <w:gridCol w:w="1416"/>
        <w:gridCol w:w="1147"/>
      </w:tblGrid>
      <w:tr w:rsidR="00EE781B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lastRenderedPageBreak/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82B04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\</w:t>
            </w: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EE781B" w:rsidRP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F62B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2,5</w:t>
            </w: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Педагоги создают условия для развития у детей интереса к математике(среднее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82B04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21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в соответствии с возрастными возможностями детей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82B04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Педагоги развивают у детей представления о количестве и числе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82B04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Педагоги знакомят детей с различными средствами и способами измерения(среднее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82B04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создают условия для развития у детей элементарных геометрических представлений(знакомят с основными геометрическими фигурами и формами, учат их называть, различать, изображать)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82B04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12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7710DC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15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7710DC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7710DC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B8763B">
        <w:trPr>
          <w:trHeight w:hRule="exact" w:val="614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9682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12pt"/>
              </w:rPr>
              <w:t>Социально-личностное развитие ребенка в процессе организации театрализованной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E82B04" w:rsidRDefault="00B8763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E82B04" w:rsidRDefault="00B8763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E82B04" w:rsidRDefault="00B8763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E82B04" w:rsidRDefault="00B8763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754" w:h="9682" w:wrap="none" w:vAnchor="page" w:hAnchor="page" w:x="566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34" w:y="10659"/>
        <w:shd w:val="clear" w:color="auto" w:fill="auto"/>
        <w:spacing w:line="220" w:lineRule="exact"/>
      </w:pPr>
      <w:r>
        <w:t>23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7"/>
        <w:gridCol w:w="1421"/>
        <w:gridCol w:w="1277"/>
        <w:gridCol w:w="1416"/>
        <w:gridCol w:w="1416"/>
        <w:gridCol w:w="1147"/>
      </w:tblGrid>
      <w:tr w:rsidR="002F62BD">
        <w:trPr>
          <w:trHeight w:hRule="exact" w:val="614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lastRenderedPageBreak/>
              <w:t>Педагоги приобщают детей к театральной культуре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Pr="005F2C1F" w:rsidRDefault="000F034A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2,5</w:t>
            </w:r>
          </w:p>
        </w:tc>
      </w:tr>
      <w:tr w:rsidR="002F62BD" w:rsidTr="0088539D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создают условия для развития способностей детей в театрализованной деятельности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создают условия для развития творческой активности и самореализации детей в театрализованной деятельности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15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пр.).Значение по показателю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90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18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 -ролевой игры; на занятиях по художественному труду изготавливают атрибуты и элементы декораций и костюмов и пр.).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12pt"/>
              </w:rPr>
              <w:t>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Сотрудники создают условия для развития у детей речевого общения со взрослыми и сверстниками(среднее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31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60" w:lineRule="exact"/>
            </w:pPr>
            <w:r>
              <w:rPr>
                <w:rStyle w:val="27"/>
              </w:rPr>
              <w:t>Педагоги способствуют обогащению речи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поощряют речевое творчество детей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91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2BD" w:rsidRPr="002F62BD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34" w:y="10659"/>
        <w:shd w:val="clear" w:color="auto" w:fill="auto"/>
        <w:spacing w:line="220" w:lineRule="exact"/>
      </w:pPr>
      <w:r>
        <w:t>24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7"/>
        <w:gridCol w:w="1421"/>
        <w:gridCol w:w="1277"/>
        <w:gridCol w:w="1416"/>
        <w:gridCol w:w="1416"/>
        <w:gridCol w:w="1147"/>
      </w:tblGrid>
      <w:tr w:rsidR="005F2C1F">
        <w:trPr>
          <w:trHeight w:hRule="exact" w:val="614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C1F" w:rsidRDefault="005F2C1F">
            <w:pPr>
              <w:pStyle w:val="22"/>
              <w:framePr w:w="15754" w:h="9144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lastRenderedPageBreak/>
              <w:t>Педагоги создают условия для развития речевого мышления детей(среднее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5F2C1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Pr="00A90A11" w:rsidRDefault="000F034A" w:rsidP="000F034A">
            <w:pPr>
              <w:framePr w:w="15754" w:h="9144" w:wrap="none" w:vAnchor="page" w:hAnchor="page" w:x="566" w:y="847"/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2,8</w:t>
            </w:r>
          </w:p>
        </w:tc>
      </w:tr>
      <w:tr w:rsidR="005F2C1F" w:rsidTr="0088539D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C1F" w:rsidRDefault="005F2C1F">
            <w:pPr>
              <w:pStyle w:val="22"/>
              <w:framePr w:w="15754" w:h="914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C1F" w:rsidRPr="00A90A11" w:rsidRDefault="005F2C1F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5F2C1F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C1F" w:rsidRDefault="005F2C1F">
            <w:pPr>
              <w:pStyle w:val="22"/>
              <w:framePr w:w="15754" w:h="9144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Педагоги создают условия для подготовки детей к чтению и письму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C1F" w:rsidRPr="00A90A11" w:rsidRDefault="005F2C1F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3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240" w:lineRule="exact"/>
            </w:pPr>
            <w:r>
              <w:rPr>
                <w:rStyle w:val="212pt"/>
              </w:rPr>
              <w:t>Нравственное развитие ребенка в процессе организации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5F2C1F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5F2C1F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5F2C1F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Pr="005F2C1F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3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260" w:lineRule="exact"/>
            </w:pPr>
            <w:r>
              <w:rPr>
                <w:rStyle w:val="27"/>
              </w:rPr>
              <w:t>Взрослые создают условия для развития сотрудничества между детьми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3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260" w:lineRule="exact"/>
            </w:pPr>
            <w:r>
              <w:rPr>
                <w:rStyle w:val="27"/>
              </w:rPr>
              <w:t>Педагоги приобщают детей к нравственным ценностям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312" w:lineRule="exact"/>
            </w:pPr>
            <w:r>
              <w:rPr>
                <w:rStyle w:val="27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Взрослые создают предпосылки для развития у детей гражданского самосознания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5F2C1F" w:rsidTr="0088539D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C1F" w:rsidRDefault="005F2C1F">
            <w:pPr>
              <w:pStyle w:val="22"/>
              <w:framePr w:w="15754" w:h="9144" w:wrap="none" w:vAnchor="page" w:hAnchor="page" w:x="566" w:y="847"/>
              <w:shd w:val="clear" w:color="auto" w:fill="auto"/>
              <w:spacing w:line="288" w:lineRule="exact"/>
            </w:pPr>
            <w:r>
              <w:rPr>
                <w:rStyle w:val="212pt"/>
              </w:rPr>
              <w:t>Социально-личностное развитие ребенка в процессе двигательной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C1F" w:rsidRPr="00A90A11" w:rsidRDefault="005F2C1F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5F2C1F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C1F" w:rsidRDefault="005F2C1F">
            <w:pPr>
              <w:pStyle w:val="22"/>
              <w:framePr w:w="15754" w:h="9144" w:wrap="none" w:vAnchor="page" w:hAnchor="page" w:x="566" w:y="847"/>
              <w:shd w:val="clear" w:color="auto" w:fill="auto"/>
              <w:spacing w:line="288" w:lineRule="exact"/>
            </w:pPr>
            <w:r>
              <w:rPr>
                <w:rStyle w:val="27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C1F" w:rsidRPr="00A90A11" w:rsidRDefault="005F2C1F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5F2C1F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C1F" w:rsidRDefault="005F2C1F">
            <w:pPr>
              <w:pStyle w:val="22"/>
              <w:framePr w:w="15754" w:h="9144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Педагоги способствуют становлению у детей ценностей здорового образа жизни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C1F" w:rsidRPr="00A90A11" w:rsidRDefault="005F2C1F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5F2C1F" w:rsidTr="0088539D">
        <w:trPr>
          <w:trHeight w:hRule="exact" w:val="614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2C1F" w:rsidRDefault="005F2C1F">
            <w:pPr>
              <w:pStyle w:val="22"/>
              <w:framePr w:w="15754" w:h="9144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Педагоги создают условия для различных видов двигательной активности детей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C1F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C1F" w:rsidRPr="00A90A11" w:rsidRDefault="005F2C1F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34" w:y="10659"/>
        <w:shd w:val="clear" w:color="auto" w:fill="auto"/>
        <w:spacing w:line="220" w:lineRule="exact"/>
      </w:pPr>
      <w:r>
        <w:t>25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7"/>
        <w:gridCol w:w="1421"/>
        <w:gridCol w:w="1277"/>
        <w:gridCol w:w="1416"/>
        <w:gridCol w:w="1416"/>
        <w:gridCol w:w="1147"/>
      </w:tblGrid>
      <w:tr w:rsidR="000F034A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4248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lastRenderedPageBreak/>
              <w:t>В ходе организованных физкультурных занятий и свободной физической активности детей педагоги реализуют индивидуальный подход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2,6</w:t>
            </w:r>
          </w:p>
        </w:tc>
      </w:tr>
      <w:tr w:rsidR="000F034A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4248" w:wrap="none" w:vAnchor="page" w:hAnchor="page" w:x="566" w:y="847"/>
              <w:shd w:val="clear" w:color="auto" w:fill="auto"/>
              <w:spacing w:line="293" w:lineRule="exact"/>
              <w:jc w:val="left"/>
            </w:pPr>
            <w:r>
              <w:rPr>
                <w:rStyle w:val="27"/>
              </w:rPr>
              <w:t>Педагоги создают условия для творческого самовыражения детей в процессе физической активности(среднее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4248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15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4248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4248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4248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4248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614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4248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4248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</w:tbl>
    <w:p w:rsidR="00B8763B" w:rsidRDefault="00FD11E6">
      <w:pPr>
        <w:pStyle w:val="26"/>
        <w:framePr w:wrap="none" w:vAnchor="page" w:hAnchor="page" w:x="566" w:y="5432"/>
        <w:shd w:val="clear" w:color="auto" w:fill="auto"/>
        <w:spacing w:line="280" w:lineRule="exact"/>
        <w:ind w:left="300"/>
      </w:pPr>
      <w:bookmarkStart w:id="57" w:name="bookmark57"/>
      <w:r>
        <w:t>Обработка результатов:</w:t>
      </w:r>
      <w:bookmarkEnd w:id="5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4"/>
        <w:gridCol w:w="8366"/>
        <w:gridCol w:w="2266"/>
        <w:gridCol w:w="2136"/>
      </w:tblGrid>
      <w:tr w:rsidR="00B8763B">
        <w:trPr>
          <w:trHeight w:hRule="exact" w:val="27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Диапазон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2,4-3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выражен удовлетворительно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1,6-2,3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слабо выражен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0,7-1,5</w:t>
            </w:r>
          </w:p>
        </w:tc>
      </w:tr>
      <w:tr w:rsidR="00B8763B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2" w:wrap="none" w:vAnchor="page" w:hAnchor="page" w:x="854" w:y="5978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2" w:wrap="none" w:vAnchor="page" w:hAnchor="page" w:x="854" w:y="5978"/>
              <w:rPr>
                <w:sz w:val="10"/>
                <w:szCs w:val="10"/>
              </w:rPr>
            </w:pPr>
          </w:p>
        </w:tc>
      </w:tr>
      <w:tr w:rsidR="00691771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771" w:rsidRDefault="00691771">
            <w:pPr>
              <w:framePr w:w="15322" w:h="1522" w:wrap="none" w:vAnchor="page" w:hAnchor="page" w:x="854" w:y="5978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771" w:rsidRDefault="00691771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771" w:rsidRPr="00691771" w:rsidRDefault="00691771" w:rsidP="00691771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  <w:rPr>
                <w:rStyle w:val="27"/>
                <w:b/>
                <w:color w:val="FF0000"/>
              </w:rPr>
            </w:pPr>
            <w:r>
              <w:rPr>
                <w:rStyle w:val="27"/>
                <w:b/>
                <w:color w:val="FF0000"/>
              </w:rPr>
              <w:t>15,65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771" w:rsidRPr="00691771" w:rsidRDefault="00691771" w:rsidP="00691771">
            <w:pPr>
              <w:framePr w:w="15322" w:h="1522" w:wrap="none" w:vAnchor="page" w:hAnchor="page" w:x="854" w:y="5978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2,6</w:t>
            </w:r>
          </w:p>
        </w:tc>
      </w:tr>
    </w:tbl>
    <w:p w:rsidR="00B8763B" w:rsidRDefault="00FD11E6">
      <w:pPr>
        <w:pStyle w:val="20"/>
        <w:framePr w:wrap="none" w:vAnchor="page" w:hAnchor="page" w:x="15734" w:y="10659"/>
        <w:shd w:val="clear" w:color="auto" w:fill="auto"/>
        <w:spacing w:line="220" w:lineRule="exact"/>
      </w:pPr>
      <w:r>
        <w:t>26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rap="none" w:vAnchor="page" w:hAnchor="page" w:x="566" w:y="841"/>
        <w:shd w:val="clear" w:color="auto" w:fill="auto"/>
        <w:spacing w:line="280" w:lineRule="exact"/>
        <w:ind w:left="280"/>
      </w:pPr>
      <w:bookmarkStart w:id="58" w:name="bookmark58"/>
      <w:bookmarkStart w:id="59" w:name="bookmark59"/>
      <w:r>
        <w:lastRenderedPageBreak/>
        <w:t>Приложение 3. Листы оценки качества развивающей предметно-пространственной среды</w:t>
      </w:r>
      <w:bookmarkEnd w:id="58"/>
      <w:bookmarkEnd w:id="5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94"/>
        <w:gridCol w:w="1560"/>
        <w:gridCol w:w="1421"/>
        <w:gridCol w:w="1416"/>
        <w:gridCol w:w="1560"/>
        <w:gridCol w:w="1003"/>
      </w:tblGrid>
      <w:tr w:rsidR="00B8763B">
        <w:trPr>
          <w:trHeight w:hRule="exact" w:val="1339"/>
        </w:trPr>
        <w:tc>
          <w:tcPr>
            <w:tcW w:w="8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Показатели и индикаторы. Баллы.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ind w:left="180"/>
              <w:jc w:val="left"/>
            </w:pPr>
            <w:r>
              <w:rPr>
                <w:rStyle w:val="211pt"/>
              </w:rPr>
              <w:t>Показатель</w:t>
            </w:r>
          </w:p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ind w:left="180"/>
              <w:jc w:val="left"/>
            </w:pPr>
            <w:r>
              <w:rPr>
                <w:rStyle w:val="211pt"/>
              </w:rPr>
              <w:t>/индикатор</w:t>
            </w:r>
          </w:p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подтвержда</w:t>
            </w:r>
          </w:p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ется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Показатель</w:t>
            </w:r>
          </w:p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/индикатор</w:t>
            </w:r>
          </w:p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скорее</w:t>
            </w:r>
          </w:p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подтвержда</w:t>
            </w:r>
          </w:p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Показатель /индикатор скорее не подтверждается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Показатель /индикатор не подтверждается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Среднее</w:t>
            </w:r>
          </w:p>
        </w:tc>
      </w:tr>
      <w:tr w:rsidR="00B8763B">
        <w:trPr>
          <w:trHeight w:hRule="exact" w:val="331"/>
        </w:trPr>
        <w:tc>
          <w:tcPr>
            <w:tcW w:w="87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754" w:h="8923" w:wrap="none" w:vAnchor="page" w:hAnchor="page" w:x="566" w:y="146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0" w:lineRule="exact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754" w:h="8923" w:wrap="none" w:vAnchor="page" w:hAnchor="page" w:x="566" w:y="1468"/>
              <w:rPr>
                <w:sz w:val="10"/>
                <w:szCs w:val="10"/>
              </w:rPr>
            </w:pPr>
          </w:p>
        </w:tc>
      </w:tr>
      <w:tr w:rsidR="00775DFF">
        <w:trPr>
          <w:trHeight w:hRule="exact" w:val="61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>
            <w:pPr>
              <w:pStyle w:val="22"/>
              <w:framePr w:w="15754" w:h="8923" w:wrap="none" w:vAnchor="page" w:hAnchor="page" w:x="566" w:y="1468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Организация среды в ДОО обеспечивает реализацию основной образовательной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  <w:p w:rsid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  <w:p w:rsid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  <w:p w:rsid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  <w:p w:rsid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  <w:p w:rsid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  <w:p w:rsid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775DFF" w:rsidTr="0088539D">
        <w:trPr>
          <w:trHeight w:hRule="exact" w:val="605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>
            <w:pPr>
              <w:pStyle w:val="22"/>
              <w:framePr w:w="15754" w:h="8923" w:wrap="none" w:vAnchor="page" w:hAnchor="page" w:x="566" w:y="1468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Развивающая предметно-пространственная среда ДОО соответствует возрасту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>
            <w:pPr>
              <w:framePr w:w="15754" w:h="8923" w:wrap="none" w:vAnchor="page" w:hAnchor="page" w:x="566" w:y="1468"/>
              <w:rPr>
                <w:sz w:val="10"/>
                <w:szCs w:val="10"/>
              </w:rPr>
            </w:pPr>
          </w:p>
        </w:tc>
      </w:tr>
      <w:tr w:rsidR="00775DFF" w:rsidTr="0088539D">
        <w:trPr>
          <w:trHeight w:hRule="exact" w:val="912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>
            <w:pPr>
              <w:pStyle w:val="22"/>
              <w:framePr w:w="15754" w:h="8923" w:wrap="none" w:vAnchor="page" w:hAnchor="page" w:x="566" w:y="1468"/>
              <w:shd w:val="clear" w:color="auto" w:fill="auto"/>
              <w:spacing w:line="298" w:lineRule="exact"/>
            </w:pPr>
            <w:r>
              <w:rPr>
                <w:rStyle w:val="27"/>
              </w:rPr>
      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>
            <w:pPr>
              <w:framePr w:w="15754" w:h="8923" w:wrap="none" w:vAnchor="page" w:hAnchor="page" w:x="566" w:y="1468"/>
              <w:rPr>
                <w:sz w:val="10"/>
                <w:szCs w:val="10"/>
              </w:rPr>
            </w:pPr>
          </w:p>
        </w:tc>
      </w:tr>
      <w:tr w:rsidR="00775DFF" w:rsidTr="0088539D">
        <w:trPr>
          <w:trHeight w:hRule="exact" w:val="902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>
            <w:pPr>
              <w:pStyle w:val="22"/>
              <w:framePr w:w="15754" w:h="8923" w:wrap="none" w:vAnchor="page" w:hAnchor="page" w:x="566" w:y="1468"/>
              <w:shd w:val="clear" w:color="auto" w:fill="auto"/>
              <w:spacing w:line="298" w:lineRule="exact"/>
            </w:pPr>
            <w:r>
              <w:rPr>
                <w:rStyle w:val="27"/>
              </w:rPr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>
            <w:pPr>
              <w:framePr w:w="15754" w:h="8923" w:wrap="none" w:vAnchor="page" w:hAnchor="page" w:x="566" w:y="1468"/>
              <w:rPr>
                <w:sz w:val="10"/>
                <w:szCs w:val="10"/>
              </w:rPr>
            </w:pPr>
          </w:p>
        </w:tc>
      </w:tr>
      <w:tr w:rsidR="00775DFF" w:rsidTr="0088539D">
        <w:trPr>
          <w:trHeight w:hRule="exact" w:val="2107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>
            <w:pPr>
              <w:pStyle w:val="22"/>
              <w:framePr w:w="15754" w:h="8923" w:wrap="none" w:vAnchor="page" w:hAnchor="page" w:x="566" w:y="1468"/>
              <w:shd w:val="clear" w:color="auto" w:fill="auto"/>
              <w:spacing w:line="298" w:lineRule="exact"/>
            </w:pPr>
            <w:r>
              <w:rPr>
                <w:rStyle w:val="27"/>
              </w:rPr>
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>
            <w:pPr>
              <w:framePr w:w="15754" w:h="8923" w:wrap="none" w:vAnchor="page" w:hAnchor="page" w:x="566" w:y="1468"/>
              <w:rPr>
                <w:sz w:val="10"/>
                <w:szCs w:val="10"/>
              </w:rPr>
            </w:pPr>
          </w:p>
        </w:tc>
      </w:tr>
      <w:tr w:rsidR="00775DFF" w:rsidTr="0088539D">
        <w:trPr>
          <w:trHeight w:hRule="exact" w:val="605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>
            <w:pPr>
              <w:pStyle w:val="22"/>
              <w:framePr w:w="15754" w:h="8923" w:wrap="none" w:vAnchor="page" w:hAnchor="page" w:x="566" w:y="1468"/>
              <w:shd w:val="clear" w:color="auto" w:fill="auto"/>
              <w:spacing w:line="298" w:lineRule="exact"/>
            </w:pPr>
            <w:r>
              <w:rPr>
                <w:rStyle w:val="27"/>
              </w:rPr>
              <w:t>Предметно-пространственная среда ДОО обеспечивает условия для развития игровой деятельности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>
            <w:pPr>
              <w:framePr w:w="15754" w:h="8923" w:wrap="none" w:vAnchor="page" w:hAnchor="page" w:x="566" w:y="1468"/>
              <w:rPr>
                <w:sz w:val="10"/>
                <w:szCs w:val="10"/>
              </w:rPr>
            </w:pPr>
          </w:p>
        </w:tc>
      </w:tr>
      <w:tr w:rsidR="00775DFF" w:rsidTr="0088539D">
        <w:trPr>
          <w:trHeight w:hRule="exact" w:val="1512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DFF" w:rsidRDefault="00775DFF">
            <w:pPr>
              <w:pStyle w:val="22"/>
              <w:framePr w:w="15754" w:h="8923" w:wrap="none" w:vAnchor="page" w:hAnchor="page" w:x="566" w:y="1468"/>
              <w:shd w:val="clear" w:color="auto" w:fill="auto"/>
              <w:spacing w:line="298" w:lineRule="exact"/>
            </w:pPr>
            <w:r>
              <w:rPr>
                <w:rStyle w:val="27"/>
              </w:rPr>
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>
            <w:pPr>
              <w:framePr w:w="15754" w:h="8923" w:wrap="none" w:vAnchor="page" w:hAnchor="page" w:x="566" w:y="1468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34" w:y="10637"/>
        <w:shd w:val="clear" w:color="auto" w:fill="auto"/>
        <w:spacing w:line="220" w:lineRule="exact"/>
      </w:pPr>
      <w:r>
        <w:t>27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941"/>
        <w:gridCol w:w="1413"/>
        <w:gridCol w:w="1421"/>
        <w:gridCol w:w="1416"/>
        <w:gridCol w:w="1560"/>
        <w:gridCol w:w="1003"/>
      </w:tblGrid>
      <w:tr w:rsidR="00775DFF" w:rsidTr="00775DFF">
        <w:trPr>
          <w:trHeight w:hRule="exact" w:val="1507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 w:rsidP="00775DFF">
            <w:pPr>
              <w:pStyle w:val="22"/>
              <w:framePr w:w="15754" w:h="6653" w:wrap="none" w:vAnchor="page" w:hAnchor="page" w:x="481" w:y="855"/>
              <w:shd w:val="clear" w:color="auto" w:fill="auto"/>
              <w:spacing w:line="298" w:lineRule="exact"/>
            </w:pPr>
            <w:r>
              <w:rPr>
                <w:rStyle w:val="27"/>
              </w:rPr>
              <w:lastRenderedPageBreak/>
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 w:rsidP="00775DFF">
            <w:pPr>
              <w:framePr w:w="15754" w:h="6653" w:wrap="none" w:vAnchor="page" w:hAnchor="page" w:x="481" w:y="855"/>
              <w:rPr>
                <w:sz w:val="10"/>
                <w:szCs w:val="10"/>
              </w:rPr>
            </w:pPr>
          </w:p>
        </w:tc>
      </w:tr>
      <w:tr w:rsidR="00775DFF" w:rsidTr="00775DFF">
        <w:trPr>
          <w:trHeight w:hRule="exact" w:val="912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 w:rsidP="00775DFF">
            <w:pPr>
              <w:pStyle w:val="22"/>
              <w:framePr w:w="15754" w:h="6653" w:wrap="none" w:vAnchor="page" w:hAnchor="page" w:x="481" w:y="855"/>
              <w:shd w:val="clear" w:color="auto" w:fill="auto"/>
              <w:spacing w:line="298" w:lineRule="exact"/>
            </w:pPr>
            <w:r>
              <w:rPr>
                <w:rStyle w:val="27"/>
              </w:rPr>
              <w:t>Предметно-пространственная развивающая среда ДОО является трансформируемой т.е.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 w:rsidP="00775DFF">
            <w:pPr>
              <w:framePr w:w="15754" w:h="6653" w:wrap="none" w:vAnchor="page" w:hAnchor="page" w:x="481" w:y="855"/>
              <w:rPr>
                <w:sz w:val="10"/>
                <w:szCs w:val="10"/>
              </w:rPr>
            </w:pPr>
          </w:p>
        </w:tc>
      </w:tr>
      <w:tr w:rsidR="00775DFF" w:rsidTr="00775DFF">
        <w:trPr>
          <w:trHeight w:hRule="exact" w:val="605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 w:rsidP="00775DFF">
            <w:pPr>
              <w:pStyle w:val="22"/>
              <w:framePr w:w="15754" w:h="6653" w:wrap="none" w:vAnchor="page" w:hAnchor="page" w:x="481" w:y="855"/>
              <w:shd w:val="clear" w:color="auto" w:fill="auto"/>
              <w:spacing w:line="298" w:lineRule="exact"/>
            </w:pPr>
            <w:r>
              <w:rPr>
                <w:rStyle w:val="27"/>
              </w:rPr>
              <w:t>Предметно-пространственная развивающая среда ДОО является полифункциональной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 w:rsidP="00775DFF">
            <w:pPr>
              <w:framePr w:w="15754" w:h="6653" w:wrap="none" w:vAnchor="page" w:hAnchor="page" w:x="481" w:y="855"/>
              <w:rPr>
                <w:sz w:val="10"/>
                <w:szCs w:val="10"/>
              </w:rPr>
            </w:pPr>
          </w:p>
        </w:tc>
      </w:tr>
      <w:tr w:rsidR="00775DFF" w:rsidTr="00775DFF">
        <w:trPr>
          <w:trHeight w:hRule="exact" w:val="312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 w:rsidP="00775DFF">
            <w:pPr>
              <w:pStyle w:val="22"/>
              <w:framePr w:w="15754" w:h="6653" w:wrap="none" w:vAnchor="page" w:hAnchor="page" w:x="481" w:y="855"/>
              <w:shd w:val="clear" w:color="auto" w:fill="auto"/>
              <w:spacing w:line="260" w:lineRule="exact"/>
            </w:pPr>
            <w:r>
              <w:rPr>
                <w:rStyle w:val="27"/>
              </w:rPr>
              <w:t>Предметно-пространственная развивающая среда ДОО является вариативной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 w:rsidP="00775DFF">
            <w:pPr>
              <w:framePr w:w="15754" w:h="6653" w:wrap="none" w:vAnchor="page" w:hAnchor="page" w:x="481" w:y="855"/>
              <w:rPr>
                <w:sz w:val="10"/>
                <w:szCs w:val="10"/>
              </w:rPr>
            </w:pPr>
          </w:p>
        </w:tc>
      </w:tr>
      <w:tr w:rsidR="00775DFF" w:rsidTr="00775DFF">
        <w:trPr>
          <w:trHeight w:hRule="exact" w:val="2698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 w:rsidP="00775DFF">
            <w:pPr>
              <w:pStyle w:val="22"/>
              <w:framePr w:w="15754" w:h="6653" w:wrap="none" w:vAnchor="page" w:hAnchor="page" w:x="481" w:y="855"/>
              <w:shd w:val="clear" w:color="auto" w:fill="auto"/>
              <w:spacing w:line="298" w:lineRule="exact"/>
            </w:pPr>
            <w:r>
              <w:rPr>
                <w:rStyle w:val="27"/>
              </w:rPr>
              <w:t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 w:rsidP="00775DFF">
            <w:pPr>
              <w:framePr w:w="15754" w:h="6653" w:wrap="none" w:vAnchor="page" w:hAnchor="page" w:x="481" w:y="855"/>
              <w:rPr>
                <w:sz w:val="10"/>
                <w:szCs w:val="10"/>
              </w:rPr>
            </w:pPr>
          </w:p>
        </w:tc>
      </w:tr>
      <w:tr w:rsidR="00775DFF" w:rsidTr="00775DFF">
        <w:trPr>
          <w:trHeight w:hRule="exact" w:val="61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DFF" w:rsidRDefault="00775DFF" w:rsidP="00775DFF">
            <w:pPr>
              <w:pStyle w:val="22"/>
              <w:framePr w:w="15754" w:h="6653" w:wrap="none" w:vAnchor="page" w:hAnchor="page" w:x="481" w:y="855"/>
              <w:shd w:val="clear" w:color="auto" w:fill="auto"/>
              <w:spacing w:line="293" w:lineRule="exact"/>
            </w:pPr>
            <w:r>
              <w:rPr>
                <w:rStyle w:val="27"/>
              </w:rPr>
              <w:t>Предметно-пространственная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 w:rsidP="00775DFF">
            <w:pPr>
              <w:framePr w:w="15754" w:h="6653" w:wrap="none" w:vAnchor="page" w:hAnchor="page" w:x="481" w:y="855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6"/>
        <w:framePr w:wrap="none" w:vAnchor="page" w:hAnchor="page" w:x="566" w:y="7854"/>
        <w:shd w:val="clear" w:color="auto" w:fill="auto"/>
        <w:spacing w:line="280" w:lineRule="exact"/>
        <w:ind w:left="880"/>
      </w:pPr>
      <w:bookmarkStart w:id="60" w:name="bookmark60"/>
      <w:r>
        <w:t>Обработка результатов:</w:t>
      </w:r>
      <w:bookmarkEnd w:id="6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4"/>
        <w:gridCol w:w="8366"/>
        <w:gridCol w:w="2266"/>
        <w:gridCol w:w="2136"/>
      </w:tblGrid>
      <w:tr w:rsidR="00B8763B">
        <w:trPr>
          <w:trHeight w:hRule="exact" w:val="27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Диапазон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2,4-3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выражен удовлетворительно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1,6-2,3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слабо выражен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0,7-1,5</w:t>
            </w:r>
          </w:p>
        </w:tc>
      </w:tr>
      <w:tr w:rsidR="00B8763B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2" w:wrap="none" w:vAnchor="page" w:hAnchor="page" w:x="854" w:y="8404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2" w:wrap="none" w:vAnchor="page" w:hAnchor="page" w:x="854" w:y="8404"/>
              <w:rPr>
                <w:sz w:val="10"/>
                <w:szCs w:val="10"/>
              </w:rPr>
            </w:pPr>
          </w:p>
        </w:tc>
      </w:tr>
      <w:tr w:rsidR="00951C97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C97" w:rsidRDefault="00951C97">
            <w:pPr>
              <w:framePr w:w="15322" w:h="1522" w:wrap="none" w:vAnchor="page" w:hAnchor="page" w:x="854" w:y="8404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C97" w:rsidRDefault="00951C97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1C97" w:rsidRPr="00951C97" w:rsidRDefault="007D711F" w:rsidP="00951C97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  <w:rPr>
                <w:rStyle w:val="27"/>
                <w:b/>
                <w:color w:val="FF0000"/>
              </w:rPr>
            </w:pPr>
            <w:r>
              <w:rPr>
                <w:rStyle w:val="27"/>
                <w:b/>
                <w:color w:val="FF0000"/>
              </w:rPr>
              <w:t>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97" w:rsidRPr="007D711F" w:rsidRDefault="007D711F" w:rsidP="00951C97">
            <w:pPr>
              <w:framePr w:w="15322" w:h="1522" w:wrap="none" w:vAnchor="page" w:hAnchor="page" w:x="854" w:y="8404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</w:tbl>
    <w:p w:rsidR="00B8763B" w:rsidRDefault="00FD11E6">
      <w:pPr>
        <w:pStyle w:val="20"/>
        <w:framePr w:wrap="none" w:vAnchor="page" w:hAnchor="page" w:x="15734" w:y="10681"/>
        <w:shd w:val="clear" w:color="auto" w:fill="auto"/>
        <w:spacing w:line="220" w:lineRule="exact"/>
      </w:pPr>
      <w:r>
        <w:t>28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="14856" w:h="699" w:hRule="exact" w:wrap="none" w:vAnchor="page" w:hAnchor="page" w:x="815" w:y="834"/>
        <w:shd w:val="clear" w:color="auto" w:fill="auto"/>
        <w:tabs>
          <w:tab w:val="left" w:leader="underscore" w:pos="3835"/>
          <w:tab w:val="left" w:leader="underscore" w:pos="11064"/>
          <w:tab w:val="left" w:leader="underscore" w:pos="14827"/>
        </w:tabs>
        <w:spacing w:line="317" w:lineRule="exact"/>
        <w:jc w:val="both"/>
      </w:pPr>
      <w:bookmarkStart w:id="61" w:name="bookmark61"/>
      <w:bookmarkStart w:id="62" w:name="bookmark62"/>
      <w:r>
        <w:lastRenderedPageBreak/>
        <w:t xml:space="preserve">Приложение 4. Оценка кадровых условий реализации основной образовательной программы дошкольного образования </w:t>
      </w:r>
      <w:r>
        <w:rPr>
          <w:rStyle w:val="29"/>
          <w:b/>
          <w:bCs/>
          <w:i/>
          <w:iCs/>
        </w:rPr>
        <w:t>(ООПДО)</w:t>
      </w:r>
      <w:r>
        <w:rPr>
          <w:rStyle w:val="212pt0"/>
          <w:b/>
          <w:bCs/>
        </w:rPr>
        <w:tab/>
        <w:t>,</w:t>
      </w:r>
      <w:r>
        <w:rPr>
          <w:rStyle w:val="212pt0"/>
          <w:b/>
          <w:bCs/>
        </w:rPr>
        <w:tab/>
        <w:t>,</w:t>
      </w:r>
      <w:r>
        <w:rPr>
          <w:rStyle w:val="212pt0"/>
          <w:b/>
          <w:bCs/>
        </w:rPr>
        <w:tab/>
      </w:r>
      <w:bookmarkEnd w:id="61"/>
      <w:bookmarkEnd w:id="6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30"/>
        <w:gridCol w:w="7229"/>
        <w:gridCol w:w="4085"/>
      </w:tblGrid>
      <w:tr w:rsidR="00B8763B">
        <w:trPr>
          <w:trHeight w:hRule="exact" w:val="81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ind w:left="420"/>
              <w:jc w:val="left"/>
            </w:pPr>
            <w:r>
              <w:rPr>
                <w:rStyle w:val="211pt"/>
              </w:rPr>
              <w:t>Показатели оценки кадровых условий реализации ООП ДОО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Критерии оценки кадровых условий реализации ООП ДОО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Фактические данные</w:t>
            </w:r>
          </w:p>
        </w:tc>
      </w:tr>
      <w:tr w:rsidR="00B8763B">
        <w:trPr>
          <w:trHeight w:hRule="exact" w:val="1330"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98" w:lineRule="exact"/>
            </w:pPr>
            <w:r>
              <w:rPr>
                <w:rStyle w:val="27"/>
              </w:rPr>
              <w:t>Уровень образования педагогических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307" w:lineRule="exact"/>
              <w:jc w:val="left"/>
            </w:pPr>
            <w:r>
              <w:rPr>
                <w:rStyle w:val="27"/>
              </w:rPr>
              <w:t>Доля педагогических работников, имеющих высшее образование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140750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70-100 % - 3 балла 50-70 % - 2 балла Менее 50% - 1 балл Не имеется 0 баллов</w:t>
            </w:r>
            <w:r w:rsidR="00140750">
              <w:rPr>
                <w:rStyle w:val="212pt1"/>
              </w:rPr>
              <w:t xml:space="preserve"> </w:t>
            </w:r>
            <w:r w:rsidR="00140750">
              <w:rPr>
                <w:rStyle w:val="212pt1"/>
                <w:b/>
                <w:color w:val="FF0000"/>
              </w:rPr>
              <w:t xml:space="preserve"> -2</w:t>
            </w:r>
          </w:p>
        </w:tc>
      </w:tr>
      <w:tr w:rsidR="00B8763B">
        <w:trPr>
          <w:trHeight w:hRule="exact" w:val="1334"/>
        </w:trPr>
        <w:tc>
          <w:tcPr>
            <w:tcW w:w="3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077" w:wrap="none" w:vAnchor="page" w:hAnchor="page" w:x="854" w:y="149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Доля педагогических работников, имеющих высшее образование педагогической направленности (соответствие профиля образования)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140750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70-100 % - 3 балла 50-70 % - 2 балла Менее 50% - 1 балл Не имеется 0 баллов</w:t>
            </w:r>
            <w:r w:rsidR="00140750">
              <w:rPr>
                <w:rStyle w:val="212pt1"/>
              </w:rPr>
              <w:t xml:space="preserve"> - </w:t>
            </w:r>
            <w:r w:rsidR="00140750">
              <w:rPr>
                <w:rStyle w:val="212pt1"/>
                <w:b/>
                <w:color w:val="FF0000"/>
              </w:rPr>
              <w:t>2</w:t>
            </w:r>
          </w:p>
        </w:tc>
      </w:tr>
      <w:tr w:rsidR="00B8763B">
        <w:trPr>
          <w:trHeight w:hRule="exact" w:val="1334"/>
        </w:trPr>
        <w:tc>
          <w:tcPr>
            <w:tcW w:w="3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077" w:wrap="none" w:vAnchor="page" w:hAnchor="page" w:x="854" w:y="149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307" w:lineRule="exact"/>
              <w:jc w:val="left"/>
            </w:pPr>
            <w:r>
              <w:rPr>
                <w:rStyle w:val="27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140750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70-100 % - 3 балла 50-70 % - 2 балла Менее 50% - 1 балл Не имеется 0 баллов</w:t>
            </w:r>
            <w:r w:rsidR="00140750">
              <w:rPr>
                <w:rStyle w:val="212pt1"/>
              </w:rPr>
              <w:t xml:space="preserve"> - </w:t>
            </w:r>
            <w:r w:rsidR="00140750">
              <w:rPr>
                <w:rStyle w:val="212pt1"/>
                <w:b/>
                <w:color w:val="FF0000"/>
              </w:rPr>
              <w:t>1</w:t>
            </w:r>
          </w:p>
        </w:tc>
      </w:tr>
      <w:tr w:rsidR="00B8763B">
        <w:trPr>
          <w:trHeight w:hRule="exact" w:val="1330"/>
        </w:trPr>
        <w:tc>
          <w:tcPr>
            <w:tcW w:w="3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077" w:wrap="none" w:vAnchor="page" w:hAnchor="page" w:x="854" w:y="149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Доля педагогических работников, имеющих среднее профессиональное образование педагогической направленности (соответствие профиля образования)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140750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70-100 % - 3 балла 50-70 % - 2 балла Менее 50% - 1 балл Не имеется 0 баллов</w:t>
            </w:r>
            <w:r w:rsidR="00140750">
              <w:rPr>
                <w:rStyle w:val="212pt1"/>
              </w:rPr>
              <w:t xml:space="preserve"> - </w:t>
            </w:r>
            <w:r w:rsidR="00140750">
              <w:rPr>
                <w:rStyle w:val="212pt1"/>
                <w:b/>
                <w:color w:val="FF0000"/>
              </w:rPr>
              <w:t>1</w:t>
            </w:r>
          </w:p>
        </w:tc>
      </w:tr>
      <w:tr w:rsidR="00B8763B">
        <w:trPr>
          <w:trHeight w:hRule="exact" w:val="1598"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98" w:lineRule="exact"/>
            </w:pPr>
            <w:r>
              <w:rPr>
                <w:rStyle w:val="27"/>
              </w:rPr>
              <w:t>Квалификация педагогических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40750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% педагогических работников, соответствующих требованиям 100 % - 3 балла 90-99 % - 2 балла Менее 90% - 1 балл Не имеется 0 баллов</w:t>
            </w:r>
            <w:r w:rsidR="00140750">
              <w:rPr>
                <w:rStyle w:val="212pt1"/>
              </w:rPr>
              <w:t xml:space="preserve"> - </w:t>
            </w:r>
            <w:r w:rsidR="001712C0">
              <w:rPr>
                <w:rStyle w:val="212pt1"/>
                <w:b/>
                <w:color w:val="FF0000"/>
              </w:rPr>
              <w:t>1</w:t>
            </w:r>
          </w:p>
        </w:tc>
      </w:tr>
      <w:tr w:rsidR="00B8763B">
        <w:trPr>
          <w:trHeight w:hRule="exact" w:val="1339"/>
        </w:trPr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077" w:wrap="none" w:vAnchor="page" w:hAnchor="page" w:x="854" w:y="149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Доля педагогических работников, прошедших аттестацию на соответствие занимаемой должности</w:t>
            </w:r>
          </w:p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доля педагогических работников, которым по результатам аттестации присвоена высшая квалификационная категория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  <w:rPr>
                <w:rStyle w:val="212pt1"/>
              </w:rPr>
            </w:pPr>
            <w:r>
              <w:rPr>
                <w:rStyle w:val="212pt1"/>
              </w:rPr>
              <w:t>Имеют высшую и первую категорию более 70 % - 3 балла Имеют высшую и первую категорию более 50 % - 2 балла</w:t>
            </w:r>
          </w:p>
          <w:p w:rsidR="001712C0" w:rsidRPr="001712C0" w:rsidRDefault="001712C0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 xml:space="preserve">- </w:t>
            </w:r>
            <w:r>
              <w:rPr>
                <w:rStyle w:val="212pt1"/>
                <w:b/>
                <w:color w:val="FF0000"/>
              </w:rPr>
              <w:t>3</w:t>
            </w:r>
          </w:p>
        </w:tc>
      </w:tr>
    </w:tbl>
    <w:p w:rsidR="00B8763B" w:rsidRDefault="00FD11E6">
      <w:pPr>
        <w:pStyle w:val="20"/>
        <w:framePr w:wrap="none" w:vAnchor="page" w:hAnchor="page" w:x="15734" w:y="10659"/>
        <w:shd w:val="clear" w:color="auto" w:fill="auto"/>
        <w:spacing w:line="220" w:lineRule="exact"/>
      </w:pPr>
      <w:r>
        <w:t>29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73"/>
        <w:gridCol w:w="7229"/>
        <w:gridCol w:w="4085"/>
      </w:tblGrid>
      <w:tr w:rsidR="00B8763B">
        <w:trPr>
          <w:trHeight w:hRule="exact" w:val="811"/>
        </w:trPr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086" w:h="9758" w:wrap="none" w:vAnchor="page" w:hAnchor="page" w:x="911" w:y="847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Доля педагогических работников, которым по результатам аттестации присвоена первая квалификационная категория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712C0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Имеют высшую и первую категорию более 30 % - 1 балла Не имеют категории - 0 балла</w:t>
            </w:r>
            <w:r w:rsidR="001712C0">
              <w:rPr>
                <w:rStyle w:val="212pt1"/>
              </w:rPr>
              <w:t xml:space="preserve"> - </w:t>
            </w:r>
            <w:r w:rsidR="001712C0">
              <w:rPr>
                <w:rStyle w:val="212pt1"/>
                <w:b/>
                <w:color w:val="FF0000"/>
              </w:rPr>
              <w:t>1</w:t>
            </w:r>
          </w:p>
        </w:tc>
      </w:tr>
      <w:tr w:rsidR="00B8763B">
        <w:trPr>
          <w:trHeight w:hRule="exact" w:val="1805"/>
        </w:trPr>
        <w:tc>
          <w:tcPr>
            <w:tcW w:w="3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086" w:h="9758" w:wrap="none" w:vAnchor="page" w:hAnchor="page" w:x="911" w:y="847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Доля педагогических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1712C0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80-100 % - 3 балла 60-79 % - 2 балла Менее 60% - 1 балл Не имеется 0 баллов</w:t>
            </w:r>
            <w:r w:rsidR="001712C0">
              <w:rPr>
                <w:rStyle w:val="212pt1"/>
              </w:rPr>
              <w:t xml:space="preserve"> </w:t>
            </w:r>
            <w:r w:rsidR="001712C0">
              <w:rPr>
                <w:rStyle w:val="212pt1"/>
                <w:b/>
                <w:color w:val="FF0000"/>
              </w:rPr>
              <w:t>- 3</w:t>
            </w:r>
          </w:p>
        </w:tc>
      </w:tr>
      <w:tr w:rsidR="00B8763B">
        <w:trPr>
          <w:trHeight w:hRule="exact" w:val="1330"/>
        </w:trPr>
        <w:tc>
          <w:tcPr>
            <w:tcW w:w="3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086" w:h="9758" w:wrap="none" w:vAnchor="page" w:hAnchor="page" w:x="911" w:y="847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Доля педагогических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1712C0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80-100 % - 3 балла 60-79 % - 2 балла Менее 60% - 1 балл Не имеется 0 баллов</w:t>
            </w:r>
            <w:r w:rsidR="001712C0">
              <w:rPr>
                <w:rStyle w:val="212pt1"/>
              </w:rPr>
              <w:t xml:space="preserve"> - </w:t>
            </w:r>
            <w:r w:rsidR="001712C0">
              <w:rPr>
                <w:rStyle w:val="212pt1"/>
                <w:b/>
                <w:color w:val="FF0000"/>
              </w:rPr>
              <w:t>3</w:t>
            </w:r>
          </w:p>
        </w:tc>
      </w:tr>
      <w:tr w:rsidR="00B8763B" w:rsidTr="001712C0">
        <w:trPr>
          <w:trHeight w:hRule="exact" w:val="1285"/>
        </w:trPr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Квалификация учебно</w:t>
            </w:r>
            <w:r w:rsidR="001712C0">
              <w:rPr>
                <w:rStyle w:val="27"/>
              </w:rPr>
              <w:t>-</w:t>
            </w:r>
            <w:r>
              <w:rPr>
                <w:rStyle w:val="27"/>
              </w:rPr>
              <w:t>вспомогательного персонала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712C0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% учебно-вспомогательного персонала, соответствующих требованиям 70-100 % - 3 балла 50-70 % - 2 балла Менее 50% - 1 балл Не имеется 0 баллов</w:t>
            </w:r>
            <w:r w:rsidR="001712C0">
              <w:rPr>
                <w:rStyle w:val="212pt1"/>
              </w:rPr>
              <w:t xml:space="preserve"> - </w:t>
            </w:r>
            <w:r w:rsidR="001712C0">
              <w:rPr>
                <w:rStyle w:val="212pt1"/>
                <w:b/>
                <w:color w:val="FF0000"/>
              </w:rPr>
              <w:t>3</w:t>
            </w:r>
          </w:p>
        </w:tc>
      </w:tr>
      <w:tr w:rsidR="00B8763B">
        <w:trPr>
          <w:trHeight w:hRule="exact" w:val="1805"/>
        </w:trPr>
        <w:tc>
          <w:tcPr>
            <w:tcW w:w="3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086" w:h="9758" w:wrap="none" w:vAnchor="page" w:hAnchor="page" w:x="911" w:y="847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Доля административно-хозяйственных работников, прошедших за последние 3 года повышение квалификации / профессиональную переподготовку по профилю осуществляемой в образовательной организации деятельности, в общей административно-хозяйственных работников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1712C0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70-100 % - 3 балла 50-70 % - 2 балла Менее 50% - 1 балл Не имеется 0 баллов</w:t>
            </w:r>
            <w:r w:rsidR="001712C0">
              <w:rPr>
                <w:rStyle w:val="212pt1"/>
              </w:rPr>
              <w:t xml:space="preserve"> - </w:t>
            </w:r>
            <w:r w:rsidR="001712C0">
              <w:rPr>
                <w:rStyle w:val="212pt1"/>
                <w:b/>
                <w:color w:val="FF0000"/>
              </w:rPr>
              <w:t>3</w:t>
            </w:r>
          </w:p>
        </w:tc>
      </w:tr>
      <w:tr w:rsidR="00B8763B">
        <w:trPr>
          <w:trHeight w:hRule="exact" w:val="2410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Должностной состав реализации ООП ДО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086" w:h="9758" w:wrap="none" w:vAnchor="page" w:hAnchor="page" w:x="911" w:y="847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line="298" w:lineRule="exact"/>
              <w:jc w:val="left"/>
            </w:pPr>
            <w:r>
              <w:rPr>
                <w:rStyle w:val="27"/>
              </w:rPr>
              <w:t>Соответствие должностей педагогических работников содержанию ООП ДО</w:t>
            </w:r>
          </w:p>
          <w:p w:rsidR="00B8763B" w:rsidRDefault="00FD11E6">
            <w:pPr>
              <w:pStyle w:val="22"/>
              <w:framePr w:w="15086" w:h="9758" w:wrap="none" w:vAnchor="page" w:hAnchor="page" w:x="911" w:y="847"/>
              <w:numPr>
                <w:ilvl w:val="0"/>
                <w:numId w:val="15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rPr>
                <w:rStyle w:val="27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  <w:p w:rsidR="00B8763B" w:rsidRDefault="00FD11E6">
            <w:pPr>
              <w:pStyle w:val="22"/>
              <w:framePr w:w="15086" w:h="9758" w:wrap="none" w:vAnchor="page" w:hAnchor="page" w:x="911" w:y="847"/>
              <w:numPr>
                <w:ilvl w:val="0"/>
                <w:numId w:val="15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rPr>
                <w:rStyle w:val="27"/>
              </w:rPr>
              <w:t>в штате ДОУ предусмотрена должность музыкального руководителя</w:t>
            </w:r>
          </w:p>
          <w:p w:rsidR="00B8763B" w:rsidRDefault="00FD11E6">
            <w:pPr>
              <w:pStyle w:val="22"/>
              <w:framePr w:w="15086" w:h="9758" w:wrap="none" w:vAnchor="page" w:hAnchor="page" w:x="911" w:y="847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line="298" w:lineRule="exact"/>
              <w:jc w:val="left"/>
            </w:pPr>
            <w:r>
              <w:rPr>
                <w:rStyle w:val="27"/>
              </w:rPr>
              <w:t>в штате ДОУ предусмотрена должность инструктора по физической культуре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1712C0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80-100 % - 3 балла 60-79 % - 2 балла Менее 60% - 1 балл Не имеется 0 баллов</w:t>
            </w:r>
            <w:r w:rsidR="001712C0">
              <w:rPr>
                <w:rStyle w:val="212pt1"/>
              </w:rPr>
              <w:t xml:space="preserve"> - </w:t>
            </w:r>
            <w:r w:rsidR="00BB7EBB">
              <w:rPr>
                <w:rStyle w:val="212pt1"/>
                <w:b/>
                <w:color w:val="FF0000"/>
              </w:rPr>
              <w:t>-3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t>30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30"/>
        <w:gridCol w:w="7229"/>
        <w:gridCol w:w="4085"/>
      </w:tblGrid>
      <w:tr w:rsidR="00B8763B">
        <w:trPr>
          <w:trHeight w:hRule="exact" w:val="12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368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93" w:lineRule="exact"/>
            </w:pPr>
            <w:r>
              <w:rPr>
                <w:rStyle w:val="27"/>
              </w:rPr>
              <w:t>в штате ДОУ предусмотрена должность учителя-логопеда</w:t>
            </w:r>
          </w:p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93" w:lineRule="exact"/>
            </w:pPr>
            <w:r>
              <w:rPr>
                <w:rStyle w:val="27"/>
              </w:rPr>
              <w:t>в штате ДОУ предусмотрена должность учител-дефектолога</w:t>
            </w:r>
          </w:p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93" w:lineRule="exact"/>
            </w:pPr>
            <w:r>
              <w:rPr>
                <w:rStyle w:val="27"/>
              </w:rPr>
              <w:t>в штате ДОУ предусмотрена должность педагога-психолога</w:t>
            </w:r>
          </w:p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spacing w:line="293" w:lineRule="exact"/>
            </w:pPr>
            <w:r>
              <w:rPr>
                <w:rStyle w:val="27"/>
              </w:rPr>
              <w:t>отсутствие вакансий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368" w:wrap="none" w:vAnchor="page" w:hAnchor="page" w:x="85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12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Показатель уровня заработной платы педагогических работников в соответствии со средним уровнем заработной платы по региону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193421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Соответствует среднему уровню по региону - 3 балла Не соответствует 0 баллов</w:t>
            </w:r>
            <w:r w:rsidR="00193421">
              <w:rPr>
                <w:rStyle w:val="212pt1"/>
              </w:rPr>
              <w:t xml:space="preserve"> - </w:t>
            </w:r>
            <w:r w:rsidR="00193421">
              <w:rPr>
                <w:rStyle w:val="212pt1"/>
                <w:b/>
                <w:color w:val="FF0000"/>
              </w:rPr>
              <w:t>3</w:t>
            </w:r>
          </w:p>
        </w:tc>
      </w:tr>
      <w:tr w:rsidR="00B8763B">
        <w:trPr>
          <w:trHeight w:hRule="exact" w:val="329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Компетенции педагогических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line="298" w:lineRule="exact"/>
              <w:jc w:val="left"/>
            </w:pPr>
            <w:r>
              <w:rPr>
                <w:rStyle w:val="27"/>
              </w:rPr>
              <w:t>Способность педагогических работников обеспечивать эмоциональное благополучие детей</w:t>
            </w:r>
          </w:p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rPr>
                <w:rStyle w:val="27"/>
              </w:rPr>
              <w:t>способность педагогических работников обеспечивать поддержку индивидуальности и инициативы детей</w:t>
            </w:r>
          </w:p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rPr>
                <w:rStyle w:val="27"/>
              </w:rPr>
              <w:t>способность педагогических работников устанавливать правила взаимодействия в разных ситуациях</w:t>
            </w:r>
          </w:p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rPr>
                <w:rStyle w:val="27"/>
              </w:rPr>
              <w:t>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rPr>
                <w:rStyle w:val="27"/>
              </w:rPr>
              <w:t>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B81583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Соответствует 3 балла В не полном объёме 2 балла Частично соблюдается 1 балл Не соблюдается 0 балл</w:t>
            </w:r>
            <w:r w:rsidR="00193421">
              <w:rPr>
                <w:rStyle w:val="212pt1"/>
              </w:rPr>
              <w:t xml:space="preserve"> - </w:t>
            </w:r>
            <w:r w:rsidR="00B81583">
              <w:rPr>
                <w:rStyle w:val="212pt1"/>
                <w:b/>
                <w:color w:val="FF0000"/>
              </w:rPr>
              <w:t>2</w:t>
            </w:r>
          </w:p>
        </w:tc>
      </w:tr>
      <w:tr w:rsidR="00B8763B">
        <w:trPr>
          <w:trHeight w:hRule="exact" w:val="133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Продолжительный стаж работы педагогических работников в данном учреждении (более 10 лет)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B81583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70-100 % - 3 балла 50-70 % - 2 балла Менее 50% - 1 балл Не имеется 0 баллов</w:t>
            </w:r>
            <w:r w:rsidR="00B81583">
              <w:rPr>
                <w:rStyle w:val="212pt1"/>
              </w:rPr>
              <w:t xml:space="preserve"> - </w:t>
            </w:r>
            <w:r w:rsidR="00B81583">
              <w:rPr>
                <w:rStyle w:val="212pt1"/>
                <w:b/>
                <w:color w:val="FF0000"/>
              </w:rPr>
              <w:t>2</w:t>
            </w:r>
          </w:p>
        </w:tc>
      </w:tr>
      <w:tr w:rsidR="00B8763B">
        <w:trPr>
          <w:trHeight w:hRule="exact" w:val="322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Средний балл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368" w:wrap="none" w:vAnchor="page" w:hAnchor="page" w:x="854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6"/>
        <w:framePr w:wrap="none" w:vAnchor="page" w:hAnchor="page" w:x="983" w:y="8548"/>
        <w:shd w:val="clear" w:color="auto" w:fill="auto"/>
        <w:spacing w:line="280" w:lineRule="exact"/>
      </w:pPr>
      <w:bookmarkStart w:id="63" w:name="bookmark63"/>
      <w:r>
        <w:rPr>
          <w:rStyle w:val="29"/>
          <w:b/>
          <w:bCs/>
          <w:i/>
          <w:iCs/>
        </w:rPr>
        <w:t>Обработка результатов:</w:t>
      </w:r>
      <w:bookmarkEnd w:id="6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4"/>
        <w:gridCol w:w="8366"/>
        <w:gridCol w:w="2266"/>
        <w:gridCol w:w="2136"/>
      </w:tblGrid>
      <w:tr w:rsidR="00B8763B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Диапазон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2,4-3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выражен удовлетворительно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1,6-2,3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слабо выражен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0,7-1,5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6" w:wrap="none" w:vAnchor="page" w:hAnchor="page" w:x="854" w:y="8848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6" w:wrap="none" w:vAnchor="page" w:hAnchor="page" w:x="854" w:y="8848"/>
              <w:rPr>
                <w:sz w:val="10"/>
                <w:szCs w:val="10"/>
              </w:rPr>
            </w:pPr>
          </w:p>
        </w:tc>
      </w:tr>
      <w:tr w:rsidR="00140750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750" w:rsidRDefault="00140750">
            <w:pPr>
              <w:framePr w:w="15322" w:h="1526" w:wrap="none" w:vAnchor="page" w:hAnchor="page" w:x="854" w:y="8848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0750" w:rsidRDefault="00140750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0750" w:rsidRPr="00247899" w:rsidRDefault="00247899" w:rsidP="00247899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  <w:rPr>
                <w:rStyle w:val="27"/>
                <w:b/>
                <w:color w:val="FF0000"/>
              </w:rPr>
            </w:pPr>
            <w:r w:rsidRPr="00247899">
              <w:rPr>
                <w:rStyle w:val="27"/>
                <w:b/>
                <w:color w:val="FF0000"/>
              </w:rPr>
              <w:t>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750" w:rsidRPr="00247899" w:rsidRDefault="00247899" w:rsidP="00247899">
            <w:pPr>
              <w:framePr w:w="15322" w:h="1526" w:wrap="none" w:vAnchor="page" w:hAnchor="page" w:x="854" w:y="884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47899">
              <w:rPr>
                <w:rFonts w:ascii="Times New Roman" w:hAnsi="Times New Roman" w:cs="Times New Roman"/>
                <w:b/>
                <w:color w:val="FF0000"/>
              </w:rPr>
              <w:t>2,2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t>31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="15053" w:h="699" w:hRule="exact" w:wrap="none" w:vAnchor="page" w:hAnchor="page" w:x="815" w:y="834"/>
        <w:shd w:val="clear" w:color="auto" w:fill="auto"/>
        <w:tabs>
          <w:tab w:val="left" w:leader="underscore" w:pos="8654"/>
          <w:tab w:val="left" w:leader="underscore" w:pos="13046"/>
          <w:tab w:val="left" w:leader="underscore" w:pos="15024"/>
        </w:tabs>
        <w:spacing w:line="317" w:lineRule="exact"/>
        <w:jc w:val="both"/>
      </w:pPr>
      <w:bookmarkStart w:id="64" w:name="bookmark64"/>
      <w:bookmarkStart w:id="65" w:name="bookmark65"/>
      <w:r>
        <w:lastRenderedPageBreak/>
        <w:t xml:space="preserve">Приложение 4а. Листы оценки качества специальных кадровых условий реализации адаптированной образовательной </w:t>
      </w:r>
      <w:r>
        <w:rPr>
          <w:rStyle w:val="29"/>
          <w:b/>
          <w:bCs/>
          <w:i/>
          <w:iCs/>
        </w:rPr>
        <w:t>программы (при наличии детей с ОВЗ).</w:t>
      </w:r>
      <w:r>
        <w:rPr>
          <w:rStyle w:val="212pt0"/>
          <w:b/>
          <w:bCs/>
        </w:rPr>
        <w:tab/>
      </w:r>
      <w:r>
        <w:rPr>
          <w:rStyle w:val="212pt0"/>
          <w:b/>
          <w:bCs/>
        </w:rPr>
        <w:tab/>
      </w:r>
      <w:r>
        <w:rPr>
          <w:rStyle w:val="212pt0"/>
          <w:b/>
          <w:bCs/>
        </w:rPr>
        <w:tab/>
      </w:r>
      <w:bookmarkEnd w:id="64"/>
      <w:bookmarkEnd w:id="6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6806"/>
        <w:gridCol w:w="4392"/>
        <w:gridCol w:w="2102"/>
      </w:tblGrid>
      <w:tr w:rsidR="00B8763B">
        <w:trPr>
          <w:trHeight w:hRule="exact" w:val="2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"/>
              </w:rPr>
              <w:t>№ показателя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Показатели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Индикатор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Баллы</w:t>
            </w:r>
          </w:p>
        </w:tc>
      </w:tr>
      <w:tr w:rsidR="00B8763B">
        <w:trPr>
          <w:trHeight w:hRule="exact" w:val="8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Наличие - 2 балла</w:t>
            </w:r>
          </w:p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не в полном объёме - 1 балл</w:t>
            </w:r>
          </w:p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- отсутствие - 0 баллов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735F0C" w:rsidRDefault="00735F0C" w:rsidP="00735F0C">
            <w:pPr>
              <w:framePr w:w="15144" w:h="4930" w:wrap="none" w:vAnchor="page" w:hAnchor="page" w:x="854" w:y="149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B8763B">
        <w:trPr>
          <w:trHeight w:hRule="exact" w:val="9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3A7811">
            <w:pPr>
              <w:pStyle w:val="22"/>
              <w:framePr w:w="15144" w:h="4930" w:wrap="none" w:vAnchor="page" w:hAnchor="page" w:x="854" w:y="1490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 xml:space="preserve">Наличие ассистента, оказывающего необходимую помощь, для детей с </w:t>
            </w:r>
            <w:r w:rsidR="003A7811">
              <w:rPr>
                <w:rStyle w:val="27"/>
              </w:rPr>
              <w:t>ЗПР</w:t>
            </w:r>
            <w:r>
              <w:rPr>
                <w:rStyle w:val="27"/>
              </w:rPr>
              <w:t>. Приказ Порядок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Наличие - 2 балла</w:t>
            </w:r>
          </w:p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не в полном объёме - 1 балл</w:t>
            </w:r>
          </w:p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- отсутствие - 0 баллов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735F0C" w:rsidRDefault="003A7811" w:rsidP="00735F0C">
            <w:pPr>
              <w:framePr w:w="15144" w:h="4930" w:wrap="none" w:vAnchor="page" w:hAnchor="page" w:x="854" w:y="149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B8763B">
        <w:trPr>
          <w:trHeight w:hRule="exact" w:val="9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Отсутствие вакансий специалистов, укомплектованность ДОУ специалистами (соответствие физических лиц единицам штатного расписания)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Наличие - 2 балла</w:t>
            </w:r>
          </w:p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не в полном объёме - 1 балл</w:t>
            </w:r>
          </w:p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- отсутствие - 0 баллов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735F0C" w:rsidRDefault="005D6408" w:rsidP="00735F0C">
            <w:pPr>
              <w:framePr w:w="15144" w:h="4930" w:wrap="none" w:vAnchor="page" w:hAnchor="page" w:x="854" w:y="149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B8763B">
        <w:trPr>
          <w:trHeight w:hRule="exact" w:val="9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Соответствует - 2 балла не в полном объёме - 1 балл - Не соответствует - 0 баллов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735F0C" w:rsidRDefault="005D6408" w:rsidP="00735F0C">
            <w:pPr>
              <w:framePr w:w="15144" w:h="4930" w:wrap="none" w:vAnchor="page" w:hAnchor="page" w:x="854" w:y="149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B8763B">
        <w:trPr>
          <w:trHeight w:hRule="exact" w:val="8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Квалификационный уровень специалистов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Имеют - 2 балла Частично имеют - 1 балл - не имеют - 0 баллов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735F0C" w:rsidRDefault="005D6408" w:rsidP="00735F0C">
            <w:pPr>
              <w:framePr w:w="15144" w:h="4930" w:wrap="none" w:vAnchor="page" w:hAnchor="page" w:x="854" w:y="149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B8763B">
        <w:trPr>
          <w:trHeight w:hRule="exact" w:val="322"/>
        </w:trPr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Средний балл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735F0C" w:rsidRDefault="00B8763B" w:rsidP="00735F0C">
            <w:pPr>
              <w:framePr w:w="15144" w:h="4930" w:wrap="none" w:vAnchor="page" w:hAnchor="page" w:x="854" w:y="1490"/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</w:tr>
    </w:tbl>
    <w:p w:rsidR="00B8763B" w:rsidRDefault="00FD11E6">
      <w:pPr>
        <w:pStyle w:val="26"/>
        <w:framePr w:wrap="none" w:vAnchor="page" w:hAnchor="page" w:x="1411" w:y="6752"/>
        <w:shd w:val="clear" w:color="auto" w:fill="auto"/>
        <w:spacing w:line="280" w:lineRule="exact"/>
      </w:pPr>
      <w:bookmarkStart w:id="66" w:name="bookmark66"/>
      <w:r>
        <w:t>Обработка результатов:</w:t>
      </w:r>
      <w:bookmarkEnd w:id="6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4"/>
        <w:gridCol w:w="8366"/>
        <w:gridCol w:w="2266"/>
        <w:gridCol w:w="2136"/>
      </w:tblGrid>
      <w:tr w:rsidR="00B8763B">
        <w:trPr>
          <w:trHeight w:hRule="exact" w:val="27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Диапазон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1,4-2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выражен не в полном объёме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0,6-1,3</w:t>
            </w:r>
          </w:p>
        </w:tc>
      </w:tr>
      <w:tr w:rsidR="00B8763B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214" w:wrap="none" w:vAnchor="page" w:hAnchor="page" w:x="854" w:y="7298"/>
              <w:rPr>
                <w:sz w:val="10"/>
                <w:szCs w:val="10"/>
              </w:rPr>
            </w:pPr>
          </w:p>
        </w:tc>
      </w:tr>
      <w:tr w:rsidR="00735F0C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F0C" w:rsidRDefault="00735F0C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F0C" w:rsidRDefault="00735F0C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F0C" w:rsidRPr="00735F0C" w:rsidRDefault="00735F0C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center"/>
              <w:rPr>
                <w:rStyle w:val="27"/>
                <w:b/>
                <w:color w:val="FF000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F0C" w:rsidRPr="00735F0C" w:rsidRDefault="00735F0C" w:rsidP="00735F0C">
            <w:pPr>
              <w:framePr w:w="15322" w:h="1214" w:wrap="none" w:vAnchor="page" w:hAnchor="page" w:x="854" w:y="7298"/>
              <w:jc w:val="center"/>
              <w:rPr>
                <w:b/>
                <w:color w:val="FF0000"/>
              </w:rPr>
            </w:pPr>
          </w:p>
        </w:tc>
      </w:tr>
      <w:tr w:rsidR="005D6408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408" w:rsidRDefault="005D6408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408" w:rsidRDefault="005D6408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408" w:rsidRPr="00735F0C" w:rsidRDefault="005D6408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center"/>
              <w:rPr>
                <w:rStyle w:val="27"/>
                <w:b/>
                <w:color w:val="FF0000"/>
              </w:rPr>
            </w:pPr>
            <w:r>
              <w:rPr>
                <w:rStyle w:val="27"/>
                <w:b/>
                <w:color w:val="FF0000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408" w:rsidRPr="00735F0C" w:rsidRDefault="005D6408" w:rsidP="00735F0C">
            <w:pPr>
              <w:framePr w:w="15322" w:h="1214" w:wrap="none" w:vAnchor="page" w:hAnchor="page" w:x="854" w:y="729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t>32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 w:rsidP="00630805">
      <w:pPr>
        <w:pStyle w:val="26"/>
        <w:framePr w:w="13956" w:h="357" w:hRule="exact" w:wrap="none" w:vAnchor="page" w:hAnchor="page" w:x="815" w:y="863"/>
        <w:shd w:val="clear" w:color="auto" w:fill="auto"/>
        <w:spacing w:line="280" w:lineRule="exact"/>
      </w:pPr>
      <w:bookmarkStart w:id="67" w:name="bookmark67"/>
      <w:bookmarkStart w:id="68" w:name="bookmark68"/>
      <w:r>
        <w:lastRenderedPageBreak/>
        <w:t>Приложение 5. Оценка материально-технических условий реализации основной образовательной программы</w:t>
      </w:r>
      <w:bookmarkEnd w:id="67"/>
      <w:bookmarkEnd w:id="6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35"/>
        <w:gridCol w:w="6254"/>
        <w:gridCol w:w="5054"/>
      </w:tblGrid>
      <w:tr w:rsidR="00B8763B">
        <w:trPr>
          <w:trHeight w:hRule="exact" w:val="293"/>
        </w:trPr>
        <w:tc>
          <w:tcPr>
            <w:tcW w:w="3835" w:type="dxa"/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дошкольного образования (ООП</w:t>
            </w:r>
          </w:p>
        </w:tc>
        <w:tc>
          <w:tcPr>
            <w:tcW w:w="113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80" w:lineRule="exact"/>
              <w:jc w:val="left"/>
              <w:rPr>
                <w:rStyle w:val="214pt"/>
              </w:rPr>
            </w:pPr>
            <w:r>
              <w:rPr>
                <w:rStyle w:val="214pt"/>
              </w:rPr>
              <w:t>ДО).</w:t>
            </w:r>
          </w:p>
          <w:p w:rsidR="00630805" w:rsidRDefault="00630805">
            <w:pPr>
              <w:pStyle w:val="22"/>
              <w:framePr w:w="15144" w:h="8582" w:wrap="none" w:vAnchor="page" w:hAnchor="page" w:x="854" w:y="1202"/>
              <w:shd w:val="clear" w:color="auto" w:fill="auto"/>
              <w:spacing w:line="280" w:lineRule="exact"/>
              <w:jc w:val="left"/>
              <w:rPr>
                <w:rStyle w:val="214pt"/>
              </w:rPr>
            </w:pPr>
          </w:p>
          <w:p w:rsidR="00630805" w:rsidRDefault="00630805">
            <w:pPr>
              <w:pStyle w:val="22"/>
              <w:framePr w:w="15144" w:h="8582" w:wrap="none" w:vAnchor="page" w:hAnchor="page" w:x="854" w:y="1202"/>
              <w:shd w:val="clear" w:color="auto" w:fill="auto"/>
              <w:spacing w:line="280" w:lineRule="exact"/>
              <w:jc w:val="left"/>
            </w:pPr>
          </w:p>
        </w:tc>
      </w:tr>
      <w:tr w:rsidR="00B8763B">
        <w:trPr>
          <w:trHeight w:hRule="exact" w:val="806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Показатели оценки материальнотехнических условий реализации ООП ДОО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Критерии оценки материально-технических условий реализации ООП ДОО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Фактические данные</w:t>
            </w:r>
          </w:p>
        </w:tc>
      </w:tr>
      <w:tr w:rsidR="00B8763B">
        <w:trPr>
          <w:trHeight w:hRule="exact" w:val="1066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98" w:lineRule="exact"/>
              <w:jc w:val="left"/>
            </w:pPr>
            <w:r>
              <w:t>Средства обучения и воспитания детей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98" w:lineRule="exact"/>
              <w:jc w:val="left"/>
            </w:pPr>
            <w: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A1F4A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 В не полном объёме 2 балла Частично соответствует 1 балл Не соответствует 0 балл</w:t>
            </w:r>
            <w:r w:rsidR="002A1F4A">
              <w:rPr>
                <w:rStyle w:val="212pt3"/>
              </w:rPr>
              <w:t xml:space="preserve"> </w:t>
            </w:r>
            <w:r w:rsidR="002A1F4A">
              <w:rPr>
                <w:rStyle w:val="212pt3"/>
                <w:b/>
                <w:color w:val="FF0000"/>
              </w:rPr>
              <w:t xml:space="preserve"> - 2</w:t>
            </w:r>
          </w:p>
        </w:tc>
      </w:tr>
      <w:tr w:rsidR="00B8763B">
        <w:trPr>
          <w:trHeight w:hRule="exact" w:val="10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98" w:lineRule="exact"/>
              <w:jc w:val="left"/>
            </w:pPr>
            <w:r>
              <w:t>Учебно-методическое обеспечение ООП ДО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98" w:lineRule="exact"/>
              <w:jc w:val="left"/>
            </w:pPr>
            <w:r>
              <w:t>Обеспеченность ООП ДО учебно-методическими комплектами, оборудованием, специальным оснащением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A1F4A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 В не полном объёме 2 балла Частично соответствует 1 балл Не соответствует 0 балл</w:t>
            </w:r>
            <w:r w:rsidR="002A1F4A">
              <w:rPr>
                <w:rStyle w:val="212pt3"/>
              </w:rPr>
              <w:t xml:space="preserve"> - </w:t>
            </w:r>
            <w:r w:rsidR="002A1F4A">
              <w:rPr>
                <w:rStyle w:val="212pt3"/>
                <w:b/>
                <w:color w:val="FF0000"/>
              </w:rPr>
              <w:t>1</w:t>
            </w:r>
          </w:p>
        </w:tc>
      </w:tr>
      <w:tr w:rsidR="00B8763B">
        <w:trPr>
          <w:trHeight w:hRule="exact" w:val="1066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307" w:lineRule="exact"/>
              <w:jc w:val="left"/>
            </w:pPr>
            <w:r>
              <w:t>Материально-техническое обеспечение ООП ДО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307" w:lineRule="exact"/>
              <w:jc w:val="left"/>
            </w:pPr>
            <w: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A1F4A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90-100 % - 3 балла 70-89 % - 2 балла Менее 70% - 1 балл Не соответствует 0 баллов</w:t>
            </w:r>
            <w:r w:rsidR="002A1F4A">
              <w:rPr>
                <w:rStyle w:val="212pt3"/>
              </w:rPr>
              <w:t xml:space="preserve"> - </w:t>
            </w:r>
            <w:r w:rsidR="002A1F4A">
              <w:rPr>
                <w:rStyle w:val="212pt3"/>
                <w:b/>
                <w:color w:val="FF0000"/>
              </w:rPr>
              <w:t>3</w:t>
            </w:r>
          </w:p>
        </w:tc>
      </w:tr>
      <w:tr w:rsidR="00B8763B">
        <w:trPr>
          <w:trHeight w:hRule="exact" w:val="1070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8582" w:wrap="none" w:vAnchor="page" w:hAnchor="page" w:x="854" w:y="1202"/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302" w:lineRule="exact"/>
              <w:jc w:val="left"/>
            </w:pPr>
            <w:r>
              <w:t>Соответствие материально-технических условий требованиям СанПин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A1F4A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90-100 % - 3 балла 70-89 % - 2 балла Менее 70% - 1 балл Не соответствует 0 баллов</w:t>
            </w:r>
            <w:r w:rsidR="002A1F4A">
              <w:rPr>
                <w:rStyle w:val="212pt3"/>
              </w:rPr>
              <w:t xml:space="preserve"> - </w:t>
            </w:r>
            <w:r w:rsidR="002A1F4A">
              <w:rPr>
                <w:rStyle w:val="212pt3"/>
                <w:b/>
                <w:color w:val="FF0000"/>
              </w:rPr>
              <w:t>1</w:t>
            </w:r>
          </w:p>
        </w:tc>
      </w:tr>
      <w:tr w:rsidR="00B8763B">
        <w:trPr>
          <w:trHeight w:hRule="exact" w:val="1066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after="120" w:line="260" w:lineRule="exact"/>
              <w:jc w:val="left"/>
            </w:pPr>
            <w:r>
              <w:t>Предметно-пространственная</w:t>
            </w:r>
          </w:p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before="120" w:line="260" w:lineRule="exact"/>
              <w:jc w:val="left"/>
            </w:pPr>
            <w:r>
              <w:t>среда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302" w:lineRule="exact"/>
              <w:jc w:val="left"/>
            </w:pPr>
            <w:r>
              <w:t>Соответствие предметно-пространственной среды требованиям ООП ДО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A1F4A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 В не полном объёме 2 балла Частично соответствует 1 балл Не соответствует 0 балл</w:t>
            </w:r>
            <w:r w:rsidR="002A1F4A">
              <w:rPr>
                <w:rStyle w:val="212pt3"/>
              </w:rPr>
              <w:t xml:space="preserve"> -</w:t>
            </w:r>
            <w:r w:rsidR="002A1F4A">
              <w:rPr>
                <w:rStyle w:val="212pt3"/>
                <w:b/>
                <w:color w:val="FF0000"/>
              </w:rPr>
              <w:t xml:space="preserve"> 1</w:t>
            </w:r>
          </w:p>
        </w:tc>
      </w:tr>
      <w:tr w:rsidR="00B8763B">
        <w:trPr>
          <w:trHeight w:hRule="exact" w:val="1066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8582" w:wrap="none" w:vAnchor="page" w:hAnchor="page" w:x="854" w:y="1202"/>
              <w:rPr>
                <w:sz w:val="10"/>
                <w:szCs w:val="10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98" w:lineRule="exact"/>
              <w:jc w:val="left"/>
            </w:pPr>
            <w:r>
              <w:t>В ДОУ предусмотрены условия (помещения) для организации дополнительных видов деятельности воспитанников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A1F4A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 В не полном объёме 2 балла Частично соответствует 1 балл Не соответствует 0 балл</w:t>
            </w:r>
            <w:r w:rsidR="002A1F4A">
              <w:rPr>
                <w:rStyle w:val="212pt3"/>
              </w:rPr>
              <w:t xml:space="preserve"> - </w:t>
            </w:r>
            <w:r w:rsidR="002A1F4A">
              <w:rPr>
                <w:rStyle w:val="212pt3"/>
                <w:b/>
                <w:color w:val="FF0000"/>
              </w:rPr>
              <w:t>0</w:t>
            </w:r>
          </w:p>
        </w:tc>
      </w:tr>
      <w:tr w:rsidR="00B8763B">
        <w:trPr>
          <w:trHeight w:hRule="exact" w:val="108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8582" w:wrap="none" w:vAnchor="page" w:hAnchor="page" w:x="854" w:y="1202"/>
              <w:rPr>
                <w:sz w:val="10"/>
                <w:szCs w:val="10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98" w:lineRule="exact"/>
              <w:jc w:val="left"/>
            </w:pPr>
            <w:r>
              <w:t>В ДОУ предусмотрены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A1F4A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 В не полном объёме 2 балла Частично соответствует 1 балл Не соответствует 0 балл</w:t>
            </w:r>
            <w:r w:rsidR="002A1F4A">
              <w:rPr>
                <w:rStyle w:val="212pt3"/>
              </w:rPr>
              <w:t xml:space="preserve"> - </w:t>
            </w:r>
            <w:r w:rsidR="002A1F4A">
              <w:rPr>
                <w:rStyle w:val="212pt3"/>
                <w:b/>
                <w:color w:val="FF0000"/>
              </w:rPr>
              <w:t>0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t>33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30"/>
        <w:gridCol w:w="6259"/>
        <w:gridCol w:w="5054"/>
      </w:tblGrid>
      <w:tr w:rsidR="00B8763B">
        <w:trPr>
          <w:trHeight w:hRule="exact" w:val="107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728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302" w:lineRule="exact"/>
              <w:jc w:val="left"/>
            </w:pPr>
            <w: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Соответствует 3 балла В не полном объёме 2 балла Частично соответствует 1 балл Не соответствует 0 балл</w:t>
            </w:r>
            <w:r w:rsidR="002A1F4A">
              <w:rPr>
                <w:rStyle w:val="212pt3"/>
              </w:rPr>
              <w:t xml:space="preserve"> - </w:t>
            </w:r>
            <w:r w:rsidR="002A1F4A" w:rsidRPr="002A1F4A">
              <w:rPr>
                <w:rStyle w:val="212pt3"/>
                <w:b/>
                <w:color w:val="FF0000"/>
              </w:rPr>
              <w:t>0</w:t>
            </w:r>
          </w:p>
        </w:tc>
      </w:tr>
      <w:tr w:rsidR="00B8763B">
        <w:trPr>
          <w:trHeight w:hRule="exact" w:val="120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728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98" w:lineRule="exact"/>
              <w:jc w:val="left"/>
            </w:pPr>
            <w:r>
              <w:t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6F7DA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 В не полном объёме 2 балла Частично соответствует 1 балл Не соответствует 0 балл</w:t>
            </w:r>
            <w:r w:rsidR="006F7DAB">
              <w:rPr>
                <w:rStyle w:val="212pt3"/>
              </w:rPr>
              <w:t xml:space="preserve"> - </w:t>
            </w:r>
            <w:r w:rsidR="006F7DAB">
              <w:rPr>
                <w:rStyle w:val="212pt3"/>
                <w:b/>
                <w:color w:val="FF0000"/>
              </w:rPr>
              <w:t>1</w:t>
            </w:r>
          </w:p>
        </w:tc>
      </w:tr>
      <w:tr w:rsidR="00B8763B">
        <w:trPr>
          <w:trHeight w:hRule="exact" w:val="1066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728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98" w:lineRule="exact"/>
              <w:jc w:val="left"/>
            </w:pPr>
            <w:r>
              <w:t>В ДОУ предусмотрены условия для организации индивидуальной работы с воспитанниками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6F7DA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 В не полном объёме 2 балла Частично соответствует 1 балл Не соответствует 0 балл</w:t>
            </w:r>
            <w:r w:rsidR="006F7DAB">
              <w:rPr>
                <w:rStyle w:val="212pt3"/>
              </w:rPr>
              <w:t xml:space="preserve"> - </w:t>
            </w:r>
            <w:r w:rsidR="006F7DAB">
              <w:rPr>
                <w:rStyle w:val="212pt3"/>
                <w:b/>
                <w:color w:val="FF0000"/>
              </w:rPr>
              <w:t>1</w:t>
            </w:r>
          </w:p>
        </w:tc>
      </w:tr>
      <w:tr w:rsidR="00B8763B">
        <w:trPr>
          <w:trHeight w:hRule="exact" w:val="107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728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98" w:lineRule="exact"/>
              <w:jc w:val="left"/>
            </w:pPr>
            <w:r>
              <w:t>В ДОУ предусмотрены условия для организации развития творческих способностей и интересов воспитанников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6F7DA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 В не полном объёме 2 балла Частично соответствует 1 балл Не соответствует 0 балл</w:t>
            </w:r>
            <w:r w:rsidR="006F7DAB">
              <w:rPr>
                <w:rStyle w:val="212pt3"/>
              </w:rPr>
              <w:t xml:space="preserve"> - </w:t>
            </w:r>
            <w:r w:rsidR="006F7DAB">
              <w:rPr>
                <w:rStyle w:val="212pt3"/>
                <w:b/>
                <w:color w:val="FF0000"/>
              </w:rPr>
              <w:t>1</w:t>
            </w:r>
          </w:p>
        </w:tc>
      </w:tr>
      <w:tr w:rsidR="00B8763B">
        <w:trPr>
          <w:trHeight w:hRule="exact" w:val="31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728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40" w:lineRule="exact"/>
              <w:jc w:val="center"/>
            </w:pPr>
            <w:r>
              <w:rPr>
                <w:rStyle w:val="212pt4"/>
              </w:rPr>
              <w:t>Средний балл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728" w:wrap="none" w:vAnchor="page" w:hAnchor="page" w:x="854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6"/>
        <w:framePr w:wrap="none" w:vAnchor="page" w:hAnchor="page" w:x="839" w:y="6143"/>
        <w:shd w:val="clear" w:color="auto" w:fill="auto"/>
        <w:spacing w:line="280" w:lineRule="exact"/>
      </w:pPr>
      <w:bookmarkStart w:id="69" w:name="bookmark69"/>
      <w:r>
        <w:rPr>
          <w:rStyle w:val="29"/>
          <w:b/>
          <w:bCs/>
          <w:i/>
          <w:iCs/>
        </w:rPr>
        <w:t>Обработка результатов:</w:t>
      </w:r>
      <w:bookmarkEnd w:id="6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4"/>
        <w:gridCol w:w="8366"/>
        <w:gridCol w:w="2266"/>
        <w:gridCol w:w="2136"/>
      </w:tblGrid>
      <w:tr w:rsidR="00B8763B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Диапазон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  <w: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  <w: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</w:pPr>
            <w: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</w:pPr>
            <w:r>
              <w:t>2,4-3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  <w: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  <w:r>
              <w:t>Показатель выражен удовлетворительно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</w:pPr>
            <w:r>
              <w:t>1,6-2,3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  <w: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  <w:r>
              <w:t>Показатель слабо выражен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</w:pPr>
            <w:r>
              <w:t>0,7-1,5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6" w:wrap="none" w:vAnchor="page" w:hAnchor="page" w:x="854" w:y="6443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  <w: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</w:pPr>
            <w: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6" w:wrap="none" w:vAnchor="page" w:hAnchor="page" w:x="854" w:y="6443"/>
              <w:rPr>
                <w:sz w:val="10"/>
                <w:szCs w:val="10"/>
              </w:rPr>
            </w:pPr>
          </w:p>
        </w:tc>
      </w:tr>
      <w:tr w:rsidR="002A1F4A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4A" w:rsidRDefault="002A1F4A">
            <w:pPr>
              <w:framePr w:w="15322" w:h="1526" w:wrap="none" w:vAnchor="page" w:hAnchor="page" w:x="854" w:y="6443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F4A" w:rsidRDefault="002A1F4A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F4A" w:rsidRPr="002A1F4A" w:rsidRDefault="007B4FB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F4A" w:rsidRPr="007B4FB6" w:rsidRDefault="007B4FB6" w:rsidP="007B4FB6">
            <w:pPr>
              <w:framePr w:w="15322" w:h="1526" w:wrap="none" w:vAnchor="page" w:hAnchor="page" w:x="854" w:y="644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t>34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="15192" w:h="1967" w:hRule="exact" w:wrap="none" w:vAnchor="page" w:hAnchor="page" w:x="815" w:y="834"/>
        <w:shd w:val="clear" w:color="auto" w:fill="auto"/>
        <w:spacing w:line="317" w:lineRule="exact"/>
        <w:jc w:val="both"/>
      </w:pPr>
      <w:bookmarkStart w:id="70" w:name="bookmark70"/>
      <w:bookmarkStart w:id="71" w:name="bookmark71"/>
      <w:r>
        <w:lastRenderedPageBreak/>
        <w:t>Приложение 5а. Листы оценки качества специальных материально-технических условий реализации адаптированной образовательной программы (при наличие детей с ОВЗ).</w:t>
      </w:r>
      <w:bookmarkEnd w:id="70"/>
      <w:bookmarkEnd w:id="71"/>
    </w:p>
    <w:p w:rsidR="00B8763B" w:rsidRDefault="00FD11E6">
      <w:pPr>
        <w:pStyle w:val="22"/>
        <w:framePr w:w="15192" w:h="1967" w:hRule="exact" w:wrap="none" w:vAnchor="page" w:hAnchor="page" w:x="815" w:y="834"/>
        <w:shd w:val="clear" w:color="auto" w:fill="auto"/>
        <w:spacing w:line="317" w:lineRule="exact"/>
        <w:ind w:firstLine="620"/>
      </w:pPr>
      <w:r>
        <w:t>(Комментарий к разделу III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(отдельными документами) с учетом особенностей их психофизического развития и индивидуальных возможностей (Минобрнауки РФ Комментарий к ФГОС дошкольного образования от 28 февраля 2014г. №08-249).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6806"/>
        <w:gridCol w:w="4536"/>
        <w:gridCol w:w="1958"/>
      </w:tblGrid>
      <w:tr w:rsidR="00B8763B">
        <w:trPr>
          <w:trHeight w:hRule="exact"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0"/>
              </w:rPr>
              <w:t>№ показателя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Показатели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Индикатор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Баллы</w:t>
            </w:r>
          </w:p>
        </w:tc>
      </w:tr>
      <w:tr w:rsidR="00B8763B">
        <w:trPr>
          <w:trHeight w:hRule="exact" w:val="9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0" w:lineRule="exact"/>
              <w:jc w:val="center"/>
            </w:pPr>
            <w: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98" w:lineRule="exact"/>
              <w:jc w:val="left"/>
            </w:pPr>
            <w:r>
              <w:t>Наличие в ДОУ помещения для организации коррекционной работы (кабинет учителя-логопеда, учителя-дефектолога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Наличие - 2 балла</w:t>
            </w:r>
          </w:p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не в полном объёме - 1 балл</w:t>
            </w:r>
          </w:p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- отсутствие - 0 баллов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B6574A" w:rsidRDefault="00B6574A" w:rsidP="00B6574A">
            <w:pPr>
              <w:framePr w:w="15144" w:h="7488" w:wrap="none" w:vAnchor="page" w:hAnchor="page" w:x="854" w:y="278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</w:tr>
      <w:tr w:rsidR="00B8763B">
        <w:trPr>
          <w:trHeight w:hRule="exact" w:val="2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0" w:lineRule="exact"/>
              <w:jc w:val="center"/>
            </w:pPr>
            <w: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98" w:lineRule="exact"/>
              <w:jc w:val="left"/>
            </w:pPr>
            <w:r>
              <w:t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Приказ Порядок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Наличие - 2 балла</w:t>
            </w:r>
          </w:p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не в полном объёме - 1 балл</w:t>
            </w:r>
          </w:p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- отсутствие - 0 баллов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ED0C60" w:rsidRDefault="00B6574A" w:rsidP="00ED0C60">
            <w:pPr>
              <w:framePr w:w="15144" w:h="7488" w:wrap="none" w:vAnchor="page" w:hAnchor="page" w:x="854" w:y="278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B8763B">
        <w:trPr>
          <w:trHeight w:hRule="exact" w:val="36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0" w:lineRule="exact"/>
              <w:jc w:val="center"/>
            </w:pPr>
            <w: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98" w:lineRule="exact"/>
              <w:jc w:val="left"/>
            </w:pPr>
            <w:r>
              <w:t xml:space="preserve">Кабинеты специалистов оснащены необходимым оборудованием для коррекционной работы(существует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Приказ Министерства образования и науки РФ от 4 октября 2010 г. </w:t>
            </w:r>
            <w:r>
              <w:rPr>
                <w:lang w:val="en-US" w:eastAsia="en-US" w:bidi="en-US"/>
              </w:rPr>
              <w:t>N</w:t>
            </w:r>
            <w:r w:rsidRPr="00A8110C">
              <w:rPr>
                <w:lang w:eastAsia="en-US" w:bidi="en-US"/>
              </w:rPr>
              <w:t xml:space="preserve"> </w:t>
            </w:r>
            <w:r>
              <w:t>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- для школ.ДляДОУнет документа):</w:t>
            </w:r>
          </w:p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98" w:lineRule="exact"/>
              <w:jc w:val="left"/>
            </w:pPr>
            <w:r>
              <w:t>Примерное оборудование: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Наличие - 2 балла</w:t>
            </w:r>
          </w:p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не в полном объёме - 1 балл</w:t>
            </w:r>
          </w:p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- отсутствие - 0 баллов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ED0C60" w:rsidRDefault="00ED0C60" w:rsidP="00ED0C60">
            <w:pPr>
              <w:framePr w:w="15144" w:h="7488" w:wrap="none" w:vAnchor="page" w:hAnchor="page" w:x="854" w:y="278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t>35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6806"/>
        <w:gridCol w:w="4536"/>
        <w:gridCol w:w="1958"/>
      </w:tblGrid>
      <w:tr w:rsidR="00B8763B">
        <w:trPr>
          <w:trHeight w:hRule="exact" w:val="95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90" w:wrap="none" w:vAnchor="page" w:hAnchor="page" w:x="886" w:y="847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Pr="00ED0C60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  <w:rPr>
                <w:color w:val="FF0000"/>
              </w:rPr>
            </w:pPr>
            <w:r>
              <w:t xml:space="preserve">-Настенное зеркало (обычные размеры </w:t>
            </w:r>
            <w:r w:rsidRPr="00A8110C">
              <w:rPr>
                <w:lang w:eastAsia="en-US" w:bidi="en-US"/>
              </w:rPr>
              <w:t>50</w:t>
            </w:r>
            <w:r>
              <w:rPr>
                <w:lang w:val="en-US" w:eastAsia="en-US" w:bidi="en-US"/>
              </w:rPr>
              <w:t>x</w:t>
            </w:r>
            <w:r w:rsidRPr="00A8110C">
              <w:rPr>
                <w:lang w:eastAsia="en-US" w:bidi="en-US"/>
              </w:rPr>
              <w:t xml:space="preserve">100 </w:t>
            </w:r>
            <w:r>
              <w:t xml:space="preserve">см, </w:t>
            </w:r>
            <w:r w:rsidRPr="00A8110C">
              <w:rPr>
                <w:lang w:eastAsia="en-US" w:bidi="en-US"/>
              </w:rPr>
              <w:t>70</w:t>
            </w:r>
            <w:r>
              <w:rPr>
                <w:lang w:val="en-US" w:eastAsia="en-US" w:bidi="en-US"/>
              </w:rPr>
              <w:t>x</w:t>
            </w:r>
            <w:r w:rsidRPr="00A8110C">
              <w:rPr>
                <w:lang w:eastAsia="en-US" w:bidi="en-US"/>
              </w:rPr>
              <w:t xml:space="preserve">100 </w:t>
            </w:r>
            <w:r>
              <w:t xml:space="preserve">см) для индивидуальной работы со шторой и </w:t>
            </w:r>
            <w:r w:rsidRPr="00ED0C60">
              <w:rPr>
                <w:color w:val="FF0000"/>
              </w:rPr>
              <w:t>специальным освещением.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>-Стол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>-Детские столы и стулья по количеству детей, занимающихся в кабинете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>-</w:t>
            </w:r>
            <w:r w:rsidRPr="00ED0C60">
              <w:rPr>
                <w:color w:val="FF0000"/>
              </w:rPr>
              <w:t>Настенная доска, расположенная в соответствии с требованиями СанПин</w:t>
            </w:r>
            <w:r>
              <w:t>.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>-Рабочий стол логопеда, взрослый стул.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>-Шкафы для наглядных пособий, дидактического материала и учебной литературы.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>-</w:t>
            </w:r>
            <w:r w:rsidRPr="00ED0C60">
              <w:rPr>
                <w:color w:val="FF0000"/>
              </w:rPr>
              <w:t>Детские настольные зеркала (9 х 12) по количеству детей</w:t>
            </w:r>
            <w:r>
              <w:t xml:space="preserve">. -Набор логопедических зондов, </w:t>
            </w:r>
            <w:r w:rsidRPr="00ED0C60">
              <w:rPr>
                <w:color w:val="FF0000"/>
              </w:rPr>
              <w:t>этиловый спирт для обработки зондов (либо иные приспособления для обработки), бинты, салфетки, вата, мыло, полотенце.</w:t>
            </w:r>
            <w:r>
              <w:t xml:space="preserve"> -Технические средства обучения (наличие системы звукозаписи и звуковоспроизведения, наличие компьютера (либо доступ к общему), наличие принтера, сканера, копира (либо доступ к общему), цифровые информационные носители (диски, флэшки).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>Приказ Порядок: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>-Специальные технические средства коллективного и индивидуального пользования (для детей с ограниченными возможностями здоровья по слуху: обеспечение надлежащими звуковыми средствами воспроизведения информации;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>для детей с ограниченными возможностями здоровья по зрению: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>обеспечение выпуска альтернативных форматов печатных материалов (крупный шрифт или аудиофайлы)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90" w:wrap="none" w:vAnchor="page" w:hAnchor="page" w:x="886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90" w:wrap="none" w:vAnchor="page" w:hAnchor="page" w:x="886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70" w:y="10659"/>
        <w:shd w:val="clear" w:color="auto" w:fill="auto"/>
        <w:spacing w:line="220" w:lineRule="exact"/>
      </w:pPr>
      <w:r>
        <w:rPr>
          <w:rStyle w:val="2a"/>
        </w:rPr>
        <w:t>36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2"/>
        <w:framePr w:wrap="none" w:vAnchor="page" w:hAnchor="page" w:x="1654" w:y="5492"/>
        <w:shd w:val="clear" w:color="auto" w:fill="auto"/>
        <w:spacing w:line="260" w:lineRule="exact"/>
        <w:jc w:val="left"/>
      </w:pPr>
      <w:r>
        <w:lastRenderedPageBreak/>
        <w:t>1.4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7960"/>
        <w:jc w:val="left"/>
      </w:pPr>
      <w:r>
        <w:t>Учебно-методическое обеспечение реализации</w:t>
      </w:r>
      <w:r>
        <w:br/>
        <w:t>адаптированной образовательной программы: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rPr>
          <w:rStyle w:val="2b"/>
        </w:rPr>
        <w:t>Примерный перечень: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t>Методическая литература.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20"/>
        <w:jc w:val="left"/>
      </w:pPr>
      <w:r>
        <w:t>Диагностические материалы для обследования речевого и</w:t>
      </w:r>
      <w:r>
        <w:br/>
        <w:t>общего развития детей:</w:t>
      </w:r>
    </w:p>
    <w:p w:rsidR="00B8763B" w:rsidRDefault="00FD11E6">
      <w:pPr>
        <w:pStyle w:val="101"/>
        <w:framePr w:w="15144" w:h="9617" w:hRule="exact" w:wrap="none" w:vAnchor="page" w:hAnchor="page" w:x="886" w:y="829"/>
        <w:shd w:val="clear" w:color="auto" w:fill="auto"/>
        <w:tabs>
          <w:tab w:val="left" w:pos="2357"/>
        </w:tabs>
        <w:ind w:left="1960" w:right="6610"/>
      </w:pPr>
      <w:r>
        <w:t>а)</w:t>
      </w:r>
      <w:r>
        <w:tab/>
        <w:t>материал для обследования интеллекта: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t>-счетный материал;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t>-разрезные картинки из 2-4-6 частей;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t>-</w:t>
      </w:r>
      <w:r w:rsidRPr="00ED0C60">
        <w:rPr>
          <w:color w:val="FF0000"/>
        </w:rPr>
        <w:t>пирамидки разной степени сложности;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t>-исключение 4-го лишнего предмета;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t>-картинки и тексты со скрытым смыслом;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20"/>
        <w:jc w:val="left"/>
      </w:pPr>
      <w:r>
        <w:t>-картинки-шутки (что нарисовано неправильно?);</w:t>
      </w:r>
      <w:r>
        <w:br/>
        <w:t>-предметы для группировки их по цвету, форме, общей</w:t>
      </w:r>
      <w:r>
        <w:br/>
        <w:t>принадлежности к одной из групп;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t>-почтовый ящик с геометрическими фигурами и т.д.</w:t>
      </w:r>
    </w:p>
    <w:p w:rsidR="00B8763B" w:rsidRDefault="00FD11E6">
      <w:pPr>
        <w:pStyle w:val="101"/>
        <w:framePr w:w="15144" w:h="9617" w:hRule="exact" w:wrap="none" w:vAnchor="page" w:hAnchor="page" w:x="886" w:y="829"/>
        <w:shd w:val="clear" w:color="auto" w:fill="auto"/>
        <w:tabs>
          <w:tab w:val="left" w:pos="2357"/>
        </w:tabs>
        <w:ind w:left="1960" w:right="6620"/>
        <w:jc w:val="left"/>
      </w:pPr>
      <w:r>
        <w:t>б)</w:t>
      </w:r>
      <w:r>
        <w:tab/>
        <w:t>материал на обследование всех компонентов речи:</w:t>
      </w:r>
      <w:r>
        <w:br/>
      </w:r>
      <w:r>
        <w:rPr>
          <w:rStyle w:val="102"/>
        </w:rPr>
        <w:t>-звукопроизношения (альбом Иншаковой и т.д.);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t>-лексики (предметные картинки и т.д.);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20"/>
        <w:jc w:val="left"/>
      </w:pPr>
      <w:r>
        <w:t>-грамматического строя (картинки для обследования процессов словоизменения и словообразования, связи слов в предложении и т.д.);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20"/>
        <w:jc w:val="left"/>
      </w:pPr>
      <w:r>
        <w:t xml:space="preserve">-связной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 </w:t>
      </w:r>
      <w:r>
        <w:rPr>
          <w:rStyle w:val="212pt4"/>
        </w:rPr>
        <w:t>Пособия для развития психических процессов: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20"/>
        <w:jc w:val="left"/>
      </w:pPr>
      <w:r>
        <w:t>-на классификацию предметов и их группировку по цвету, форме и т.д.;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20"/>
        <w:jc w:val="left"/>
      </w:pPr>
      <w:r>
        <w:t>-на развитие слухового внимания (например, «Что ты слышишь?», «Дождь или солнце» и др.);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tabs>
          <w:tab w:val="left" w:leader="underscore" w:pos="8541"/>
        </w:tabs>
        <w:spacing w:line="298" w:lineRule="exact"/>
        <w:ind w:left="1960" w:right="6620"/>
        <w:jc w:val="left"/>
      </w:pPr>
      <w:r>
        <w:t xml:space="preserve">-на развитие зрительного внимания (например, «Найди </w:t>
      </w:r>
      <w:r>
        <w:rPr>
          <w:rStyle w:val="2b"/>
        </w:rPr>
        <w:t>пару», «Что спрятал Петрушка» и др.);</w:t>
      </w:r>
      <w:r>
        <w:tab/>
      </w:r>
    </w:p>
    <w:p w:rsidR="00B8763B" w:rsidRDefault="00FD11E6">
      <w:pPr>
        <w:pStyle w:val="40"/>
        <w:framePr w:w="2851" w:h="850" w:hRule="exact" w:wrap="none" w:vAnchor="page" w:hAnchor="page" w:x="9617" w:y="832"/>
        <w:shd w:val="clear" w:color="auto" w:fill="auto"/>
        <w:spacing w:before="0" w:after="0" w:line="264" w:lineRule="exact"/>
      </w:pPr>
      <w:r>
        <w:t>Наличие - 2 балла</w:t>
      </w:r>
    </w:p>
    <w:p w:rsidR="00B8763B" w:rsidRDefault="00FD11E6">
      <w:pPr>
        <w:pStyle w:val="40"/>
        <w:framePr w:w="2851" w:h="850" w:hRule="exact" w:wrap="none" w:vAnchor="page" w:hAnchor="page" w:x="9617" w:y="832"/>
        <w:shd w:val="clear" w:color="auto" w:fill="auto"/>
        <w:spacing w:before="0" w:after="0" w:line="264" w:lineRule="exact"/>
      </w:pPr>
      <w:r>
        <w:t>не в полном объёме - 1 балл</w:t>
      </w:r>
    </w:p>
    <w:p w:rsidR="00B8763B" w:rsidRDefault="00FD11E6">
      <w:pPr>
        <w:pStyle w:val="40"/>
        <w:framePr w:w="2851" w:h="850" w:hRule="exact" w:wrap="none" w:vAnchor="page" w:hAnchor="page" w:x="9617" w:y="832"/>
        <w:shd w:val="clear" w:color="auto" w:fill="auto"/>
        <w:spacing w:before="0" w:after="0" w:line="264" w:lineRule="exact"/>
      </w:pPr>
      <w:r>
        <w:t>- отсутствие - 0 баллов</w:t>
      </w:r>
    </w:p>
    <w:p w:rsidR="00B8763B" w:rsidRDefault="00FD11E6">
      <w:pPr>
        <w:pStyle w:val="20"/>
        <w:framePr w:wrap="none" w:vAnchor="page" w:hAnchor="page" w:x="15770" w:y="10659"/>
        <w:shd w:val="clear" w:color="auto" w:fill="auto"/>
        <w:spacing w:line="220" w:lineRule="exact"/>
      </w:pPr>
      <w:r>
        <w:rPr>
          <w:rStyle w:val="2a"/>
        </w:rPr>
        <w:t>37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6806"/>
        <w:gridCol w:w="4536"/>
        <w:gridCol w:w="1958"/>
      </w:tblGrid>
      <w:tr w:rsidR="00B8763B">
        <w:trPr>
          <w:trHeight w:hRule="exact" w:val="95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90" w:wrap="none" w:vAnchor="page" w:hAnchor="page" w:x="886" w:y="847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>на развитие речевого внимания (например, «Повтори, не ошибись!», «Кто тебя позвал?» и др.);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 xml:space="preserve">-на развитие логического мышления (например, «Возьми свой предмет», «Подбери картинку к слову» и др..) </w:t>
            </w:r>
            <w:r>
              <w:rPr>
                <w:rStyle w:val="212pt4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line="298" w:lineRule="exact"/>
            </w:pPr>
            <w:r>
              <w:t>схемы для звуко-слогового анализа слов;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line="298" w:lineRule="exact"/>
            </w:pPr>
            <w:r>
              <w:t>предметные картинки на дифференциацию звуков;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t xml:space="preserve">пособия для определения позиции звука в слове и т.д. </w:t>
            </w:r>
            <w:r>
              <w:rPr>
                <w:rStyle w:val="212pt4"/>
              </w:rPr>
              <w:t>Пособия для формирования звукопроизношения: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spacing w:line="298" w:lineRule="exact"/>
              <w:jc w:val="left"/>
            </w:pPr>
            <w:r>
              <w:t>для проведения артикуляционных упражнений (карточки, предметы и т.д.);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line="298" w:lineRule="exact"/>
              <w:jc w:val="left"/>
            </w:pPr>
            <w:r>
              <w:t>для работы над речевым дыханием (летающие предметы, надувные игрушки и др.);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spacing w:line="298" w:lineRule="exact"/>
              <w:jc w:val="left"/>
            </w:pPr>
            <w:r>
              <w:t>предметные картинки на все изучаемые звуки для фронтальной и индивидуальной работы;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line="298" w:lineRule="exact"/>
              <w:jc w:val="left"/>
            </w:pPr>
            <w:r>
              <w:t>альбомы на автоматизацию поставленных звуков (по типу Соколенко и др.);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>■настольно-печатные игры на автоматизацию поставленных звуков;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t>настольно-печатные игры на дифференциацию поставленных звуков;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line="298" w:lineRule="exact"/>
            </w:pPr>
            <w:r>
              <w:t>тексты на автоматизацию поставленных звуков;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 xml:space="preserve">■пособия для формирования слоговой структуры слов. </w:t>
            </w:r>
            <w:r>
              <w:rPr>
                <w:rStyle w:val="212pt4"/>
              </w:rPr>
              <w:t>Пособия для активизации и обогащения словаря: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line="298" w:lineRule="exact"/>
            </w:pPr>
            <w:r>
              <w:t>предметные картинки по лексическим темам;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spacing w:line="298" w:lineRule="exact"/>
              <w:jc w:val="left"/>
            </w:pPr>
            <w:r>
              <w:t>пособия для усвоения способов словообразования (суффиксального, префиксального);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91"/>
              </w:tabs>
              <w:spacing w:line="298" w:lineRule="exact"/>
              <w:jc w:val="left"/>
            </w:pPr>
            <w:r>
              <w:t>предметные картинки на подбор антонимов (большой - маленький и т.д.);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86"/>
              </w:tabs>
              <w:spacing w:line="298" w:lineRule="exact"/>
              <w:jc w:val="left"/>
            </w:pPr>
            <w:r>
              <w:t>предметные и сюжетные картинки на подбор синонимов (веселый - радостный и т.д.).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90" w:wrap="none" w:vAnchor="page" w:hAnchor="page" w:x="886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4A" w:rsidRDefault="00B6574A" w:rsidP="00ED0C60">
            <w:pPr>
              <w:framePr w:w="15144" w:h="9590" w:wrap="none" w:vAnchor="page" w:hAnchor="page" w:x="88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B6574A" w:rsidRDefault="00B6574A" w:rsidP="00ED0C60">
            <w:pPr>
              <w:framePr w:w="15144" w:h="9590" w:wrap="none" w:vAnchor="page" w:hAnchor="page" w:x="88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B6574A" w:rsidRDefault="00B6574A" w:rsidP="00ED0C60">
            <w:pPr>
              <w:framePr w:w="15144" w:h="9590" w:wrap="none" w:vAnchor="page" w:hAnchor="page" w:x="88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B6574A" w:rsidRDefault="00B6574A" w:rsidP="00ED0C60">
            <w:pPr>
              <w:framePr w:w="15144" w:h="9590" w:wrap="none" w:vAnchor="page" w:hAnchor="page" w:x="88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B6574A" w:rsidRDefault="00B6574A" w:rsidP="00ED0C60">
            <w:pPr>
              <w:framePr w:w="15144" w:h="9590" w:wrap="none" w:vAnchor="page" w:hAnchor="page" w:x="88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B6574A" w:rsidRDefault="00B6574A" w:rsidP="00ED0C60">
            <w:pPr>
              <w:framePr w:w="15144" w:h="9590" w:wrap="none" w:vAnchor="page" w:hAnchor="page" w:x="88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B8763B" w:rsidRPr="00B6574A" w:rsidRDefault="00B6574A" w:rsidP="00ED0C60">
            <w:pPr>
              <w:framePr w:w="15144" w:h="9590" w:wrap="none" w:vAnchor="page" w:hAnchor="page" w:x="88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</w:tr>
    </w:tbl>
    <w:p w:rsidR="00B8763B" w:rsidRDefault="00FD11E6">
      <w:pPr>
        <w:pStyle w:val="20"/>
        <w:framePr w:wrap="none" w:vAnchor="page" w:hAnchor="page" w:x="15770" w:y="10659"/>
        <w:shd w:val="clear" w:color="auto" w:fill="auto"/>
        <w:spacing w:line="220" w:lineRule="exact"/>
      </w:pPr>
      <w:r>
        <w:rPr>
          <w:rStyle w:val="2a"/>
        </w:rPr>
        <w:t>38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6806"/>
        <w:gridCol w:w="4536"/>
        <w:gridCol w:w="1958"/>
      </w:tblGrid>
      <w:tr w:rsidR="00B8763B">
        <w:trPr>
          <w:trHeight w:hRule="exact" w:val="7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795" w:wrap="none" w:vAnchor="page" w:hAnchor="page" w:x="797" w:y="847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795" w:wrap="none" w:vAnchor="page" w:hAnchor="page" w:x="797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Пособия для формирования грамматического строя речи: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91"/>
              </w:tabs>
              <w:spacing w:line="298" w:lineRule="exact"/>
              <w:jc w:val="left"/>
            </w:pPr>
            <w: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01"/>
              </w:tabs>
              <w:spacing w:line="298" w:lineRule="exact"/>
              <w:jc w:val="left"/>
            </w:pPr>
            <w: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t>пособия для отработки согласования (прилагательных, глаголов, числительных и местоимений с существительными) и т.д.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Пособия для развития связной речи: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298" w:lineRule="exact"/>
            </w:pPr>
            <w:r>
              <w:t>серии сюжетных картинок;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298" w:lineRule="exact"/>
            </w:pPr>
            <w:r>
              <w:t>сюжетные картинки;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98" w:lineRule="exact"/>
              <w:jc w:val="left"/>
            </w:pPr>
            <w:r>
              <w:t>наборы предметных картинок для составления сравнительных и описательных рассказов;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t xml:space="preserve">наборы текстов для пересказывания и пособия облегчающие этот процесс (например, опорные картинки для восстановления текстов, продуманные планы и др.). </w:t>
            </w:r>
            <w:r>
              <w:rPr>
                <w:rStyle w:val="212pt4"/>
              </w:rPr>
              <w:t>Пособия для обучения грамоте: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25"/>
              </w:tabs>
              <w:spacing w:line="298" w:lineRule="exact"/>
            </w:pPr>
            <w:r>
              <w:t>разные виды азбуки;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line="298" w:lineRule="exact"/>
            </w:pPr>
            <w:r>
              <w:t>кассы букв или магнитные азбуки на каждого ребёнка;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298" w:lineRule="exact"/>
            </w:pPr>
            <w:r>
              <w:t>схемы для анализа предложений;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98" w:lineRule="exact"/>
              <w:jc w:val="left"/>
            </w:pPr>
            <w:r>
              <w:t>наборы предметных картинок и схемы слогового деления слов и т.д.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795" w:wrap="none" w:vAnchor="page" w:hAnchor="page" w:x="79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795" w:wrap="none" w:vAnchor="page" w:hAnchor="page" w:x="797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d"/>
        <w:framePr w:wrap="none" w:vAnchor="page" w:hAnchor="page" w:x="1349" w:y="8991"/>
        <w:shd w:val="clear" w:color="auto" w:fill="auto"/>
        <w:spacing w:line="260" w:lineRule="exact"/>
      </w:pPr>
      <w:r>
        <w:rPr>
          <w:rStyle w:val="2e"/>
        </w:rPr>
        <w:t>Обработка результатов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4"/>
        <w:gridCol w:w="8366"/>
        <w:gridCol w:w="2266"/>
        <w:gridCol w:w="2136"/>
      </w:tblGrid>
      <w:tr w:rsidR="00B8763B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Диапазон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  <w: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  <w: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center"/>
            </w:pPr>
            <w:r>
              <w:t>1,4-2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  <w: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  <w:r>
              <w:t>Показатель выражен не в полном объёме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center"/>
            </w:pPr>
            <w:r>
              <w:t>0,6-1,3</w:t>
            </w:r>
          </w:p>
        </w:tc>
      </w:tr>
      <w:tr w:rsidR="00B8763B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  <w: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  <w: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center"/>
            </w:pPr>
            <w: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219" w:wrap="none" w:vAnchor="page" w:hAnchor="page" w:x="797" w:y="9280"/>
              <w:rPr>
                <w:sz w:val="10"/>
                <w:szCs w:val="10"/>
              </w:rPr>
            </w:pPr>
          </w:p>
        </w:tc>
      </w:tr>
      <w:tr w:rsidR="00814E1C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E1C" w:rsidRDefault="00814E1C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E1C" w:rsidRDefault="00814E1C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E1C" w:rsidRPr="00B6574A" w:rsidRDefault="00B6574A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center"/>
              <w:rPr>
                <w:b/>
                <w:color w:val="FF0000"/>
              </w:rPr>
            </w:pPr>
            <w:r w:rsidRPr="00B6574A">
              <w:rPr>
                <w:b/>
                <w:color w:val="FF0000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E1C" w:rsidRPr="00B6574A" w:rsidRDefault="00B6574A" w:rsidP="00B6574A">
            <w:pPr>
              <w:framePr w:w="15322" w:h="1219" w:wrap="none" w:vAnchor="page" w:hAnchor="page" w:x="797" w:y="928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6574A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</w:tr>
    </w:tbl>
    <w:p w:rsidR="00B8763B" w:rsidRDefault="00FD11E6">
      <w:pPr>
        <w:pStyle w:val="20"/>
        <w:framePr w:wrap="none" w:vAnchor="page" w:hAnchor="page" w:x="15682" w:y="10659"/>
        <w:shd w:val="clear" w:color="auto" w:fill="auto"/>
        <w:spacing w:line="220" w:lineRule="exact"/>
      </w:pPr>
      <w:r>
        <w:rPr>
          <w:rStyle w:val="2a"/>
        </w:rPr>
        <w:t>39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="15360" w:h="699" w:hRule="exact" w:wrap="none" w:vAnchor="page" w:hAnchor="page" w:x="778" w:y="834"/>
        <w:shd w:val="clear" w:color="auto" w:fill="auto"/>
        <w:tabs>
          <w:tab w:val="left" w:leader="underscore" w:pos="5678"/>
          <w:tab w:val="left" w:leader="underscore" w:pos="11347"/>
          <w:tab w:val="left" w:leader="underscore" w:pos="13608"/>
        </w:tabs>
        <w:spacing w:line="317" w:lineRule="exact"/>
        <w:ind w:right="1740"/>
      </w:pPr>
      <w:bookmarkStart w:id="72" w:name="bookmark72"/>
      <w:bookmarkStart w:id="73" w:name="bookmark73"/>
      <w:r>
        <w:lastRenderedPageBreak/>
        <w:t xml:space="preserve">Приложение 6. Оценка финансовых условий реализации основной образовательной программы дошкольного </w:t>
      </w:r>
      <w:r>
        <w:rPr>
          <w:rStyle w:val="29"/>
          <w:b/>
          <w:bCs/>
          <w:i/>
          <w:iCs/>
        </w:rPr>
        <w:t>образования (ООПДО)</w:t>
      </w:r>
      <w:r>
        <w:rPr>
          <w:rStyle w:val="212pt0"/>
          <w:b/>
          <w:bCs/>
        </w:rPr>
        <w:tab/>
      </w:r>
      <w:r>
        <w:rPr>
          <w:rStyle w:val="212pt0"/>
          <w:b/>
          <w:bCs/>
        </w:rPr>
        <w:tab/>
      </w:r>
      <w:r>
        <w:rPr>
          <w:rStyle w:val="212pt0"/>
          <w:b/>
          <w:bCs/>
        </w:rPr>
        <w:tab/>
      </w:r>
      <w:bookmarkEnd w:id="72"/>
      <w:bookmarkEnd w:id="7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74"/>
        <w:gridCol w:w="5669"/>
        <w:gridCol w:w="3802"/>
      </w:tblGrid>
      <w:tr w:rsidR="00B8763B">
        <w:trPr>
          <w:trHeight w:hRule="exact" w:val="542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Показатели оценки финансовых условий реализации ООП ДОО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Критерии оценки финансовых условий реализации ООП ДОО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Фактические данные</w:t>
            </w:r>
          </w:p>
        </w:tc>
      </w:tr>
      <w:tr w:rsidR="00B8763B">
        <w:trPr>
          <w:trHeight w:hRule="exact" w:val="80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60" w:lineRule="exact"/>
            </w:pPr>
            <w:r>
              <w:t>Норматив обеспечения реализации ООП ДО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</w:pPr>
            <w:r>
              <w:t>Фактический объем расходов на реализацию ООП ДО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B72065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нормам - 2 балла не в полном объёме - 1 балл не соответствует - 0 баллов</w:t>
            </w:r>
            <w:r w:rsidR="00B72065">
              <w:rPr>
                <w:rStyle w:val="212pt3"/>
              </w:rPr>
              <w:t xml:space="preserve"> - </w:t>
            </w:r>
            <w:r w:rsidR="00B72065">
              <w:rPr>
                <w:rStyle w:val="212pt3"/>
                <w:b/>
                <w:color w:val="FF0000"/>
              </w:rPr>
              <w:t>2</w:t>
            </w:r>
          </w:p>
        </w:tc>
      </w:tr>
      <w:tr w:rsidR="00B8763B">
        <w:trPr>
          <w:trHeight w:hRule="exact" w:val="802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326" w:lineRule="exact"/>
            </w:pPr>
            <w:r>
              <w:t>Структура и объем расходов, необходимый на реализацию ООП ДО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</w:pPr>
            <w:r>
              <w:t>Структура и объем расходов на реализацию ООП ДО по факту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B72065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нормам - 2 балла не в полном объёме - 1 балл не соответствует - 0 баллов</w:t>
            </w:r>
            <w:r w:rsidR="00B72065">
              <w:rPr>
                <w:rStyle w:val="212pt3"/>
              </w:rPr>
              <w:t xml:space="preserve"> - </w:t>
            </w:r>
            <w:r w:rsidR="00B72065">
              <w:rPr>
                <w:rStyle w:val="212pt3"/>
                <w:b/>
                <w:color w:val="FF0000"/>
              </w:rPr>
              <w:t>2</w:t>
            </w:r>
          </w:p>
        </w:tc>
      </w:tr>
      <w:tr w:rsidR="00B8763B">
        <w:trPr>
          <w:trHeight w:hRule="exact" w:val="974"/>
        </w:trPr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317" w:lineRule="exact"/>
            </w:pPr>
            <w:r>
              <w:t>Вариативность расходов в связи со спецификой контингента детей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</w:pPr>
            <w: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B72065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нормам - 2 балла не в полном объёме - 1 балл не соответствует - 0 баллов</w:t>
            </w:r>
            <w:r w:rsidR="00B72065">
              <w:rPr>
                <w:rStyle w:val="212pt3"/>
              </w:rPr>
              <w:t xml:space="preserve"> - </w:t>
            </w:r>
            <w:r w:rsidR="00B72065">
              <w:rPr>
                <w:rStyle w:val="212pt3"/>
                <w:b/>
                <w:color w:val="FF0000"/>
              </w:rPr>
              <w:t>2</w:t>
            </w:r>
          </w:p>
        </w:tc>
      </w:tr>
      <w:tr w:rsidR="00B8763B">
        <w:trPr>
          <w:trHeight w:hRule="exact" w:val="816"/>
        </w:trPr>
        <w:tc>
          <w:tcPr>
            <w:tcW w:w="5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3941" w:wrap="none" w:vAnchor="page" w:hAnchor="page" w:x="816" w:y="1490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</w:pPr>
            <w:r>
              <w:t>Объем привлечения финансов на реализацию ООП ДО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B72065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нормам - 2 балла не в полном объёме - 1 балл не соответствует - 0 баллов</w:t>
            </w:r>
            <w:r w:rsidR="00B72065">
              <w:rPr>
                <w:rStyle w:val="212pt3"/>
              </w:rPr>
              <w:t xml:space="preserve"> - </w:t>
            </w:r>
            <w:r w:rsidR="00B72065">
              <w:rPr>
                <w:rStyle w:val="212pt3"/>
                <w:b/>
                <w:color w:val="FF0000"/>
              </w:rPr>
              <w:t>2</w:t>
            </w:r>
          </w:p>
        </w:tc>
      </w:tr>
    </w:tbl>
    <w:p w:rsidR="00B8763B" w:rsidRDefault="00FD11E6">
      <w:pPr>
        <w:pStyle w:val="2d"/>
        <w:framePr w:wrap="none" w:vAnchor="page" w:hAnchor="page" w:x="1368" w:y="6096"/>
        <w:shd w:val="clear" w:color="auto" w:fill="auto"/>
        <w:spacing w:line="260" w:lineRule="exact"/>
      </w:pPr>
      <w:r>
        <w:rPr>
          <w:rStyle w:val="2e"/>
        </w:rPr>
        <w:t>Обработка результатов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4"/>
        <w:gridCol w:w="8366"/>
        <w:gridCol w:w="2266"/>
        <w:gridCol w:w="2136"/>
      </w:tblGrid>
      <w:tr w:rsidR="00B8763B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Диапазон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  <w: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  <w: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center"/>
            </w:pPr>
            <w:r>
              <w:t>1,4-2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  <w: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  <w:r>
              <w:t>Показатель выражен не в полном объёме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center"/>
            </w:pPr>
            <w:r>
              <w:t>0,6-1,3</w:t>
            </w:r>
          </w:p>
        </w:tc>
      </w:tr>
      <w:tr w:rsidR="00B8763B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  <w: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  <w: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center"/>
            </w:pPr>
            <w: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219" w:wrap="none" w:vAnchor="page" w:hAnchor="page" w:x="816" w:y="6386"/>
              <w:rPr>
                <w:sz w:val="10"/>
                <w:szCs w:val="10"/>
              </w:rPr>
            </w:pPr>
          </w:p>
        </w:tc>
      </w:tr>
      <w:tr w:rsidR="00B72065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065" w:rsidRDefault="00B72065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065" w:rsidRDefault="00B72065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065" w:rsidRPr="00B72065" w:rsidRDefault="00B72065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065" w:rsidRPr="00B72065" w:rsidRDefault="00B72065" w:rsidP="00B72065">
            <w:pPr>
              <w:framePr w:w="15322" w:h="1219" w:wrap="none" w:vAnchor="page" w:hAnchor="page" w:x="816" w:y="638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</w:tr>
    </w:tbl>
    <w:p w:rsidR="00B8763B" w:rsidRDefault="00FD11E6">
      <w:pPr>
        <w:pStyle w:val="20"/>
        <w:framePr w:wrap="none" w:vAnchor="page" w:hAnchor="page" w:x="15696" w:y="10659"/>
        <w:shd w:val="clear" w:color="auto" w:fill="auto"/>
        <w:spacing w:line="220" w:lineRule="exact"/>
      </w:pPr>
      <w:r>
        <w:rPr>
          <w:rStyle w:val="2a"/>
        </w:rPr>
        <w:t>40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="15192" w:h="1967" w:hRule="exact" w:wrap="none" w:vAnchor="page" w:hAnchor="page" w:x="820" w:y="834"/>
        <w:shd w:val="clear" w:color="auto" w:fill="auto"/>
        <w:spacing w:line="317" w:lineRule="exact"/>
        <w:ind w:right="1800"/>
      </w:pPr>
      <w:bookmarkStart w:id="74" w:name="bookmark74"/>
      <w:bookmarkStart w:id="75" w:name="bookmark75"/>
      <w:r>
        <w:lastRenderedPageBreak/>
        <w:t xml:space="preserve">Приложение 7а. Анкета для выявления удовлетворённости родителей качеством образовательных услуг </w:t>
      </w:r>
      <w:r>
        <w:rPr>
          <w:rStyle w:val="213pt"/>
        </w:rPr>
        <w:t>Уважаемые родители!</w:t>
      </w:r>
      <w:bookmarkEnd w:id="74"/>
      <w:bookmarkEnd w:id="75"/>
    </w:p>
    <w:p w:rsidR="00B8763B" w:rsidRDefault="00FD11E6">
      <w:pPr>
        <w:pStyle w:val="40"/>
        <w:framePr w:w="15192" w:h="1967" w:hRule="exact" w:wrap="none" w:vAnchor="page" w:hAnchor="page" w:x="820" w:y="834"/>
        <w:shd w:val="clear" w:color="auto" w:fill="auto"/>
        <w:spacing w:before="0" w:after="0" w:line="317" w:lineRule="exact"/>
        <w:ind w:firstLine="600"/>
        <w:jc w:val="both"/>
      </w:pPr>
      <w:r>
        <w:t>Перед Вами анкета, которую сотрудники МБДОУ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</w:t>
      </w:r>
    </w:p>
    <w:p w:rsidR="00B8763B" w:rsidRDefault="00FD11E6">
      <w:pPr>
        <w:pStyle w:val="a9"/>
        <w:framePr w:w="15163" w:h="695" w:hRule="exact" w:wrap="none" w:vAnchor="page" w:hAnchor="page" w:x="835" w:y="2750"/>
        <w:shd w:val="clear" w:color="auto" w:fill="auto"/>
        <w:ind w:firstLine="600"/>
      </w:pPr>
      <w:r>
        <w:t>Вы можете подписать анкету (в специальной графе в конце анкеты), либо оставить ее анонимной. Просим Вас помочь педагогическому коллективу ДОУ улучшить свою работу. Заранее благодарим Вас за искренние ответы.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7930"/>
        <w:gridCol w:w="1310"/>
        <w:gridCol w:w="1133"/>
        <w:gridCol w:w="1286"/>
        <w:gridCol w:w="1426"/>
        <w:gridCol w:w="1522"/>
      </w:tblGrid>
      <w:tr w:rsidR="00B8763B">
        <w:trPr>
          <w:trHeight w:hRule="exact" w:val="27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№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Баллы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-1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-2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0</w:t>
            </w:r>
          </w:p>
        </w:tc>
      </w:tr>
      <w:tr w:rsidR="00B8763B">
        <w:trPr>
          <w:trHeight w:hRule="exact" w:val="53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4373" w:wrap="none" w:vAnchor="page" w:hAnchor="page" w:x="859" w:y="3424"/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Пожалуйста, отметьте Ваш выбор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after="120" w:line="220" w:lineRule="exact"/>
              <w:jc w:val="left"/>
            </w:pPr>
            <w:r>
              <w:rPr>
                <w:rStyle w:val="211pt0"/>
              </w:rPr>
              <w:t>полностью</w:t>
            </w:r>
          </w:p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0"/>
              </w:rPr>
              <w:t>согласен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after="120" w:line="220" w:lineRule="exact"/>
              <w:jc w:val="center"/>
            </w:pPr>
            <w:r>
              <w:rPr>
                <w:rStyle w:val="211pt0"/>
              </w:rPr>
              <w:t>скорее</w:t>
            </w:r>
          </w:p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before="120" w:line="220" w:lineRule="exact"/>
              <w:ind w:left="160"/>
              <w:jc w:val="left"/>
            </w:pPr>
            <w:r>
              <w:rPr>
                <w:rStyle w:val="211pt0"/>
              </w:rPr>
              <w:t>согласен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64" w:lineRule="exact"/>
            </w:pPr>
            <w:r>
              <w:rPr>
                <w:rStyle w:val="211pt0"/>
              </w:rPr>
              <w:t>скорее не согласен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64" w:lineRule="exact"/>
            </w:pPr>
            <w:r>
              <w:rPr>
                <w:rStyle w:val="211pt0"/>
              </w:rPr>
              <w:t>полностью не согласен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after="120" w:line="220" w:lineRule="exact"/>
              <w:jc w:val="left"/>
            </w:pPr>
            <w:r>
              <w:rPr>
                <w:rStyle w:val="211pt0"/>
              </w:rPr>
              <w:t>затрудняюсь</w:t>
            </w:r>
          </w:p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0"/>
              </w:rPr>
              <w:t>ответить</w:t>
            </w:r>
          </w:p>
        </w:tc>
      </w:tr>
      <w:tr w:rsidR="00B8763B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Моему ребенку нравится ходить в детский сад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5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В детском саду учитывают интересы и точку зрения моего ребенка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Я знаю, что мой ребенок в безопасности в детском саду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6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Меня устраивает управление детским садом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7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Меня устраивает материально-техническое обеспечение детского сада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8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Меня устраивает питание в детском саду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9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Меня устраивает подготовка к школе, осуществляемая в детском саду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10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5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11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Меня устраивает информированность о моем ребенке и об образовательной деятельности детского сада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a9"/>
        <w:framePr w:wrap="none" w:vAnchor="page" w:hAnchor="page" w:x="1031" w:y="7792"/>
        <w:shd w:val="clear" w:color="auto" w:fill="auto"/>
        <w:spacing w:line="240" w:lineRule="exact"/>
      </w:pPr>
      <w:r>
        <w:t>12 Дополнительные комментарии</w:t>
      </w:r>
    </w:p>
    <w:p w:rsidR="00B8763B" w:rsidRDefault="00FD11E6">
      <w:pPr>
        <w:pStyle w:val="22"/>
        <w:framePr w:w="15192" w:h="1852" w:hRule="exact" w:wrap="none" w:vAnchor="page" w:hAnchor="page" w:x="820" w:y="8596"/>
        <w:shd w:val="clear" w:color="auto" w:fill="auto"/>
        <w:spacing w:line="298" w:lineRule="exact"/>
      </w:pPr>
      <w:r>
        <w:t>□ Я подтверждаю, что я являюсь родителем ребенка или лицом, его заменяющим (пожалуйста, отметьте)</w:t>
      </w:r>
    </w:p>
    <w:p w:rsidR="00B8763B" w:rsidRDefault="00FD11E6">
      <w:pPr>
        <w:pStyle w:val="22"/>
        <w:framePr w:w="15192" w:h="1852" w:hRule="exact" w:wrap="none" w:vAnchor="page" w:hAnchor="page" w:x="820" w:y="8596"/>
        <w:shd w:val="clear" w:color="auto" w:fill="auto"/>
        <w:tabs>
          <w:tab w:val="left" w:leader="dot" w:pos="10373"/>
        </w:tabs>
        <w:spacing w:line="298" w:lineRule="exact"/>
      </w:pPr>
      <w:r>
        <w:t>Возраст моего ребенка</w:t>
      </w:r>
      <w:r>
        <w:tab/>
      </w:r>
    </w:p>
    <w:p w:rsidR="00B8763B" w:rsidRDefault="00FD11E6">
      <w:pPr>
        <w:pStyle w:val="111"/>
        <w:framePr w:w="15192" w:h="1852" w:hRule="exact" w:wrap="none" w:vAnchor="page" w:hAnchor="page" w:x="820" w:y="8596"/>
        <w:shd w:val="clear" w:color="auto" w:fill="auto"/>
        <w:tabs>
          <w:tab w:val="left" w:leader="dot" w:pos="10018"/>
        </w:tabs>
      </w:pPr>
      <w:r>
        <w:rPr>
          <w:rStyle w:val="1113pt"/>
        </w:rPr>
        <w:t xml:space="preserve">Ваши ФИО: </w:t>
      </w:r>
      <w:r>
        <w:t>(по желанию)</w:t>
      </w:r>
      <w:r>
        <w:tab/>
      </w:r>
    </w:p>
    <w:p w:rsidR="00B8763B" w:rsidRDefault="00FD11E6">
      <w:pPr>
        <w:pStyle w:val="22"/>
        <w:framePr w:w="15192" w:h="1852" w:hRule="exact" w:wrap="none" w:vAnchor="page" w:hAnchor="page" w:x="820" w:y="8596"/>
        <w:shd w:val="clear" w:color="auto" w:fill="auto"/>
        <w:tabs>
          <w:tab w:val="left" w:leader="underscore" w:pos="1507"/>
          <w:tab w:val="left" w:leader="underscore" w:pos="3974"/>
          <w:tab w:val="left" w:leader="underscore" w:pos="5146"/>
        </w:tabs>
        <w:spacing w:line="298" w:lineRule="exact"/>
      </w:pPr>
      <w:r>
        <w:t>Дата: «</w:t>
      </w:r>
      <w:r>
        <w:tab/>
        <w:t>»</w:t>
      </w:r>
      <w:r>
        <w:tab/>
        <w:t>20</w:t>
      </w:r>
      <w:r>
        <w:tab/>
        <w:t>г.</w:t>
      </w:r>
    </w:p>
    <w:p w:rsidR="00B8763B" w:rsidRDefault="00FD11E6">
      <w:pPr>
        <w:pStyle w:val="111"/>
        <w:framePr w:w="15192" w:h="1852" w:hRule="exact" w:wrap="none" w:vAnchor="page" w:hAnchor="page" w:x="820" w:y="8596"/>
        <w:shd w:val="clear" w:color="auto" w:fill="auto"/>
        <w:jc w:val="left"/>
      </w:pPr>
      <w:r>
        <w:t>Пожалуйста, не забудьте опустить заполненную анкету в специальный ящик для анкет при входе в детский сад. Еще раз благодарим Вас!</w:t>
      </w:r>
    </w:p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t>41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="15182" w:h="2447" w:hRule="exact" w:wrap="none" w:vAnchor="page" w:hAnchor="page" w:x="825" w:y="863"/>
        <w:shd w:val="clear" w:color="auto" w:fill="auto"/>
        <w:spacing w:line="280" w:lineRule="exact"/>
      </w:pPr>
      <w:bookmarkStart w:id="76" w:name="bookmark76"/>
      <w:bookmarkStart w:id="77" w:name="bookmark77"/>
      <w:r>
        <w:lastRenderedPageBreak/>
        <w:t>Приложение 7б. Анкета для родителей воспитанников ДОО.</w:t>
      </w:r>
      <w:bookmarkEnd w:id="76"/>
      <w:bookmarkEnd w:id="77"/>
    </w:p>
    <w:p w:rsidR="00B8763B" w:rsidRDefault="00FD11E6">
      <w:pPr>
        <w:pStyle w:val="22"/>
        <w:framePr w:w="15182" w:h="2447" w:hRule="exact" w:wrap="none" w:vAnchor="page" w:hAnchor="page" w:x="825" w:y="863"/>
        <w:shd w:val="clear" w:color="auto" w:fill="auto"/>
        <w:spacing w:line="298" w:lineRule="exact"/>
        <w:jc w:val="left"/>
      </w:pPr>
      <w:r>
        <w:t>Уважаемые родители!</w:t>
      </w:r>
    </w:p>
    <w:p w:rsidR="00B8763B" w:rsidRDefault="00FD11E6">
      <w:pPr>
        <w:pStyle w:val="22"/>
        <w:framePr w:w="15182" w:h="2447" w:hRule="exact" w:wrap="none" w:vAnchor="page" w:hAnchor="page" w:x="825" w:y="863"/>
        <w:shd w:val="clear" w:color="auto" w:fill="auto"/>
        <w:spacing w:line="298" w:lineRule="exact"/>
        <w:ind w:firstLine="620"/>
        <w:jc w:val="left"/>
      </w:pPr>
      <w:r>
        <w:t>Пожалуйста, постарайтесь ответить на все вопросы анкеты: выразить свое мнение о работе детского сада, воспитателях и занятиях, а также об отношении вашего ребенка к саду.</w:t>
      </w:r>
    </w:p>
    <w:p w:rsidR="00B8763B" w:rsidRDefault="00FD11E6">
      <w:pPr>
        <w:pStyle w:val="22"/>
        <w:framePr w:w="15182" w:h="2447" w:hRule="exact" w:wrap="none" w:vAnchor="page" w:hAnchor="page" w:x="825" w:y="863"/>
        <w:shd w:val="clear" w:color="auto" w:fill="auto"/>
        <w:spacing w:line="298" w:lineRule="exact"/>
        <w:jc w:val="left"/>
      </w:pPr>
      <w:r>
        <w:t>Ваши ответы важны, чтобы сотрудники детского сада смогли улучшить свою работу.</w:t>
      </w:r>
    </w:p>
    <w:p w:rsidR="00B8763B" w:rsidRDefault="00FD11E6">
      <w:pPr>
        <w:pStyle w:val="22"/>
        <w:framePr w:w="15182" w:h="2447" w:hRule="exact" w:wrap="none" w:vAnchor="page" w:hAnchor="page" w:x="825" w:y="863"/>
        <w:shd w:val="clear" w:color="auto" w:fill="auto"/>
        <w:spacing w:line="298" w:lineRule="exact"/>
        <w:jc w:val="left"/>
      </w:pPr>
      <w:r>
        <w:t>Вы можете подписать анкету, либо сдать ее анонимной.</w:t>
      </w:r>
    </w:p>
    <w:p w:rsidR="00B8763B" w:rsidRDefault="00FD11E6">
      <w:pPr>
        <w:pStyle w:val="22"/>
        <w:framePr w:w="15182" w:h="2447" w:hRule="exact" w:wrap="none" w:vAnchor="page" w:hAnchor="page" w:x="825" w:y="863"/>
        <w:shd w:val="clear" w:color="auto" w:fill="auto"/>
        <w:spacing w:line="298" w:lineRule="exact"/>
        <w:jc w:val="left"/>
      </w:pPr>
      <w:r>
        <w:t>Пожалуйста, не забудьте опустить заполненную анкету в специальный ящик для анкет при входе в детский сад.</w:t>
      </w:r>
    </w:p>
    <w:p w:rsidR="00B8763B" w:rsidRDefault="00FD11E6">
      <w:pPr>
        <w:pStyle w:val="22"/>
        <w:framePr w:w="15182" w:h="2447" w:hRule="exact" w:wrap="none" w:vAnchor="page" w:hAnchor="page" w:x="825" w:y="863"/>
        <w:shd w:val="clear" w:color="auto" w:fill="auto"/>
        <w:spacing w:line="298" w:lineRule="exact"/>
        <w:jc w:val="left"/>
      </w:pPr>
      <w:r>
        <w:t>Спасибо за помощь в работе детского сада!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397"/>
        <w:gridCol w:w="7934"/>
        <w:gridCol w:w="2242"/>
      </w:tblGrid>
      <w:tr w:rsidR="00B8763B">
        <w:trPr>
          <w:trHeight w:hRule="exact" w:val="10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0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Критерий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t>Возможные варианты ответов</w:t>
            </w:r>
          </w:p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Если не хватает важного ответа, запишите его на свободной строке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0"/>
              </w:rPr>
              <w:t>Оценка родителей:</w:t>
            </w: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93" w:lineRule="exact"/>
            </w:pPr>
            <w:r>
              <w:rPr>
                <w:rStyle w:val="212pt4"/>
              </w:rPr>
              <w:t>Хороший детский сад должен:</w:t>
            </w:r>
          </w:p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93" w:lineRule="exact"/>
            </w:pPr>
            <w:r>
              <w:rPr>
                <w:rStyle w:val="24"/>
              </w:rPr>
              <w:t>проранжируйте ответы</w:t>
            </w:r>
          </w:p>
          <w:p w:rsidR="00B8763B" w:rsidRDefault="00FD11E6">
            <w:pPr>
              <w:pStyle w:val="22"/>
              <w:framePr w:w="15144" w:h="6926" w:wrap="none" w:vAnchor="page" w:hAnchor="page" w:x="863" w:y="3525"/>
              <w:numPr>
                <w:ilvl w:val="0"/>
                <w:numId w:val="20"/>
              </w:numPr>
              <w:shd w:val="clear" w:color="auto" w:fill="auto"/>
              <w:tabs>
                <w:tab w:val="left" w:pos="206"/>
              </w:tabs>
              <w:spacing w:line="293" w:lineRule="exact"/>
            </w:pPr>
            <w:r>
              <w:rPr>
                <w:rStyle w:val="24"/>
              </w:rPr>
              <w:t>значимый ответ;</w:t>
            </w:r>
          </w:p>
          <w:p w:rsidR="00B8763B" w:rsidRDefault="00FD11E6">
            <w:pPr>
              <w:pStyle w:val="22"/>
              <w:framePr w:w="15144" w:h="6926" w:wrap="none" w:vAnchor="page" w:hAnchor="page" w:x="863" w:y="3525"/>
              <w:numPr>
                <w:ilvl w:val="0"/>
                <w:numId w:val="20"/>
              </w:numPr>
              <w:shd w:val="clear" w:color="auto" w:fill="auto"/>
              <w:tabs>
                <w:tab w:val="left" w:pos="226"/>
              </w:tabs>
              <w:spacing w:line="293" w:lineRule="exact"/>
            </w:pPr>
            <w:r>
              <w:rPr>
                <w:rStyle w:val="24"/>
              </w:rPr>
              <w:t>следующий по важности</w:t>
            </w:r>
          </w:p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93" w:lineRule="exact"/>
              <w:jc w:val="left"/>
            </w:pPr>
            <w:r>
              <w:rPr>
                <w:rStyle w:val="24"/>
              </w:rPr>
              <w:t>и т.д. до 8 (наименее важного ответа)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подготовить моего ребенка к школе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научить ребенка слушаться взрослых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создать психологически комфортную обстановку для моего ребенка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научить ребенка навыкам самообслуживания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приучить ребенка к режиму дня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обеспечить безопасность моего ребенка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дать возможность моему ребенку играть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научить ребенка общаться со сверстниками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2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ind w:left="200"/>
              <w:jc w:val="left"/>
            </w:pPr>
            <w:r>
              <w:t>2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93" w:lineRule="exact"/>
              <w:jc w:val="left"/>
            </w:pPr>
            <w:r>
              <w:rPr>
                <w:rStyle w:val="212pt4"/>
              </w:rPr>
              <w:t>Как вы выбирали детский сад для своего ребенка?</w:t>
            </w:r>
          </w:p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93" w:lineRule="exact"/>
              <w:jc w:val="left"/>
            </w:pPr>
            <w:r>
              <w:rPr>
                <w:rStyle w:val="24"/>
              </w:rPr>
              <w:t>отметьте все подходящие ответы. Если не подходят, впишите свой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Не выбирали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Близко от дома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Хорошо оснащен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Хорошие педагоги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Хорошо кормят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Хорошо следят за детьми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ind w:left="200"/>
              <w:jc w:val="left"/>
            </w:pPr>
            <w:r>
              <w:t>3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302" w:lineRule="exact"/>
              <w:jc w:val="left"/>
            </w:pPr>
            <w:r>
              <w:rPr>
                <w:rStyle w:val="212pt4"/>
              </w:rPr>
              <w:t>Что Вам нравится в вашем детском саду?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7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43" w:y="10659"/>
        <w:shd w:val="clear" w:color="auto" w:fill="auto"/>
        <w:spacing w:line="220" w:lineRule="exact"/>
      </w:pPr>
      <w:r>
        <w:rPr>
          <w:rStyle w:val="2a"/>
        </w:rPr>
        <w:t>42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397"/>
        <w:gridCol w:w="7934"/>
        <w:gridCol w:w="2242"/>
      </w:tblGrid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ind w:left="220"/>
              <w:jc w:val="left"/>
            </w:pPr>
            <w:r>
              <w:lastRenderedPageBreak/>
              <w:t>4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307" w:lineRule="exact"/>
              <w:jc w:val="left"/>
            </w:pPr>
            <w:r>
              <w:rPr>
                <w:rStyle w:val="212pt4"/>
              </w:rPr>
              <w:t>Что Вам не нравится в вашем детском саду?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ind w:left="220"/>
              <w:jc w:val="left"/>
            </w:pPr>
            <w:r>
              <w:t>5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93" w:lineRule="exact"/>
              <w:jc w:val="left"/>
            </w:pPr>
            <w:r>
              <w:rPr>
                <w:rStyle w:val="212pt4"/>
              </w:rPr>
              <w:t>Когда вы приводите ребенка утром в детский сад, он чаще всего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93" w:lineRule="exact"/>
              <w:jc w:val="left"/>
            </w:pPr>
            <w:r>
              <w:rPr>
                <w:rStyle w:val="24"/>
              </w:rPr>
              <w:t>(отметьте один из вариантов, или впишите свой)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плачет (не хочет идти)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бежит к воспитателю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бежит к ребятам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бежит к игрушкам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80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ind w:left="220"/>
              <w:jc w:val="left"/>
            </w:pPr>
            <w:r>
              <w:t>6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Воспитатель вашей группы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98" w:lineRule="exact"/>
              <w:jc w:val="left"/>
            </w:pPr>
            <w:r>
              <w:rPr>
                <w:rStyle w:val="24"/>
              </w:rPr>
              <w:t>(отметьте, «часто», « редко» или «никогда»)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с удовольствием рассказывает вам о вашем ребенке и его успехах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-часто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-редко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-никогда</w:t>
            </w:r>
          </w:p>
        </w:tc>
      </w:tr>
      <w:tr w:rsidR="00B8763B">
        <w:trPr>
          <w:trHeight w:hRule="exact" w:val="7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кричит на вашего ребенка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-часто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-редко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-никогда</w:t>
            </w:r>
          </w:p>
        </w:tc>
      </w:tr>
      <w:tr w:rsidR="00B8763B">
        <w:trPr>
          <w:trHeight w:hRule="exact" w:val="806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выслушивает, когда ребенок что-то рассказывает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-часто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-редко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-никогда</w:t>
            </w:r>
          </w:p>
        </w:tc>
      </w:tr>
      <w:tr w:rsidR="00B8763B">
        <w:trPr>
          <w:trHeight w:hRule="exact" w:val="806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выражает симпатию вашему ребенку (гладит по головке, улыбается)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-часто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-редко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-никогда</w:t>
            </w: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ind w:left="220"/>
              <w:jc w:val="left"/>
            </w:pPr>
            <w:r>
              <w:t>7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Как воспитатель в вашей группе наказывает детей за плохое поведение?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ind w:left="220"/>
              <w:jc w:val="left"/>
            </w:pPr>
            <w:r>
              <w:t>8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302" w:lineRule="exact"/>
              <w:jc w:val="left"/>
            </w:pPr>
            <w:r>
              <w:rPr>
                <w:rStyle w:val="212pt4"/>
              </w:rPr>
              <w:t>Каких занятий с детьми в вашей группе детского сада недостаточно?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ind w:left="220"/>
              <w:jc w:val="left"/>
            </w:pPr>
            <w:r>
              <w:t>9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Когда вы приходите забирать своего ребенка из детского сада, вы обычно слышите: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Г олос воспитателя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Г олоса детей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Тишина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ind w:left="220"/>
              <w:jc w:val="left"/>
            </w:pPr>
            <w:r>
              <w:t>10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302" w:lineRule="exact"/>
              <w:jc w:val="left"/>
            </w:pPr>
            <w:r>
              <w:rPr>
                <w:rStyle w:val="212pt4"/>
              </w:rPr>
              <w:t>Как часто вы общаетесь с администрацией детского сада?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Раз в неделю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Раз в месяц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7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Раз в год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24" w:y="10659"/>
        <w:shd w:val="clear" w:color="auto" w:fill="auto"/>
        <w:spacing w:line="220" w:lineRule="exact"/>
      </w:pPr>
      <w:r>
        <w:rPr>
          <w:rStyle w:val="2a"/>
        </w:rPr>
        <w:t>43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397"/>
        <w:gridCol w:w="7934"/>
        <w:gridCol w:w="2242"/>
      </w:tblGrid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Никогда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По праздникам и на общих собраниях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По необходимости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8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8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ind w:left="200"/>
              <w:jc w:val="left"/>
            </w:pPr>
            <w:r>
              <w:t>11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302" w:lineRule="exact"/>
            </w:pPr>
            <w:r>
              <w:rPr>
                <w:rStyle w:val="212pt4"/>
              </w:rPr>
              <w:t>Какие вопросы вы обсуждали при последних встречах с заведующей детским садом?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8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36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80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ind w:left="200"/>
              <w:jc w:val="left"/>
            </w:pPr>
            <w:r>
              <w:t>12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Что ваш ребенок рассказывает о жизни в детском саду?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Занятия вашему ребенку: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-нравятся -не нравятся -не знаю</w:t>
            </w:r>
          </w:p>
        </w:tc>
      </w:tr>
      <w:tr w:rsidR="00B8763B">
        <w:trPr>
          <w:trHeight w:hRule="exact" w:val="159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Как ваш ребёнок общается и играет с детьми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-со всеми ребятами в группе -с несколькими ребятами в группе -ни с кем не играет -не знаю</w:t>
            </w:r>
          </w:p>
        </w:tc>
      </w:tr>
      <w:tr w:rsidR="00B8763B">
        <w:trPr>
          <w:trHeight w:hRule="exact" w:val="107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Занятия в саду для ребенка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-очень трудные -очень лёгкие -по-разному -не знаю</w:t>
            </w:r>
          </w:p>
        </w:tc>
      </w:tr>
      <w:tr w:rsidR="00B8763B">
        <w:trPr>
          <w:trHeight w:hRule="exact" w:val="80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Вашему ребенку воспитательница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-нравится -не нравится -не знаю</w:t>
            </w:r>
          </w:p>
        </w:tc>
      </w:tr>
      <w:tr w:rsidR="00B8763B">
        <w:trPr>
          <w:trHeight w:hRule="exact" w:val="80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Еда в саду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-вкусная -не вкусная -не знаю</w:t>
            </w:r>
          </w:p>
        </w:tc>
      </w:tr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ind w:left="200"/>
              <w:jc w:val="left"/>
            </w:pPr>
            <w:r>
              <w:t>13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 xml:space="preserve">Дома вы с ребенком </w:t>
            </w:r>
            <w:r>
              <w:rPr>
                <w:rStyle w:val="24"/>
              </w:rPr>
              <w:t>(проранжи- руйте по времени, которое у вас занимают перечисленные дела: поставьте «1» возле того занятия, на которое вы тратите больше всего времени, «2» - возле того, на которое также тратите много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Занимаетесь (учите читать, считать и т.п.)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Смотрите телевизор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Гуляете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Играете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Читаете книжки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Вместе занимаетесь домашним хозяйством (убираетесь, готовите...)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24" w:y="10659"/>
        <w:shd w:val="clear" w:color="auto" w:fill="auto"/>
        <w:spacing w:line="220" w:lineRule="exact"/>
      </w:pPr>
      <w:r>
        <w:rPr>
          <w:rStyle w:val="2a"/>
        </w:rPr>
        <w:t>44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397"/>
        <w:gridCol w:w="7934"/>
        <w:gridCol w:w="2242"/>
      </w:tblGrid>
      <w:tr w:rsidR="00B8763B">
        <w:trPr>
          <w:trHeight w:hRule="exact" w:val="6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1478" w:wrap="none" w:vAnchor="page" w:hAnchor="page" w:x="859" w:y="847"/>
              <w:shd w:val="clear" w:color="auto" w:fill="auto"/>
              <w:spacing w:line="298" w:lineRule="exact"/>
              <w:jc w:val="left"/>
            </w:pPr>
            <w:r>
              <w:rPr>
                <w:rStyle w:val="24"/>
              </w:rPr>
              <w:t>времени, но меньше, чем на «1» и до «6»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8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1478" w:wrap="none" w:vAnchor="page" w:hAnchor="page" w:x="859" w:y="847"/>
              <w:shd w:val="clear" w:color="auto" w:fill="auto"/>
              <w:spacing w:line="260" w:lineRule="exact"/>
              <w:ind w:left="200"/>
              <w:jc w:val="left"/>
            </w:pPr>
            <w:r>
              <w:t>14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1478" w:wrap="none" w:vAnchor="page" w:hAnchor="page" w:x="859" w:y="847"/>
              <w:shd w:val="clear" w:color="auto" w:fill="auto"/>
              <w:spacing w:line="302" w:lineRule="exact"/>
              <w:jc w:val="left"/>
            </w:pPr>
            <w:r>
              <w:t>В какие игры любит играть ваш ребенок дома?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8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1478" w:wrap="none" w:vAnchor="page" w:hAnchor="page" w:x="859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93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1478" w:wrap="none" w:vAnchor="page" w:hAnchor="page" w:x="859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2"/>
        <w:framePr w:w="15173" w:h="2628" w:hRule="exact" w:wrap="none" w:vAnchor="page" w:hAnchor="page" w:x="830" w:y="2563"/>
        <w:shd w:val="clear" w:color="auto" w:fill="auto"/>
      </w:pPr>
      <w:r>
        <w:t>□ Я подтверждаю, что я являюсь родителем ребенка или лицом, его заменяющим (пожалуйста, отметьте)</w:t>
      </w:r>
    </w:p>
    <w:p w:rsidR="00B8763B" w:rsidRDefault="00FD11E6">
      <w:pPr>
        <w:pStyle w:val="22"/>
        <w:framePr w:w="15173" w:h="2628" w:hRule="exact" w:wrap="none" w:vAnchor="page" w:hAnchor="page" w:x="830" w:y="2563"/>
        <w:shd w:val="clear" w:color="auto" w:fill="auto"/>
        <w:tabs>
          <w:tab w:val="left" w:leader="underscore" w:pos="10099"/>
        </w:tabs>
      </w:pPr>
      <w:r>
        <w:t>Пожалуйста, укажите возраст своего ребенка</w:t>
      </w:r>
      <w:r>
        <w:tab/>
      </w:r>
    </w:p>
    <w:p w:rsidR="00B8763B" w:rsidRDefault="00FD11E6">
      <w:pPr>
        <w:pStyle w:val="22"/>
        <w:framePr w:w="15173" w:h="2628" w:hRule="exact" w:wrap="none" w:vAnchor="page" w:hAnchor="page" w:x="830" w:y="2563"/>
        <w:shd w:val="clear" w:color="auto" w:fill="auto"/>
        <w:tabs>
          <w:tab w:val="left" w:leader="underscore" w:pos="10099"/>
        </w:tabs>
      </w:pPr>
      <w:r>
        <w:t>Сколько лет ваш ребенок ходит в этот детский сад?</w:t>
      </w:r>
      <w:r>
        <w:tab/>
      </w:r>
    </w:p>
    <w:p w:rsidR="00B8763B" w:rsidRDefault="00FD11E6">
      <w:pPr>
        <w:pStyle w:val="22"/>
        <w:framePr w:w="15173" w:h="2628" w:hRule="exact" w:wrap="none" w:vAnchor="page" w:hAnchor="page" w:x="830" w:y="2563"/>
        <w:shd w:val="clear" w:color="auto" w:fill="auto"/>
        <w:tabs>
          <w:tab w:val="left" w:leader="dot" w:pos="11741"/>
        </w:tabs>
        <w:spacing w:after="349"/>
      </w:pPr>
      <w:r>
        <w:t>Ваша фамилия: (по желанию)</w:t>
      </w:r>
      <w:r>
        <w:tab/>
      </w:r>
    </w:p>
    <w:p w:rsidR="00B8763B" w:rsidRDefault="00FD11E6">
      <w:pPr>
        <w:pStyle w:val="22"/>
        <w:framePr w:w="15173" w:h="2628" w:hRule="exact" w:wrap="none" w:vAnchor="page" w:hAnchor="page" w:x="830" w:y="2563"/>
        <w:shd w:val="clear" w:color="auto" w:fill="auto"/>
        <w:tabs>
          <w:tab w:val="left" w:leader="underscore" w:pos="1680"/>
          <w:tab w:val="left" w:leader="underscore" w:pos="4416"/>
          <w:tab w:val="left" w:leader="underscore" w:pos="5328"/>
        </w:tabs>
        <w:spacing w:after="352" w:line="260" w:lineRule="exact"/>
      </w:pPr>
      <w:r>
        <w:t>Дата: «</w:t>
      </w:r>
      <w:r>
        <w:tab/>
        <w:t>»</w:t>
      </w:r>
      <w:r>
        <w:tab/>
        <w:t>20</w:t>
      </w:r>
      <w:r>
        <w:tab/>
        <w:t>г.</w:t>
      </w:r>
    </w:p>
    <w:p w:rsidR="00B8763B" w:rsidRDefault="00FD11E6">
      <w:pPr>
        <w:pStyle w:val="22"/>
        <w:framePr w:w="15173" w:h="2628" w:hRule="exact" w:wrap="none" w:vAnchor="page" w:hAnchor="page" w:x="830" w:y="2563"/>
        <w:shd w:val="clear" w:color="auto" w:fill="auto"/>
        <w:spacing w:line="260" w:lineRule="exact"/>
      </w:pPr>
      <w:r>
        <w:t>Пожалуйста, не забудьте положить заполненную анкету в специальный ящик для анкет при входе в детский сад.</w:t>
      </w:r>
    </w:p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t>45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="15182" w:h="1972" w:hRule="exact" w:wrap="none" w:vAnchor="page" w:hAnchor="page" w:x="858" w:y="834"/>
        <w:shd w:val="clear" w:color="auto" w:fill="auto"/>
        <w:spacing w:line="317" w:lineRule="exact"/>
      </w:pPr>
      <w:bookmarkStart w:id="78" w:name="bookmark78"/>
      <w:bookmarkStart w:id="79" w:name="bookmark79"/>
      <w:r>
        <w:lastRenderedPageBreak/>
        <w:t>Приложение 8. Анкета для педагогов ДОО.</w:t>
      </w:r>
      <w:bookmarkEnd w:id="78"/>
      <w:bookmarkEnd w:id="79"/>
    </w:p>
    <w:p w:rsidR="00B8763B" w:rsidRDefault="00FD11E6">
      <w:pPr>
        <w:pStyle w:val="22"/>
        <w:framePr w:w="15182" w:h="1972" w:hRule="exact" w:wrap="none" w:vAnchor="page" w:hAnchor="page" w:x="858" w:y="834"/>
        <w:shd w:val="clear" w:color="auto" w:fill="auto"/>
        <w:spacing w:line="317" w:lineRule="exact"/>
        <w:ind w:firstLine="620"/>
        <w:jc w:val="left"/>
      </w:pPr>
      <w:r>
        <w:t>Коллеги!</w:t>
      </w:r>
    </w:p>
    <w:p w:rsidR="00B8763B" w:rsidRDefault="00FD11E6">
      <w:pPr>
        <w:pStyle w:val="22"/>
        <w:framePr w:w="15182" w:h="1972" w:hRule="exact" w:wrap="none" w:vAnchor="page" w:hAnchor="page" w:x="858" w:y="834"/>
        <w:shd w:val="clear" w:color="auto" w:fill="auto"/>
        <w:spacing w:line="317" w:lineRule="exact"/>
        <w:ind w:firstLine="620"/>
        <w:jc w:val="left"/>
      </w:pPr>
      <w:r>
        <w:t>Эта анкета нацелена на выяснение сильных сторон, а также проблем и трудностей в деятельности ДОО. Пожалуйста, внимательно читайте вопросы. В некоторых вопросах Вы можете выбрать ответ из предложенных. В других мы просим Вас сформулировать Ваше личное мнение. Пишите развернуто. Если не хватит места, можно дописать ответ на обратной стороне анкеты. Ваше мнение очень важно для нас. Спасибо!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819"/>
        <w:gridCol w:w="7795"/>
        <w:gridCol w:w="1958"/>
      </w:tblGrid>
      <w:tr w:rsidR="00B8763B">
        <w:trPr>
          <w:trHeight w:hRule="exact" w:val="8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0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Критерий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t>Возможные варианты ответов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Если не хватает важного ответа, запишите его на свободной строке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Отметка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варианта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ответа:</w:t>
            </w: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93" w:lineRule="exact"/>
            </w:pPr>
            <w:r>
              <w:rPr>
                <w:rStyle w:val="212pt4"/>
              </w:rPr>
              <w:t>Хороший детский сад должен: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93" w:lineRule="exact"/>
            </w:pPr>
            <w:r>
              <w:rPr>
                <w:rStyle w:val="24"/>
              </w:rPr>
              <w:t>проранжируйте ответы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numPr>
                <w:ilvl w:val="0"/>
                <w:numId w:val="21"/>
              </w:numPr>
              <w:shd w:val="clear" w:color="auto" w:fill="auto"/>
              <w:tabs>
                <w:tab w:val="left" w:pos="206"/>
              </w:tabs>
              <w:spacing w:line="293" w:lineRule="exact"/>
            </w:pPr>
            <w:r>
              <w:rPr>
                <w:rStyle w:val="24"/>
              </w:rPr>
              <w:t>значимый ответ;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numPr>
                <w:ilvl w:val="0"/>
                <w:numId w:val="21"/>
              </w:numPr>
              <w:shd w:val="clear" w:color="auto" w:fill="auto"/>
              <w:tabs>
                <w:tab w:val="left" w:pos="226"/>
              </w:tabs>
              <w:spacing w:line="293" w:lineRule="exact"/>
            </w:pPr>
            <w:r>
              <w:rPr>
                <w:rStyle w:val="24"/>
              </w:rPr>
              <w:t>следующий по важности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93" w:lineRule="exact"/>
            </w:pPr>
            <w:r>
              <w:rPr>
                <w:rStyle w:val="24"/>
              </w:rPr>
              <w:t>и т.д. до 8 (наименее важного ответа)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подготовить детей к школе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научить детей слушаться взрослых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605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98" w:lineRule="exact"/>
              <w:jc w:val="left"/>
            </w:pPr>
            <w:r>
              <w:t>создать психологически комфортную обстановку для каждого ребенка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научить детей навыкам самообслуживания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приучить ребенка к режиму дня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обеспечить безопасность каждого ребенка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научить детей играть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научить детей общаться со сверстниками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ind w:left="220"/>
              <w:jc w:val="left"/>
            </w:pPr>
            <w:r>
              <w:t>2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307" w:lineRule="exact"/>
              <w:jc w:val="left"/>
            </w:pPr>
            <w:r>
              <w:rPr>
                <w:rStyle w:val="212pt4"/>
              </w:rPr>
              <w:t>Что Вам нравится в вашем детском саду?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ind w:left="220"/>
              <w:jc w:val="left"/>
            </w:pPr>
            <w:r>
              <w:t>3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302" w:lineRule="exact"/>
              <w:jc w:val="left"/>
            </w:pPr>
            <w:r>
              <w:rPr>
                <w:rStyle w:val="212pt4"/>
              </w:rPr>
              <w:t>Что Вы хотели бы изменить в детском саду?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2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ind w:left="220"/>
              <w:jc w:val="left"/>
            </w:pPr>
            <w:r>
              <w:t>4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Какую примерную образовательную программу Вы используете в своей работе?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ind w:left="220"/>
              <w:jc w:val="left"/>
            </w:pPr>
            <w:r>
              <w:t>5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after="60" w:line="240" w:lineRule="exact"/>
            </w:pPr>
            <w:r>
              <w:rPr>
                <w:rStyle w:val="212pt4"/>
              </w:rPr>
              <w:t>Эта образовательная программа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before="60" w:line="260" w:lineRule="exact"/>
            </w:pPr>
            <w:r>
              <w:rPr>
                <w:rStyle w:val="24"/>
              </w:rPr>
              <w:t>(выберите один ответ»)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Была Вам «спущена» управлением образования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Определялась администрацией сада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Выбиралась совместно воспитателя и администрацией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Выбиралась Вами лично на основе собственных предпочтений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76" w:y="10659"/>
        <w:shd w:val="clear" w:color="auto" w:fill="auto"/>
        <w:spacing w:line="220" w:lineRule="exact"/>
      </w:pPr>
      <w:r>
        <w:rPr>
          <w:rStyle w:val="2a"/>
        </w:rPr>
        <w:t>46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819"/>
        <w:gridCol w:w="2410"/>
        <w:gridCol w:w="898"/>
        <w:gridCol w:w="898"/>
        <w:gridCol w:w="902"/>
        <w:gridCol w:w="893"/>
        <w:gridCol w:w="898"/>
        <w:gridCol w:w="898"/>
        <w:gridCol w:w="1958"/>
      </w:tblGrid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lastRenderedPageBreak/>
              <w:t>6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302" w:lineRule="exact"/>
              <w:jc w:val="left"/>
            </w:pPr>
            <w:r>
              <w:rPr>
                <w:rStyle w:val="212pt4"/>
              </w:rPr>
              <w:t>Напишите, что лично Вам больше всего нравится в этой программе?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7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Что Вы хотели бы изменить или улучшить в программе, по которой Вы занимаетесь с детьми?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8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Если бы это зависело от Вас, Вы бы: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Продолжали работать по этой программы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65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Перешли на программу...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9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3" w:lineRule="exact"/>
              <w:jc w:val="left"/>
            </w:pPr>
            <w:r>
              <w:rPr>
                <w:rStyle w:val="212pt4"/>
              </w:rPr>
              <w:t xml:space="preserve">Когда утром приводят детей в детский сад, они чаще всего </w:t>
            </w:r>
            <w:r>
              <w:rPr>
                <w:rStyle w:val="24"/>
              </w:rPr>
              <w:t>(отметьте «галочкой» один из вариантов, или впишите свой)?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Плачут (не хотят идти)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Бегут к Вам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Бегут к ребятам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Бегут к игрушкам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10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3" w:lineRule="exact"/>
              <w:jc w:val="left"/>
            </w:pPr>
            <w:r>
              <w:rPr>
                <w:rStyle w:val="212pt4"/>
              </w:rPr>
              <w:t>Сколько в Вашей группе детей</w:t>
            </w:r>
          </w:p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3" w:lineRule="exact"/>
              <w:jc w:val="left"/>
            </w:pPr>
            <w:r>
              <w:rPr>
                <w:rStyle w:val="24"/>
              </w:rPr>
              <w:t>(отметьте «галочкой» в нужной клетке):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Послушных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80"/>
              <w:jc w:val="left"/>
            </w:pPr>
            <w:r>
              <w:t>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20%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40%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60%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40"/>
              <w:jc w:val="left"/>
            </w:pPr>
            <w:r>
              <w:t>80%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180"/>
              <w:jc w:val="left"/>
            </w:pPr>
            <w:r>
              <w:t>100%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Умных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80"/>
              <w:jc w:val="left"/>
            </w:pPr>
            <w:r>
              <w:t>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20%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40%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60%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40"/>
              <w:jc w:val="left"/>
            </w:pPr>
            <w:r>
              <w:t>80%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180"/>
              <w:jc w:val="left"/>
            </w:pPr>
            <w:r>
              <w:t>100%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Добрых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80"/>
              <w:jc w:val="left"/>
            </w:pPr>
            <w:r>
              <w:t>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20%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40%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60%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40"/>
              <w:jc w:val="left"/>
            </w:pPr>
            <w:r>
              <w:t>80%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180"/>
              <w:jc w:val="left"/>
            </w:pPr>
            <w:r>
              <w:t>100%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11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Когда Вы хвалите ребёнка?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31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12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Как Вы наказываете детей за плохое поведение?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9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13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3" w:lineRule="exact"/>
              <w:jc w:val="left"/>
            </w:pPr>
            <w:r>
              <w:rPr>
                <w:rStyle w:val="212pt4"/>
              </w:rPr>
              <w:t xml:space="preserve">Как часто родители обращаются к Вам за информацией или советом по поводу своего ребенка? </w:t>
            </w:r>
            <w:r>
              <w:rPr>
                <w:rStyle w:val="24"/>
              </w:rPr>
              <w:t>(отметьте «галочкой» один из вариантов)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Каждый день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Раз в месяц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Раз в неделю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Раз в год (никогда)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83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14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Как часто Вы обращаетесь к родителям за информацией по поводу их ребёнка?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Каждый день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Раз в месяц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Раз в неделю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Раз в год (никогда)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46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15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Как Вы считаете, должны ли родители принимать участие в подготовке праздников?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456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57" w:y="10659"/>
        <w:shd w:val="clear" w:color="auto" w:fill="auto"/>
        <w:spacing w:line="220" w:lineRule="exact"/>
      </w:pPr>
      <w:r>
        <w:rPr>
          <w:rStyle w:val="2a"/>
        </w:rPr>
        <w:t>47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819"/>
        <w:gridCol w:w="7795"/>
        <w:gridCol w:w="1958"/>
      </w:tblGrid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ind w:left="180"/>
              <w:jc w:val="left"/>
            </w:pPr>
            <w:r>
              <w:lastRenderedPageBreak/>
              <w:t>16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307" w:lineRule="exact"/>
              <w:jc w:val="left"/>
            </w:pPr>
            <w:r>
              <w:rPr>
                <w:rStyle w:val="212pt4"/>
              </w:rPr>
              <w:t>Должны ли родители материально помогать детскому саду?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Только по собственному желанию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499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ind w:left="180"/>
              <w:jc w:val="left"/>
            </w:pPr>
            <w:r>
              <w:t>17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Должны ли родители участвовать в выборе образовательной программы или дополнительных занятий для детей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40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ind w:left="180"/>
              <w:jc w:val="left"/>
            </w:pPr>
            <w:r>
              <w:t>18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Должны ли родители помогать в уборке помещений или ремонте детского сада?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Только по собственному желанию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ind w:left="180"/>
              <w:jc w:val="left"/>
            </w:pPr>
            <w:r>
              <w:t>19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Должны ли родители присутствовать на занятиях или проводить отдельные занятия и игры для детей?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Только по собственному желанию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ind w:left="180"/>
              <w:jc w:val="left"/>
            </w:pPr>
            <w:r>
              <w:t>20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93" w:lineRule="exact"/>
              <w:jc w:val="left"/>
            </w:pPr>
            <w:r>
              <w:rPr>
                <w:rStyle w:val="212pt4"/>
              </w:rPr>
              <w:t xml:space="preserve">Какие из перечисленных ниже задач Вы считаете главными для себя в работе воспитателя? </w:t>
            </w:r>
            <w:r>
              <w:rPr>
                <w:rStyle w:val="24"/>
              </w:rPr>
              <w:t>(отметьте «галочкой» не более двух ответов или впишите свой)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подготовить детей к школе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научить детей слушаться взрослых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61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98" w:lineRule="exact"/>
              <w:jc w:val="left"/>
            </w:pPr>
            <w:r>
              <w:t>создать психологически комфортную обстановку для каждого ребенка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научить детей навыкам самообслуживания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приучить ребенка к режиму дня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обеспечить безопасность каждого ребенка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научить детей играть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научить детей общаться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2"/>
        <w:framePr w:w="15370" w:h="2560" w:hRule="exact" w:wrap="none" w:vAnchor="page" w:hAnchor="page" w:x="764" w:y="7944"/>
        <w:shd w:val="clear" w:color="auto" w:fill="auto"/>
        <w:spacing w:line="260" w:lineRule="exact"/>
      </w:pPr>
      <w:r>
        <w:t>Пожалуйста, ответьте на несколько вопросов о себе.</w:t>
      </w:r>
    </w:p>
    <w:p w:rsidR="00B8763B" w:rsidRDefault="00FD11E6">
      <w:pPr>
        <w:pStyle w:val="22"/>
        <w:framePr w:w="15370" w:h="2560" w:hRule="exact" w:wrap="none" w:vAnchor="page" w:hAnchor="page" w:x="764" w:y="7944"/>
        <w:numPr>
          <w:ilvl w:val="0"/>
          <w:numId w:val="22"/>
        </w:numPr>
        <w:shd w:val="clear" w:color="auto" w:fill="auto"/>
        <w:tabs>
          <w:tab w:val="left" w:pos="224"/>
        </w:tabs>
      </w:pPr>
      <w:r>
        <w:t>Вы работаете: воспитателем, освобожденным специалистом, методистом, администратором, психологом, (подчеркнуть)</w:t>
      </w:r>
    </w:p>
    <w:p w:rsidR="00B8763B" w:rsidRDefault="00FD11E6">
      <w:pPr>
        <w:pStyle w:val="22"/>
        <w:framePr w:w="15370" w:h="2560" w:hRule="exact" w:wrap="none" w:vAnchor="page" w:hAnchor="page" w:x="764" w:y="7944"/>
        <w:numPr>
          <w:ilvl w:val="0"/>
          <w:numId w:val="22"/>
        </w:numPr>
        <w:shd w:val="clear" w:color="auto" w:fill="auto"/>
        <w:tabs>
          <w:tab w:val="left" w:pos="224"/>
          <w:tab w:val="left" w:leader="underscore" w:pos="14359"/>
        </w:tabs>
      </w:pPr>
      <w:r>
        <w:t>Сколько лет Вы работаете в системе дошкольного образования?</w:t>
      </w:r>
      <w:r>
        <w:tab/>
      </w:r>
    </w:p>
    <w:p w:rsidR="00B8763B" w:rsidRDefault="00FD11E6">
      <w:pPr>
        <w:pStyle w:val="22"/>
        <w:framePr w:w="15370" w:h="2560" w:hRule="exact" w:wrap="none" w:vAnchor="page" w:hAnchor="page" w:x="764" w:y="7944"/>
        <w:numPr>
          <w:ilvl w:val="0"/>
          <w:numId w:val="22"/>
        </w:numPr>
        <w:shd w:val="clear" w:color="auto" w:fill="auto"/>
        <w:tabs>
          <w:tab w:val="left" w:pos="224"/>
          <w:tab w:val="left" w:leader="underscore" w:pos="14359"/>
        </w:tabs>
      </w:pPr>
      <w:r>
        <w:t>Сколько лет Вы работаете в этом детском саду?</w:t>
      </w:r>
      <w:r>
        <w:tab/>
      </w:r>
    </w:p>
    <w:p w:rsidR="00B8763B" w:rsidRDefault="00FD11E6">
      <w:pPr>
        <w:pStyle w:val="22"/>
        <w:framePr w:w="15370" w:h="2560" w:hRule="exact" w:wrap="none" w:vAnchor="page" w:hAnchor="page" w:x="764" w:y="7944"/>
        <w:numPr>
          <w:ilvl w:val="0"/>
          <w:numId w:val="22"/>
        </w:numPr>
        <w:shd w:val="clear" w:color="auto" w:fill="auto"/>
        <w:tabs>
          <w:tab w:val="left" w:pos="224"/>
          <w:tab w:val="left" w:leader="underscore" w:pos="14359"/>
        </w:tabs>
      </w:pPr>
      <w:r>
        <w:t>Какое у Вас образование?</w:t>
      </w:r>
      <w:r>
        <w:tab/>
      </w:r>
    </w:p>
    <w:p w:rsidR="00B8763B" w:rsidRDefault="00FD11E6">
      <w:pPr>
        <w:pStyle w:val="22"/>
        <w:framePr w:w="15370" w:h="2560" w:hRule="exact" w:wrap="none" w:vAnchor="page" w:hAnchor="page" w:x="764" w:y="7944"/>
        <w:numPr>
          <w:ilvl w:val="0"/>
          <w:numId w:val="22"/>
        </w:numPr>
        <w:shd w:val="clear" w:color="auto" w:fill="auto"/>
        <w:tabs>
          <w:tab w:val="left" w:pos="224"/>
          <w:tab w:val="left" w:leader="underscore" w:pos="14359"/>
        </w:tabs>
        <w:spacing w:after="349"/>
      </w:pPr>
      <w:r>
        <w:t>С детьми какого возраста Вы предпочитаете работать?</w:t>
      </w:r>
      <w:r>
        <w:tab/>
      </w:r>
    </w:p>
    <w:p w:rsidR="00B8763B" w:rsidRDefault="00FD11E6">
      <w:pPr>
        <w:pStyle w:val="22"/>
        <w:framePr w:w="15370" w:h="2560" w:hRule="exact" w:wrap="none" w:vAnchor="page" w:hAnchor="page" w:x="764" w:y="7944"/>
        <w:shd w:val="clear" w:color="auto" w:fill="auto"/>
        <w:tabs>
          <w:tab w:val="left" w:leader="underscore" w:pos="1680"/>
          <w:tab w:val="left" w:leader="underscore" w:pos="4416"/>
          <w:tab w:val="left" w:leader="underscore" w:pos="5328"/>
          <w:tab w:val="left" w:pos="8669"/>
        </w:tabs>
        <w:spacing w:line="260" w:lineRule="exact"/>
      </w:pPr>
      <w:r>
        <w:t>Дата: «</w:t>
      </w:r>
      <w:r>
        <w:tab/>
        <w:t>»</w:t>
      </w:r>
      <w:r>
        <w:tab/>
        <w:t>20</w:t>
      </w:r>
      <w:r>
        <w:tab/>
        <w:t>г.</w:t>
      </w:r>
      <w:r>
        <w:tab/>
        <w:t>Спасибо!</w:t>
      </w:r>
    </w:p>
    <w:p w:rsidR="00B8763B" w:rsidRDefault="00FD11E6">
      <w:pPr>
        <w:pStyle w:val="20"/>
        <w:framePr w:wrap="none" w:vAnchor="page" w:hAnchor="page" w:x="15668" w:y="10659"/>
        <w:shd w:val="clear" w:color="auto" w:fill="auto"/>
        <w:spacing w:line="220" w:lineRule="exact"/>
      </w:pPr>
      <w:r>
        <w:rPr>
          <w:rStyle w:val="2a"/>
        </w:rPr>
        <w:t>48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43"/>
        <w:framePr w:wrap="none" w:vAnchor="page" w:hAnchor="page" w:x="815" w:y="582"/>
        <w:shd w:val="clear" w:color="auto" w:fill="auto"/>
        <w:spacing w:line="280" w:lineRule="exact"/>
      </w:pPr>
      <w:bookmarkStart w:id="80" w:name="bookmark80"/>
      <w:r>
        <w:lastRenderedPageBreak/>
        <w:t>Приложение 9. Оценка качества образовательной деятельности</w:t>
      </w:r>
      <w:bookmarkEnd w:id="8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13056"/>
        <w:gridCol w:w="1392"/>
      </w:tblGrid>
      <w:tr w:rsidR="00B8763B">
        <w:trPr>
          <w:trHeight w:hRule="exact" w:val="5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11pt0"/>
              </w:rPr>
              <w:t>№</w:t>
            </w:r>
          </w:p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11pt0"/>
              </w:rPr>
              <w:t>п/п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20" w:lineRule="exact"/>
              <w:ind w:left="2120"/>
              <w:jc w:val="left"/>
            </w:pPr>
            <w:r>
              <w:rPr>
                <w:rStyle w:val="211pt0"/>
              </w:rPr>
              <w:t>Показатели, критерии оценки качества образовательной деятельности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after="120" w:line="220" w:lineRule="exact"/>
              <w:ind w:left="340"/>
              <w:jc w:val="left"/>
            </w:pPr>
            <w:r>
              <w:rPr>
                <w:rStyle w:val="211pt0"/>
              </w:rPr>
              <w:t>Единица</w:t>
            </w:r>
          </w:p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before="120" w:line="220" w:lineRule="exact"/>
              <w:ind w:left="240"/>
              <w:jc w:val="left"/>
            </w:pPr>
            <w:r>
              <w:rPr>
                <w:rStyle w:val="211pt0"/>
              </w:rPr>
              <w:t>измерения</w:t>
            </w:r>
          </w:p>
        </w:tc>
      </w:tr>
      <w:tr w:rsidR="00B8763B">
        <w:trPr>
          <w:trHeight w:hRule="exact"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14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Оценка качества реализации программного обеспечения в ДОУ</w:t>
            </w:r>
          </w:p>
        </w:tc>
      </w:tr>
      <w:tr w:rsidR="00B8763B">
        <w:trPr>
          <w:trHeight w:hRule="exact" w:val="3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1.1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Доля детей в возрасте от 1,5 до 8 лет, получающих дошкольное образование от общей численности детей в ДОУ.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88539D" w:rsidRDefault="0088539D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  <w:r w:rsidR="00FD11E6" w:rsidRPr="0088539D">
              <w:rPr>
                <w:color w:val="FF0000"/>
              </w:rPr>
              <w:t>%</w:t>
            </w:r>
            <w:r>
              <w:rPr>
                <w:color w:val="FF0000"/>
              </w:rPr>
              <w:t xml:space="preserve"> / </w:t>
            </w:r>
            <w:r w:rsidR="00860973">
              <w:rPr>
                <w:color w:val="FF0000"/>
              </w:rPr>
              <w:t>(</w:t>
            </w:r>
            <w:r>
              <w:rPr>
                <w:color w:val="FF0000"/>
              </w:rPr>
              <w:t>46</w:t>
            </w:r>
            <w:r w:rsidR="00860973">
              <w:rPr>
                <w:color w:val="FF0000"/>
              </w:rPr>
              <w:t>)</w:t>
            </w:r>
          </w:p>
        </w:tc>
      </w:tr>
      <w:tr w:rsidR="00B8763B">
        <w:trPr>
          <w:trHeight w:hRule="exact" w:val="6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1.2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98" w:lineRule="exact"/>
              <w:jc w:val="left"/>
            </w:pPr>
            <w:r>
              <w:t>Доля воспитанников, осваивающих образовательную программу дошкольного образования в режиме полного дня (10,5 часов)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88539D" w:rsidRDefault="0088539D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  <w:r w:rsidR="00FD11E6" w:rsidRPr="0088539D">
              <w:rPr>
                <w:color w:val="FF0000"/>
              </w:rPr>
              <w:t>%</w:t>
            </w:r>
            <w:r>
              <w:rPr>
                <w:color w:val="FF0000"/>
              </w:rPr>
              <w:t>/</w:t>
            </w:r>
            <w:r w:rsidR="00860973">
              <w:rPr>
                <w:color w:val="FF0000"/>
              </w:rPr>
              <w:t>(</w:t>
            </w:r>
            <w:r>
              <w:rPr>
                <w:color w:val="FF0000"/>
              </w:rPr>
              <w:t>46</w:t>
            </w:r>
            <w:r w:rsidR="00860973">
              <w:rPr>
                <w:color w:val="FF0000"/>
              </w:rPr>
              <w:t>)</w:t>
            </w:r>
          </w:p>
        </w:tc>
      </w:tr>
      <w:tr w:rsidR="00B8763B">
        <w:trPr>
          <w:trHeight w:hRule="exact" w:val="6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1.</w:t>
            </w:r>
            <w:r w:rsidR="00D97C24">
              <w:t>3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98" w:lineRule="exact"/>
              <w:jc w:val="left"/>
            </w:pPr>
            <w:r>
              <w:t>Доля воспитанников в общей численности воспитанников ДОУ, получающих услуги присмотра и ухода в режиме полного дня (10,5 часов)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88539D" w:rsidRDefault="00860973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  <w:r w:rsidR="00FD11E6" w:rsidRPr="0088539D">
              <w:rPr>
                <w:color w:val="FF0000"/>
              </w:rPr>
              <w:t>%</w:t>
            </w:r>
            <w:r>
              <w:rPr>
                <w:color w:val="FF0000"/>
              </w:rPr>
              <w:t>(15)</w:t>
            </w:r>
          </w:p>
        </w:tc>
      </w:tr>
      <w:tr w:rsidR="00B8763B">
        <w:trPr>
          <w:trHeight w:hRule="exact" w:val="6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1.</w:t>
            </w:r>
            <w:r w:rsidR="00D97C24">
              <w:t>4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93" w:lineRule="exact"/>
              <w:jc w:val="left"/>
            </w:pPr>
            <w:r>
              <w:t>Доля воспитанников с ОВЗ получающих услуги по освоению образовательной программы дошкольного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88539D" w:rsidRDefault="00860973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  <w:r w:rsidR="00FD11E6" w:rsidRPr="0088539D">
              <w:rPr>
                <w:color w:val="FF0000"/>
              </w:rPr>
              <w:t>%</w:t>
            </w:r>
            <w:r>
              <w:rPr>
                <w:color w:val="FF0000"/>
              </w:rPr>
              <w:t>(10)</w:t>
            </w:r>
          </w:p>
        </w:tc>
      </w:tr>
      <w:tr w:rsidR="00B8763B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5D4C3B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1.</w:t>
            </w:r>
            <w:r w:rsidR="005D4C3B">
              <w:t>5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Доля воспитанников с ОВЗ получающих услуги по присмотру и уходу.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88539D" w:rsidRDefault="00860973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FD11E6" w:rsidRPr="0088539D">
              <w:rPr>
                <w:color w:val="FF0000"/>
              </w:rPr>
              <w:t>%</w:t>
            </w:r>
            <w:r>
              <w:rPr>
                <w:color w:val="FF0000"/>
              </w:rPr>
              <w:t>(1)</w:t>
            </w:r>
          </w:p>
        </w:tc>
      </w:tr>
      <w:tr w:rsidR="00B8763B">
        <w:trPr>
          <w:trHeight w:hRule="exact" w:val="3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2</w:t>
            </w:r>
          </w:p>
        </w:tc>
        <w:tc>
          <w:tcPr>
            <w:tcW w:w="14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Оценка качества с позиции открытости и доступности информации об образовательной деятельности в ДОУ</w:t>
            </w:r>
          </w:p>
        </w:tc>
      </w:tr>
      <w:tr w:rsidR="00B8763B">
        <w:trPr>
          <w:trHeight w:hRule="exact" w:val="15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2.1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98" w:lineRule="exact"/>
              <w:jc w:val="left"/>
            </w:pPr>
            <w:r>
              <w:t>На сайте ДОУ представлены нормативно - правовые документы, локальные акты, регламентирующие образовательную деятельность ( в соответствии с Постановлением Правительства Российской Федерации от 10 июля 2013 года №582 «Об утверждении Правил размещения на официальном сайте образовательной организации в информационно - телекоммуникационной сети «Интернет» и обновления информации об образовательной организации»)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88539D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88539D">
              <w:rPr>
                <w:color w:val="FF0000"/>
              </w:rPr>
              <w:t>Да</w:t>
            </w:r>
          </w:p>
        </w:tc>
      </w:tr>
      <w:tr w:rsidR="00B8763B">
        <w:trPr>
          <w:trHeight w:hRule="exact" w:val="6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2.2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307" w:lineRule="exact"/>
              <w:jc w:val="left"/>
            </w:pPr>
            <w:r>
              <w:t>На сайте ДОУ представлена информация о численности контингента, режимах пребывания и формах получения дошкольного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88539D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88539D">
              <w:rPr>
                <w:color w:val="FF0000"/>
              </w:rPr>
              <w:t>Да</w:t>
            </w:r>
          </w:p>
        </w:tc>
      </w:tr>
      <w:tr w:rsidR="00B8763B">
        <w:trPr>
          <w:trHeight w:hRule="exact" w:val="6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2.3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98" w:lineRule="exact"/>
              <w:jc w:val="left"/>
            </w:pPr>
            <w:r>
              <w:t>На сайте ДОУ представлена информация о наличие специальных условий для образовательной деятельности с детьми ОВЗ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88539D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88539D">
              <w:rPr>
                <w:color w:val="FF0000"/>
              </w:rPr>
              <w:t>Да</w:t>
            </w:r>
          </w:p>
        </w:tc>
      </w:tr>
      <w:tr w:rsidR="00B8763B">
        <w:trPr>
          <w:trHeight w:hRule="exact" w:val="9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2.4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98" w:lineRule="exact"/>
              <w:jc w:val="left"/>
            </w:pPr>
            <w:r>
              <w:t>На сайте ДОУ представлена информация об уровне образования, уровне квалификации, аттестации, курсовой переподготовке педагогических работников, реализующих программы дошкольного образования в соответствии с занимаемой должностью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88539D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88539D">
              <w:rPr>
                <w:color w:val="FF0000"/>
              </w:rPr>
              <w:t>Да</w:t>
            </w:r>
          </w:p>
        </w:tc>
      </w:tr>
      <w:tr w:rsidR="00B8763B">
        <w:trPr>
          <w:trHeight w:hRule="exact" w:val="6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2.5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98" w:lineRule="exact"/>
              <w:jc w:val="left"/>
            </w:pPr>
            <w:r>
              <w:t>На сайте ДОУ предусмотрена функция (функции) получения информации от получателей образовательных услуг (граждан), направленных на улучшение работы ДОУ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88539D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88539D">
              <w:rPr>
                <w:color w:val="FF0000"/>
              </w:rPr>
              <w:t>Да</w:t>
            </w:r>
          </w:p>
        </w:tc>
      </w:tr>
    </w:tbl>
    <w:p w:rsidR="00B8763B" w:rsidRDefault="00FD11E6">
      <w:pPr>
        <w:pStyle w:val="20"/>
        <w:framePr w:wrap="none" w:vAnchor="page" w:hAnchor="page" w:x="15734" w:y="10378"/>
        <w:shd w:val="clear" w:color="auto" w:fill="auto"/>
        <w:spacing w:line="220" w:lineRule="exact"/>
      </w:pPr>
      <w:r>
        <w:rPr>
          <w:rStyle w:val="2a"/>
        </w:rPr>
        <w:t>49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52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0"/>
        <w:gridCol w:w="13133"/>
        <w:gridCol w:w="1400"/>
      </w:tblGrid>
      <w:tr w:rsidR="00B8763B" w:rsidTr="0086747C">
        <w:trPr>
          <w:trHeight w:hRule="exact" w:val="6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lastRenderedPageBreak/>
              <w:t>2.6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302" w:lineRule="exact"/>
              <w:jc w:val="left"/>
            </w:pPr>
            <w:r>
              <w:t>На сайте представлены сведения о ходе рассмотрения обращений, поступивших в организацию от получателей образовательных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403F65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403F65">
              <w:rPr>
                <w:color w:val="FF0000"/>
              </w:rPr>
              <w:t>нет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280"/>
              <w:jc w:val="left"/>
            </w:pPr>
            <w:r>
              <w:t>3</w:t>
            </w:r>
          </w:p>
        </w:tc>
        <w:tc>
          <w:tcPr>
            <w:tcW w:w="14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Оценка качества с позиции комфортности условий, в которых осуществляется образовательная деятельность в ДОУ</w:t>
            </w:r>
          </w:p>
        </w:tc>
      </w:tr>
      <w:tr w:rsidR="00B8763B" w:rsidTr="0086747C">
        <w:trPr>
          <w:trHeight w:hRule="exact"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3.1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302" w:lineRule="exact"/>
              <w:jc w:val="left"/>
            </w:pPr>
            <w:r>
              <w:t>Материально - техническое и информационное обеспечение ДОУ соответствует требованиям ФГОС ДО и реализуемым образовательным программам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430415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430415">
              <w:rPr>
                <w:color w:val="FF0000"/>
              </w:rPr>
              <w:t>нет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3.2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В ДОУ предусмотрены условия для охраны и укрепления здоровья воспитанников дошкольного возраста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430415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430415">
              <w:rPr>
                <w:color w:val="FF0000"/>
              </w:rPr>
              <w:t>Да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3.3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В ДОУ предусмотрены условия для организации индивидуальной работы с воспитанниками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430415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430415">
              <w:rPr>
                <w:color w:val="FF0000"/>
              </w:rPr>
              <w:t>Да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3.4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В ДОУ предусмотрены условия для реализации программ дополнительного дошкольного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430415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430415">
              <w:rPr>
                <w:color w:val="FF0000"/>
              </w:rPr>
              <w:t>Да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3.5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В ДОУ предусмотрены условия для развития творческих способностей и интересов детей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430415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430415">
              <w:rPr>
                <w:color w:val="FF0000"/>
              </w:rPr>
              <w:t>Да</w:t>
            </w:r>
          </w:p>
        </w:tc>
      </w:tr>
      <w:tr w:rsidR="00B8763B" w:rsidTr="0086747C">
        <w:trPr>
          <w:trHeight w:hRule="exact"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3.6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98" w:lineRule="exact"/>
              <w:jc w:val="left"/>
            </w:pPr>
            <w:r>
              <w:t>В ДОУ предусмотрены условия для оказания психолого - педагогической, медицинской и социальной помощи воспитанникам дошкольного возраста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430415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430415">
              <w:rPr>
                <w:color w:val="FF0000"/>
              </w:rPr>
              <w:t>Да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3.7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В ДОУ предусмотрены условия для организации обучения и воспитания детей дошкольного возраста с ОВЗ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430415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430415">
              <w:rPr>
                <w:color w:val="FF0000"/>
              </w:rPr>
              <w:t>Д</w:t>
            </w:r>
            <w:r w:rsidR="007C2FBE">
              <w:rPr>
                <w:color w:val="FF0000"/>
              </w:rPr>
              <w:t>а</w:t>
            </w:r>
          </w:p>
        </w:tc>
      </w:tr>
      <w:tr w:rsidR="00B8763B" w:rsidTr="0086747C">
        <w:trPr>
          <w:trHeight w:hRule="exact"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280"/>
              <w:jc w:val="left"/>
            </w:pPr>
            <w:r>
              <w:t>4</w:t>
            </w:r>
          </w:p>
        </w:tc>
        <w:tc>
          <w:tcPr>
            <w:tcW w:w="14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302" w:lineRule="exact"/>
              <w:ind w:left="240"/>
              <w:jc w:val="left"/>
            </w:pPr>
            <w:r>
              <w:t>Оценка качества с позиции удовлетворенности качеством образовательной деятельности со стороны получателей образовательных услуг в ДОУ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4.1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Доля родителей воспитанников, проявивших удовлетворенность материально -технической обеспеченностью ДОУ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7C2FBE" w:rsidRDefault="00EF4B75" w:rsidP="00CE6ACA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00B050"/>
              </w:rPr>
            </w:pPr>
            <w:r>
              <w:rPr>
                <w:color w:val="00B050"/>
              </w:rPr>
              <w:t>8</w:t>
            </w:r>
            <w:r w:rsidR="00CE6ACA">
              <w:rPr>
                <w:color w:val="00B050"/>
              </w:rPr>
              <w:t>4</w:t>
            </w:r>
            <w:r w:rsidR="00FD11E6" w:rsidRPr="007C2FBE">
              <w:rPr>
                <w:color w:val="00B050"/>
              </w:rPr>
              <w:t>%</w:t>
            </w:r>
          </w:p>
        </w:tc>
      </w:tr>
      <w:tr w:rsidR="00B8763B" w:rsidTr="0086747C">
        <w:trPr>
          <w:trHeight w:hRule="exact"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4.2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302" w:lineRule="exact"/>
              <w:jc w:val="left"/>
            </w:pPr>
            <w:r>
              <w:t>Доля родителей воспитанников, проявивших удовлетворённость качеством предоставляемых образовательных услуг, реализуемых в ДОУ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7C2FBE" w:rsidRDefault="00EF4B75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00B050"/>
              </w:rPr>
            </w:pPr>
            <w:r>
              <w:rPr>
                <w:color w:val="00B050"/>
              </w:rPr>
              <w:t>89,5</w:t>
            </w:r>
            <w:r w:rsidR="00FD11E6" w:rsidRPr="007C2FBE">
              <w:rPr>
                <w:color w:val="00B050"/>
              </w:rPr>
              <w:t>%</w:t>
            </w:r>
          </w:p>
        </w:tc>
      </w:tr>
      <w:tr w:rsidR="00B8763B" w:rsidTr="0086747C">
        <w:trPr>
          <w:trHeight w:hRule="exact"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4.3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307" w:lineRule="exact"/>
              <w:jc w:val="left"/>
            </w:pPr>
            <w:r>
              <w:t>Доля родителей воспитанников, готовых дать положительные рекомендации в отношении дошкольной образовательной организации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7C2FBE" w:rsidRDefault="00EF4B75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00B050"/>
              </w:rPr>
            </w:pPr>
            <w:r>
              <w:rPr>
                <w:color w:val="00B050"/>
              </w:rPr>
              <w:t>89,5</w:t>
            </w:r>
            <w:r w:rsidR="00FD11E6" w:rsidRPr="007C2FBE">
              <w:rPr>
                <w:color w:val="00B050"/>
              </w:rPr>
              <w:t>%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4.4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Количество дней в году, пропущенных по болезни на одного воспитанника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7C2FBE" w:rsidRDefault="00B8763B">
            <w:pPr>
              <w:framePr w:w="15144" w:h="8141" w:wrap="none" w:vAnchor="page" w:hAnchor="page" w:x="854" w:y="1127"/>
              <w:rPr>
                <w:color w:val="FF0000"/>
                <w:sz w:val="10"/>
                <w:szCs w:val="10"/>
              </w:rPr>
            </w:pPr>
          </w:p>
        </w:tc>
      </w:tr>
      <w:tr w:rsidR="00B8763B" w:rsidTr="0086747C">
        <w:trPr>
          <w:trHeight w:hRule="exact" w:val="6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280"/>
              <w:jc w:val="left"/>
            </w:pPr>
            <w:r>
              <w:t>5</w:t>
            </w:r>
          </w:p>
        </w:tc>
        <w:tc>
          <w:tcPr>
            <w:tcW w:w="14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after="60" w:line="260" w:lineRule="exact"/>
              <w:ind w:left="200"/>
              <w:jc w:val="left"/>
            </w:pPr>
            <w:r>
              <w:t>Оценка качества с позиции проявления доброжелательности, вежливости и компетентности работников организаций,</w:t>
            </w:r>
          </w:p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before="60" w:line="260" w:lineRule="exact"/>
              <w:jc w:val="center"/>
            </w:pPr>
            <w:r>
              <w:t>в которых реализуются программы дошкольного образования</w:t>
            </w:r>
          </w:p>
        </w:tc>
      </w:tr>
      <w:tr w:rsidR="00B8763B" w:rsidTr="0086747C">
        <w:trPr>
          <w:trHeight w:hRule="exact"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5.1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302" w:lineRule="exact"/>
              <w:jc w:val="left"/>
            </w:pPr>
            <w:r>
              <w:t>Доля получателей образовательных услуг, проявивших положительную оценку в отношении доброжелательности и вежливости работников организаций, реализующих программы дошкольного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7C2FBE" w:rsidRDefault="00EF4B75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00B050"/>
              </w:rPr>
            </w:pPr>
            <w:r>
              <w:rPr>
                <w:color w:val="00B050"/>
              </w:rPr>
              <w:t>89,5</w:t>
            </w:r>
            <w:r w:rsidR="00FD11E6" w:rsidRPr="007C2FBE">
              <w:rPr>
                <w:color w:val="00B050"/>
              </w:rPr>
              <w:t>%</w:t>
            </w:r>
          </w:p>
        </w:tc>
      </w:tr>
      <w:tr w:rsidR="00B8763B" w:rsidTr="0086747C">
        <w:trPr>
          <w:trHeight w:hRule="exact" w:val="6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5.2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302" w:lineRule="exact"/>
              <w:jc w:val="left"/>
            </w:pPr>
            <w:r>
              <w:t>Доля получателей образовательных услуг, проявивших удовлетворенность компетентностью работников организаций, реализующих программы дошкольного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7C2FBE" w:rsidRDefault="00EF4B75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00B050"/>
              </w:rPr>
            </w:pPr>
            <w:r>
              <w:rPr>
                <w:color w:val="00B050"/>
              </w:rPr>
              <w:t>89,5</w:t>
            </w:r>
            <w:r w:rsidR="00FD11E6" w:rsidRPr="007C2FBE">
              <w:rPr>
                <w:color w:val="00B050"/>
              </w:rPr>
              <w:t>%</w:t>
            </w:r>
          </w:p>
        </w:tc>
      </w:tr>
    </w:tbl>
    <w:p w:rsidR="00B8763B" w:rsidRDefault="00FD11E6">
      <w:pPr>
        <w:pStyle w:val="20"/>
        <w:framePr w:wrap="none" w:vAnchor="page" w:hAnchor="page" w:x="15743" w:y="10940"/>
        <w:shd w:val="clear" w:color="auto" w:fill="auto"/>
        <w:spacing w:line="220" w:lineRule="exact"/>
      </w:pPr>
      <w:r>
        <w:rPr>
          <w:rStyle w:val="2a"/>
        </w:rPr>
        <w:t>50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DE5DDF">
      <w:pPr>
        <w:rPr>
          <w:sz w:val="2"/>
          <w:szCs w:val="2"/>
        </w:rPr>
      </w:pPr>
      <w:r w:rsidRPr="00DE5DDF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55.2pt;margin-top:83.05pt;width:644.4pt;height:0;z-index:-251658240;mso-position-horizontal-relative:page;mso-position-vertical-relative:page" filled="t" strokeweight=".25pt">
            <v:path arrowok="f" fillok="t" o:connecttype="segments"/>
            <o:lock v:ext="edit" shapetype="f"/>
            <w10:wrap anchorx="page" anchory="page"/>
          </v:shape>
        </w:pict>
      </w:r>
      <w:r w:rsidRPr="00DE5DDF">
        <w:pict>
          <v:shape id="_x0000_s1028" type="#_x0000_t32" style="position:absolute;margin-left:94.7pt;margin-top:122.9pt;width:702pt;height:0;z-index:-251657216;mso-position-horizontal-relative:page;mso-position-vertical-relative:page" filled="t" strokeweight=".25pt">
            <v:path arrowok="f" fillok="t" o:connecttype="segments"/>
            <o:lock v:ext="edit" shapetype="f"/>
            <w10:wrap anchorx="page" anchory="page"/>
          </v:shape>
        </w:pict>
      </w:r>
    </w:p>
    <w:p w:rsidR="00B8763B" w:rsidRDefault="00FD11E6">
      <w:pPr>
        <w:pStyle w:val="43"/>
        <w:framePr w:wrap="none" w:vAnchor="page" w:hAnchor="page" w:x="815" w:y="863"/>
        <w:shd w:val="clear" w:color="auto" w:fill="auto"/>
        <w:spacing w:line="280" w:lineRule="exact"/>
      </w:pPr>
      <w:bookmarkStart w:id="81" w:name="bookmark81"/>
      <w:r>
        <w:t>Приложение 10. Лист адаптации.</w:t>
      </w:r>
      <w:bookmarkEnd w:id="81"/>
    </w:p>
    <w:p w:rsidR="00B8763B" w:rsidRDefault="00FD11E6">
      <w:pPr>
        <w:pStyle w:val="121"/>
        <w:framePr w:w="15432" w:h="1119" w:hRule="exact" w:wrap="none" w:vAnchor="page" w:hAnchor="page" w:x="566" w:y="1379"/>
        <w:shd w:val="clear" w:color="auto" w:fill="auto"/>
        <w:tabs>
          <w:tab w:val="left" w:leader="underscore" w:pos="12816"/>
        </w:tabs>
        <w:ind w:left="280"/>
      </w:pPr>
      <w:r>
        <w:t>Фамилия, имя ребенка</w:t>
      </w:r>
      <w:r>
        <w:rPr>
          <w:rStyle w:val="1212pt"/>
        </w:rPr>
        <w:tab/>
      </w:r>
    </w:p>
    <w:p w:rsidR="00B8763B" w:rsidRDefault="00FD11E6">
      <w:pPr>
        <w:pStyle w:val="121"/>
        <w:framePr w:w="15432" w:h="1119" w:hRule="exact" w:wrap="none" w:vAnchor="page" w:hAnchor="page" w:x="566" w:y="1379"/>
        <w:shd w:val="clear" w:color="auto" w:fill="auto"/>
        <w:tabs>
          <w:tab w:val="left" w:leader="underscore" w:pos="4379"/>
          <w:tab w:val="left" w:leader="underscore" w:pos="10134"/>
        </w:tabs>
        <w:ind w:left="280"/>
      </w:pPr>
      <w:r>
        <w:t>Дата рождения</w:t>
      </w:r>
      <w:r>
        <w:rPr>
          <w:rStyle w:val="1212pt"/>
        </w:rPr>
        <w:tab/>
      </w:r>
      <w:r>
        <w:t>Дата поступления в ДОУ</w:t>
      </w:r>
      <w:r>
        <w:rPr>
          <w:rStyle w:val="1212pt"/>
        </w:rPr>
        <w:tab/>
        <w:t xml:space="preserve"> </w:t>
      </w:r>
      <w:r>
        <w:t>Возраст при поступлении</w:t>
      </w:r>
    </w:p>
    <w:p w:rsidR="00B8763B" w:rsidRDefault="00FD11E6">
      <w:pPr>
        <w:pStyle w:val="121"/>
        <w:framePr w:w="15432" w:h="1119" w:hRule="exact" w:wrap="none" w:vAnchor="page" w:hAnchor="page" w:x="566" w:y="1379"/>
        <w:shd w:val="clear" w:color="auto" w:fill="auto"/>
        <w:tabs>
          <w:tab w:val="left" w:leader="underscore" w:pos="12816"/>
        </w:tabs>
        <w:ind w:left="280"/>
      </w:pPr>
      <w:r>
        <w:t>Индивидуальные особенности</w:t>
      </w:r>
      <w:r>
        <w:rPr>
          <w:rStyle w:val="1212pt"/>
        </w:rPr>
        <w:tab/>
      </w:r>
    </w:p>
    <w:p w:rsidR="00B8763B" w:rsidRDefault="00FD11E6">
      <w:pPr>
        <w:pStyle w:val="121"/>
        <w:framePr w:w="15432" w:h="1119" w:hRule="exact" w:wrap="none" w:vAnchor="page" w:hAnchor="page" w:x="566" w:y="1379"/>
        <w:shd w:val="clear" w:color="auto" w:fill="auto"/>
        <w:tabs>
          <w:tab w:val="left" w:leader="underscore" w:pos="12816"/>
        </w:tabs>
        <w:ind w:left="280"/>
      </w:pPr>
      <w:r>
        <w:t>Привычки</w:t>
      </w:r>
      <w:r>
        <w:rPr>
          <w:rStyle w:val="1212pt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39"/>
        <w:gridCol w:w="1176"/>
        <w:gridCol w:w="1042"/>
        <w:gridCol w:w="379"/>
        <w:gridCol w:w="384"/>
        <w:gridCol w:w="384"/>
        <w:gridCol w:w="384"/>
        <w:gridCol w:w="379"/>
        <w:gridCol w:w="384"/>
        <w:gridCol w:w="379"/>
        <w:gridCol w:w="384"/>
        <w:gridCol w:w="379"/>
        <w:gridCol w:w="384"/>
        <w:gridCol w:w="384"/>
        <w:gridCol w:w="384"/>
        <w:gridCol w:w="379"/>
        <w:gridCol w:w="384"/>
        <w:gridCol w:w="384"/>
        <w:gridCol w:w="389"/>
        <w:gridCol w:w="379"/>
        <w:gridCol w:w="384"/>
        <w:gridCol w:w="384"/>
        <w:gridCol w:w="384"/>
        <w:gridCol w:w="379"/>
        <w:gridCol w:w="384"/>
        <w:gridCol w:w="384"/>
        <w:gridCol w:w="384"/>
        <w:gridCol w:w="379"/>
        <w:gridCol w:w="384"/>
        <w:gridCol w:w="384"/>
        <w:gridCol w:w="384"/>
        <w:gridCol w:w="379"/>
        <w:gridCol w:w="384"/>
        <w:gridCol w:w="394"/>
      </w:tblGrid>
      <w:tr w:rsidR="00A8110C">
        <w:trPr>
          <w:trHeight w:hRule="exact" w:val="245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Параметры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31</w:t>
            </w:r>
          </w:p>
        </w:tc>
      </w:tr>
      <w:tr w:rsidR="00A8110C">
        <w:trPr>
          <w:trHeight w:hRule="exact" w:val="283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center"/>
            </w:pPr>
            <w:r>
              <w:rPr>
                <w:rStyle w:val="29pt0"/>
              </w:rPr>
              <w:t>Аппетит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left"/>
            </w:pPr>
            <w:r>
              <w:rPr>
                <w:rStyle w:val="29pt0"/>
              </w:rPr>
              <w:t>Завтрак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288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left"/>
            </w:pPr>
            <w:r>
              <w:rPr>
                <w:rStyle w:val="29pt0"/>
              </w:rPr>
              <w:t>Обед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283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left"/>
            </w:pPr>
            <w:r>
              <w:rPr>
                <w:rStyle w:val="29pt0"/>
              </w:rPr>
              <w:t>Ужин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288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center"/>
            </w:pPr>
            <w:r>
              <w:rPr>
                <w:rStyle w:val="29pt0"/>
              </w:rPr>
              <w:t>Сон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left"/>
            </w:pPr>
            <w:r>
              <w:rPr>
                <w:rStyle w:val="29pt0"/>
              </w:rPr>
              <w:t>Засыпание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283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left"/>
            </w:pPr>
            <w:r>
              <w:rPr>
                <w:rStyle w:val="29pt0"/>
              </w:rPr>
              <w:t>Сон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475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9pt0"/>
              </w:rPr>
              <w:t>Показатели</w:t>
            </w:r>
          </w:p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230" w:lineRule="exact"/>
              <w:jc w:val="left"/>
            </w:pPr>
            <w:r>
              <w:rPr>
                <w:rStyle w:val="29pt0"/>
              </w:rPr>
              <w:t>психического</w:t>
            </w:r>
          </w:p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230" w:lineRule="exact"/>
              <w:jc w:val="center"/>
            </w:pPr>
            <w:r>
              <w:rPr>
                <w:rStyle w:val="29pt0"/>
              </w:rPr>
              <w:t>здоровья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after="60" w:line="180" w:lineRule="exact"/>
              <w:jc w:val="left"/>
            </w:pPr>
            <w:r>
              <w:rPr>
                <w:rStyle w:val="29pt0"/>
              </w:rPr>
              <w:t>Эмоциональное</w:t>
            </w:r>
          </w:p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before="60" w:line="180" w:lineRule="exact"/>
              <w:jc w:val="left"/>
            </w:pPr>
            <w:r>
              <w:rPr>
                <w:rStyle w:val="29pt0"/>
              </w:rPr>
              <w:t>состояние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283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after="60" w:line="180" w:lineRule="exact"/>
              <w:jc w:val="left"/>
            </w:pPr>
            <w:r>
              <w:rPr>
                <w:rStyle w:val="29pt0"/>
              </w:rPr>
              <w:t>Социальные</w:t>
            </w:r>
          </w:p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before="60" w:line="180" w:lineRule="exact"/>
              <w:jc w:val="left"/>
            </w:pPr>
            <w:r>
              <w:rPr>
                <w:rStyle w:val="29pt0"/>
              </w:rPr>
              <w:t>контакты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left"/>
            </w:pPr>
            <w:r>
              <w:rPr>
                <w:rStyle w:val="29pt0"/>
              </w:rPr>
              <w:t>С детьми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470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after="60" w:line="180" w:lineRule="exact"/>
              <w:jc w:val="left"/>
            </w:pPr>
            <w:r>
              <w:rPr>
                <w:rStyle w:val="29pt0"/>
              </w:rPr>
              <w:t>Со</w:t>
            </w:r>
          </w:p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before="60" w:line="180" w:lineRule="exact"/>
              <w:jc w:val="left"/>
            </w:pPr>
            <w:r>
              <w:rPr>
                <w:rStyle w:val="29pt0"/>
              </w:rPr>
              <w:t>взрослыми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470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230" w:lineRule="exact"/>
            </w:pPr>
            <w:r>
              <w:rPr>
                <w:rStyle w:val="29pt0"/>
              </w:rPr>
              <w:t>Познавательная и игровая деятельность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470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230" w:lineRule="exact"/>
            </w:pPr>
            <w:r>
              <w:rPr>
                <w:rStyle w:val="29pt0"/>
              </w:rPr>
              <w:t>Реакция на изменение привычной ситуации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298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center"/>
            </w:pPr>
            <w:r>
              <w:rPr>
                <w:rStyle w:val="29pt0"/>
              </w:rPr>
              <w:t>ИТОГО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2"/>
        <w:framePr w:w="15432" w:h="943" w:hRule="exact" w:wrap="none" w:vAnchor="page" w:hAnchor="page" w:x="566" w:y="7137"/>
        <w:shd w:val="clear" w:color="auto" w:fill="auto"/>
        <w:spacing w:line="260" w:lineRule="exact"/>
        <w:ind w:left="280" w:right="9010"/>
      </w:pPr>
      <w:r>
        <w:t>Перенесенные заболевания, кол-во пропущенных дней</w:t>
      </w:r>
    </w:p>
    <w:p w:rsidR="00B8763B" w:rsidRDefault="00FD11E6">
      <w:pPr>
        <w:pStyle w:val="22"/>
        <w:framePr w:w="15432" w:h="943" w:hRule="exact" w:wrap="none" w:vAnchor="page" w:hAnchor="page" w:x="566" w:y="7137"/>
        <w:shd w:val="clear" w:color="auto" w:fill="auto"/>
        <w:tabs>
          <w:tab w:val="left" w:leader="underscore" w:pos="6405"/>
        </w:tabs>
        <w:spacing w:line="260" w:lineRule="exact"/>
        <w:ind w:left="280" w:right="9010"/>
      </w:pPr>
      <w:r>
        <w:t>Оценка адаптационного периода:</w:t>
      </w:r>
      <w:r>
        <w:tab/>
      </w:r>
    </w:p>
    <w:p w:rsidR="00B8763B" w:rsidRDefault="00FD11E6">
      <w:pPr>
        <w:pStyle w:val="22"/>
        <w:framePr w:w="15432" w:h="943" w:hRule="exact" w:wrap="none" w:vAnchor="page" w:hAnchor="page" w:x="566" w:y="7137"/>
        <w:shd w:val="clear" w:color="auto" w:fill="auto"/>
        <w:tabs>
          <w:tab w:val="left" w:leader="underscore" w:pos="6405"/>
        </w:tabs>
        <w:spacing w:line="260" w:lineRule="exact"/>
        <w:ind w:left="280" w:right="9010"/>
      </w:pPr>
      <w:r>
        <w:rPr>
          <w:rStyle w:val="2b"/>
        </w:rPr>
        <w:t>Оценка параметров адаптации: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34"/>
        <w:gridCol w:w="3024"/>
        <w:gridCol w:w="3024"/>
        <w:gridCol w:w="3024"/>
        <w:gridCol w:w="3038"/>
      </w:tblGrid>
      <w:tr w:rsidR="00B8763B">
        <w:trPr>
          <w:trHeight w:hRule="exact" w:val="259"/>
        </w:trPr>
        <w:tc>
          <w:tcPr>
            <w:tcW w:w="6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Параметры</w:t>
            </w: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Оценка/ баллы/</w:t>
            </w:r>
          </w:p>
        </w:tc>
      </w:tr>
      <w:tr w:rsidR="00B8763B">
        <w:trPr>
          <w:trHeight w:hRule="exact" w:val="331"/>
        </w:trPr>
        <w:tc>
          <w:tcPr>
            <w:tcW w:w="60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2419" w:wrap="none" w:vAnchor="page" w:hAnchor="page" w:x="854" w:y="8061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center"/>
            </w:pPr>
            <w: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</w:tr>
      <w:tr w:rsidR="00B8763B">
        <w:trPr>
          <w:trHeight w:hRule="exact" w:val="605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after="120" w:line="260" w:lineRule="exact"/>
              <w:jc w:val="left"/>
            </w:pPr>
            <w:r>
              <w:t>Показатели</w:t>
            </w:r>
          </w:p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before="120" w:line="260" w:lineRule="exact"/>
              <w:jc w:val="left"/>
            </w:pPr>
            <w:r>
              <w:t>психического здоровья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after="120" w:line="260" w:lineRule="exact"/>
            </w:pPr>
            <w:r>
              <w:t>Эмоциональное</w:t>
            </w:r>
          </w:p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before="120" w:line="260" w:lineRule="exact"/>
            </w:pPr>
            <w:r>
              <w:t>состояние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left"/>
            </w:pPr>
            <w:r>
              <w:t>Положительное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left"/>
            </w:pPr>
            <w:r>
              <w:t>Неустойчивое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left"/>
            </w:pPr>
            <w:r>
              <w:t>Отрицательное</w:t>
            </w:r>
          </w:p>
        </w:tc>
      </w:tr>
      <w:tr w:rsidR="00B8763B">
        <w:trPr>
          <w:trHeight w:hRule="exact" w:val="610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2419" w:wrap="none" w:vAnchor="page" w:hAnchor="page" w:x="854" w:y="8061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98" w:lineRule="exact"/>
              <w:jc w:val="left"/>
            </w:pPr>
            <w:r>
              <w:t>Социальные контакты с детьми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left"/>
            </w:pPr>
            <w:r>
              <w:t>Инициативен, контактен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302" w:lineRule="exact"/>
              <w:jc w:val="left"/>
            </w:pPr>
            <w:r>
              <w:t>Вступает в контакт при поддержке взрослого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302" w:lineRule="exact"/>
              <w:jc w:val="left"/>
            </w:pPr>
            <w:r>
              <w:t>Пассивен, реакция протеста</w:t>
            </w:r>
          </w:p>
        </w:tc>
      </w:tr>
      <w:tr w:rsidR="00B8763B">
        <w:trPr>
          <w:trHeight w:hRule="exact" w:val="614"/>
        </w:trPr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2419" w:wrap="none" w:vAnchor="page" w:hAnchor="page" w:x="854" w:y="8061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302" w:lineRule="exact"/>
              <w:jc w:val="left"/>
            </w:pPr>
            <w:r>
              <w:t>Социальные контакты со взрослыми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left"/>
            </w:pPr>
            <w:r>
              <w:t>Инициативен, контактен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302" w:lineRule="exact"/>
              <w:jc w:val="left"/>
            </w:pPr>
            <w:r>
              <w:t>Принимает инициативу взрослого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98" w:lineRule="exact"/>
              <w:jc w:val="left"/>
            </w:pPr>
            <w:r>
              <w:t>Реакция протеста, уход от контакта</w:t>
            </w:r>
          </w:p>
        </w:tc>
      </w:tr>
    </w:tbl>
    <w:p w:rsidR="00B8763B" w:rsidRDefault="00FD11E6">
      <w:pPr>
        <w:pStyle w:val="20"/>
        <w:framePr w:wrap="none" w:vAnchor="page" w:hAnchor="page" w:x="15743" w:y="10659"/>
        <w:shd w:val="clear" w:color="auto" w:fill="auto"/>
        <w:spacing w:line="220" w:lineRule="exact"/>
      </w:pPr>
      <w:r>
        <w:rPr>
          <w:rStyle w:val="2a"/>
        </w:rPr>
        <w:t>51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34"/>
        <w:gridCol w:w="3024"/>
        <w:gridCol w:w="3024"/>
        <w:gridCol w:w="3024"/>
        <w:gridCol w:w="3038"/>
      </w:tblGrid>
      <w:tr w:rsidR="00B8763B">
        <w:trPr>
          <w:trHeight w:hRule="exact" w:val="614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224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298" w:lineRule="exact"/>
              <w:jc w:val="left"/>
            </w:pPr>
            <w:r>
              <w:t>Познавательная и игровая деятельность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302" w:lineRule="exact"/>
              <w:jc w:val="left"/>
            </w:pPr>
            <w:r>
              <w:t>Активен, проявляет интерес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302" w:lineRule="exact"/>
            </w:pPr>
            <w:r>
              <w:t>Активен при поддержки взрослого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302" w:lineRule="exact"/>
              <w:jc w:val="left"/>
            </w:pPr>
            <w:r>
              <w:t>Пассивен, реакция протеста</w:t>
            </w:r>
          </w:p>
        </w:tc>
      </w:tr>
      <w:tr w:rsidR="00B8763B">
        <w:trPr>
          <w:trHeight w:hRule="exact" w:val="610"/>
        </w:trPr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224" w:wrap="none" w:vAnchor="page" w:hAnchor="page" w:x="854" w:y="847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302" w:lineRule="exact"/>
              <w:jc w:val="left"/>
            </w:pPr>
            <w:r>
              <w:t>Реакция на изменений привычной ситуации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260" w:lineRule="exact"/>
              <w:jc w:val="left"/>
            </w:pPr>
            <w:r>
              <w:t>Принятие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260" w:lineRule="exact"/>
            </w:pPr>
            <w:r>
              <w:t>Тревожность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260" w:lineRule="exact"/>
              <w:jc w:val="left"/>
            </w:pPr>
            <w:r>
              <w:t>Неприятие</w:t>
            </w:r>
          </w:p>
        </w:tc>
      </w:tr>
    </w:tbl>
    <w:p w:rsidR="00B8763B" w:rsidRDefault="00FD11E6">
      <w:pPr>
        <w:pStyle w:val="22"/>
        <w:framePr w:w="15163" w:h="1343" w:hRule="exact" w:wrap="none" w:vAnchor="page" w:hAnchor="page" w:x="835" w:y="2366"/>
        <w:shd w:val="clear" w:color="auto" w:fill="auto"/>
        <w:jc w:val="left"/>
      </w:pPr>
      <w:r>
        <w:t>Степень адаптации:</w:t>
      </w:r>
    </w:p>
    <w:p w:rsidR="00677F99" w:rsidRDefault="00FD11E6">
      <w:pPr>
        <w:pStyle w:val="22"/>
        <w:framePr w:w="15163" w:h="1343" w:hRule="exact" w:wrap="none" w:vAnchor="page" w:hAnchor="page" w:x="835" w:y="2366"/>
        <w:shd w:val="clear" w:color="auto" w:fill="auto"/>
        <w:ind w:right="10600"/>
        <w:jc w:val="left"/>
      </w:pPr>
      <w:r>
        <w:t>- лёгкая - до 15 дней 39-45 баллов -средняя - 15-25 дней - 32-38 баллов -тяжёлая - более 25 дней - 25-21 балл</w:t>
      </w:r>
      <w:r w:rsidR="00677F99">
        <w:t xml:space="preserve"> </w:t>
      </w:r>
    </w:p>
    <w:p w:rsidR="00677F99" w:rsidRDefault="00677F99">
      <w:pPr>
        <w:pStyle w:val="22"/>
        <w:framePr w:w="15163" w:h="1343" w:hRule="exact" w:wrap="none" w:vAnchor="page" w:hAnchor="page" w:x="835" w:y="2366"/>
        <w:shd w:val="clear" w:color="auto" w:fill="auto"/>
        <w:ind w:right="10600"/>
        <w:jc w:val="left"/>
      </w:pPr>
    </w:p>
    <w:p w:rsidR="00677F99" w:rsidRDefault="00677F99">
      <w:pPr>
        <w:pStyle w:val="22"/>
        <w:framePr w:w="15163" w:h="1343" w:hRule="exact" w:wrap="none" w:vAnchor="page" w:hAnchor="page" w:x="835" w:y="2366"/>
        <w:shd w:val="clear" w:color="auto" w:fill="auto"/>
        <w:ind w:right="10600"/>
        <w:jc w:val="left"/>
      </w:pPr>
    </w:p>
    <w:p w:rsidR="00677F99" w:rsidRDefault="00677F99">
      <w:pPr>
        <w:pStyle w:val="22"/>
        <w:framePr w:w="15163" w:h="1343" w:hRule="exact" w:wrap="none" w:vAnchor="page" w:hAnchor="page" w:x="835" w:y="2366"/>
        <w:shd w:val="clear" w:color="auto" w:fill="auto"/>
        <w:ind w:right="10600"/>
        <w:jc w:val="left"/>
      </w:pPr>
    </w:p>
    <w:p w:rsidR="00677F99" w:rsidRDefault="00677F99">
      <w:pPr>
        <w:pStyle w:val="22"/>
        <w:framePr w:w="15163" w:h="1343" w:hRule="exact" w:wrap="none" w:vAnchor="page" w:hAnchor="page" w:x="835" w:y="2366"/>
        <w:shd w:val="clear" w:color="auto" w:fill="auto"/>
        <w:ind w:right="10600"/>
        <w:jc w:val="left"/>
      </w:pPr>
    </w:p>
    <w:p w:rsidR="00677F99" w:rsidRDefault="00677F99">
      <w:pPr>
        <w:pStyle w:val="22"/>
        <w:framePr w:w="15163" w:h="1343" w:hRule="exact" w:wrap="none" w:vAnchor="page" w:hAnchor="page" w:x="835" w:y="2366"/>
        <w:shd w:val="clear" w:color="auto" w:fill="auto"/>
        <w:ind w:right="10600"/>
        <w:jc w:val="left"/>
      </w:pPr>
      <w:r>
        <w:t>апорп</w:t>
      </w:r>
    </w:p>
    <w:p w:rsidR="00B8763B" w:rsidRDefault="00FD11E6">
      <w:pPr>
        <w:pStyle w:val="20"/>
        <w:framePr w:wrap="none" w:vAnchor="page" w:hAnchor="page" w:x="15743" w:y="10659"/>
        <w:shd w:val="clear" w:color="auto" w:fill="auto"/>
        <w:spacing w:line="220" w:lineRule="exact"/>
      </w:pPr>
      <w:r>
        <w:rPr>
          <w:rStyle w:val="2a"/>
        </w:rPr>
        <w:t>52</w:t>
      </w:r>
    </w:p>
    <w:p w:rsidR="00677F99" w:rsidRDefault="00677F99">
      <w:pPr>
        <w:rPr>
          <w:sz w:val="28"/>
          <w:szCs w:val="28"/>
        </w:rPr>
      </w:pPr>
      <w:r>
        <w:rPr>
          <w:sz w:val="2"/>
          <w:szCs w:val="2"/>
        </w:rPr>
        <w:t>ен</w:t>
      </w:r>
    </w:p>
    <w:p w:rsidR="00677F99" w:rsidRDefault="00677F99">
      <w:pPr>
        <w:rPr>
          <w:sz w:val="28"/>
          <w:szCs w:val="28"/>
        </w:rPr>
      </w:pPr>
    </w:p>
    <w:p w:rsidR="00677F99" w:rsidRDefault="00677F99">
      <w:pPr>
        <w:rPr>
          <w:sz w:val="28"/>
          <w:szCs w:val="28"/>
        </w:rPr>
      </w:pPr>
    </w:p>
    <w:p w:rsidR="00677F99" w:rsidRDefault="00677F99">
      <w:pPr>
        <w:rPr>
          <w:sz w:val="28"/>
          <w:szCs w:val="28"/>
        </w:rPr>
      </w:pPr>
    </w:p>
    <w:p w:rsidR="00677F99" w:rsidRDefault="00677F99">
      <w:pPr>
        <w:rPr>
          <w:sz w:val="28"/>
          <w:szCs w:val="28"/>
        </w:rPr>
      </w:pPr>
    </w:p>
    <w:p w:rsidR="00677F99" w:rsidRDefault="00677F99">
      <w:pPr>
        <w:rPr>
          <w:sz w:val="28"/>
          <w:szCs w:val="28"/>
        </w:rPr>
      </w:pPr>
    </w:p>
    <w:p w:rsidR="00677F99" w:rsidRDefault="00677F99">
      <w:pPr>
        <w:rPr>
          <w:sz w:val="28"/>
          <w:szCs w:val="28"/>
        </w:rPr>
      </w:pPr>
    </w:p>
    <w:p w:rsidR="00677F99" w:rsidRDefault="00677F99">
      <w:pPr>
        <w:rPr>
          <w:sz w:val="28"/>
          <w:szCs w:val="28"/>
        </w:rPr>
      </w:pPr>
    </w:p>
    <w:p w:rsidR="00786EAD" w:rsidRPr="00677F99" w:rsidRDefault="00786EAD">
      <w:pPr>
        <w:rPr>
          <w:color w:val="FF0000"/>
          <w:sz w:val="28"/>
          <w:szCs w:val="28"/>
        </w:rPr>
      </w:pPr>
    </w:p>
    <w:p w:rsidR="00677F99" w:rsidRDefault="00677F9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7F9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77F9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646C8">
        <w:rPr>
          <w:rFonts w:ascii="Times New Roman" w:hAnsi="Times New Roman" w:cs="Times New Roman"/>
          <w:color w:val="FF0000"/>
          <w:sz w:val="28"/>
          <w:szCs w:val="28"/>
        </w:rPr>
        <w:t xml:space="preserve">Анализ степени адаптации  детей в </w:t>
      </w:r>
      <w:r w:rsidRPr="00677F99">
        <w:rPr>
          <w:rFonts w:ascii="Times New Roman" w:hAnsi="Times New Roman" w:cs="Times New Roman"/>
          <w:color w:val="FF0000"/>
          <w:sz w:val="28"/>
          <w:szCs w:val="28"/>
        </w:rPr>
        <w:t xml:space="preserve"> 2022-2023 уч</w:t>
      </w:r>
      <w:r w:rsidR="00C646C8">
        <w:rPr>
          <w:rFonts w:ascii="Times New Roman" w:hAnsi="Times New Roman" w:cs="Times New Roman"/>
          <w:color w:val="FF0000"/>
          <w:sz w:val="28"/>
          <w:szCs w:val="28"/>
        </w:rPr>
        <w:t xml:space="preserve">ебном </w:t>
      </w:r>
      <w:r w:rsidRPr="00677F99">
        <w:rPr>
          <w:rFonts w:ascii="Times New Roman" w:hAnsi="Times New Roman" w:cs="Times New Roman"/>
          <w:color w:val="FF0000"/>
          <w:sz w:val="28"/>
          <w:szCs w:val="28"/>
        </w:rPr>
        <w:t xml:space="preserve"> год</w:t>
      </w:r>
      <w:r w:rsidR="00C646C8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677F9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786EAD" w:rsidRPr="00677F99" w:rsidRDefault="00786EA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77F99" w:rsidRDefault="00786EAD" w:rsidP="00677F99">
      <w:pPr>
        <w:pStyle w:val="aa"/>
        <w:numPr>
          <w:ilvl w:val="0"/>
          <w:numId w:val="35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Младшая </w:t>
      </w:r>
      <w:r w:rsidR="001E1A3C">
        <w:rPr>
          <w:rFonts w:ascii="Times New Roman" w:hAnsi="Times New Roman" w:cs="Times New Roman"/>
          <w:color w:val="FF0000"/>
          <w:sz w:val="28"/>
          <w:szCs w:val="28"/>
        </w:rPr>
        <w:t xml:space="preserve">разновозрастная </w:t>
      </w:r>
      <w:r>
        <w:rPr>
          <w:rFonts w:ascii="Times New Roman" w:hAnsi="Times New Roman" w:cs="Times New Roman"/>
          <w:color w:val="FF0000"/>
          <w:sz w:val="28"/>
          <w:szCs w:val="28"/>
        </w:rPr>
        <w:t>комбинированная г</w:t>
      </w:r>
      <w:r w:rsidR="00677F99" w:rsidRPr="00677F99">
        <w:rPr>
          <w:rFonts w:ascii="Times New Roman" w:hAnsi="Times New Roman" w:cs="Times New Roman"/>
          <w:color w:val="FF0000"/>
          <w:sz w:val="28"/>
          <w:szCs w:val="28"/>
        </w:rPr>
        <w:t xml:space="preserve">руппа от 1,5 до 4 лет </w:t>
      </w:r>
      <w:r w:rsidR="00677F9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786EAD" w:rsidRDefault="00677F99" w:rsidP="00786EAD">
      <w:pPr>
        <w:ind w:left="212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легкая </w:t>
      </w:r>
      <w:r w:rsidR="00786EAD">
        <w:rPr>
          <w:rFonts w:ascii="Times New Roman" w:hAnsi="Times New Roman" w:cs="Times New Roman"/>
          <w:color w:val="FF0000"/>
          <w:sz w:val="28"/>
          <w:szCs w:val="28"/>
        </w:rPr>
        <w:t>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6EAD">
        <w:rPr>
          <w:rFonts w:ascii="Times New Roman" w:hAnsi="Times New Roman" w:cs="Times New Roman"/>
          <w:color w:val="FF0000"/>
          <w:sz w:val="28"/>
          <w:szCs w:val="28"/>
        </w:rPr>
        <w:t>65 %</w:t>
      </w:r>
    </w:p>
    <w:p w:rsidR="00786EAD" w:rsidRDefault="00786EAD" w:rsidP="00786EA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- средняя – 22 %</w:t>
      </w:r>
    </w:p>
    <w:p w:rsidR="00786EAD" w:rsidRDefault="00786EAD" w:rsidP="00786EA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- тяжелая – 13%</w:t>
      </w:r>
    </w:p>
    <w:p w:rsidR="00786EAD" w:rsidRDefault="00786EAD" w:rsidP="00786EA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6EAD" w:rsidRDefault="00786EAD" w:rsidP="00786EA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6EAD" w:rsidRDefault="00786EAD" w:rsidP="00786EAD">
      <w:pPr>
        <w:pStyle w:val="aa"/>
        <w:numPr>
          <w:ilvl w:val="0"/>
          <w:numId w:val="36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Старшая  </w:t>
      </w:r>
      <w:r w:rsidR="001E1A3C">
        <w:rPr>
          <w:rFonts w:ascii="Times New Roman" w:hAnsi="Times New Roman" w:cs="Times New Roman"/>
          <w:color w:val="FF0000"/>
          <w:sz w:val="28"/>
          <w:szCs w:val="28"/>
        </w:rPr>
        <w:t xml:space="preserve">разновозрастная </w:t>
      </w:r>
      <w:r>
        <w:rPr>
          <w:rFonts w:ascii="Times New Roman" w:hAnsi="Times New Roman" w:cs="Times New Roman"/>
          <w:color w:val="FF0000"/>
          <w:sz w:val="28"/>
          <w:szCs w:val="28"/>
        </w:rPr>
        <w:t>комбинированная г</w:t>
      </w:r>
      <w:r w:rsidRPr="00677F99">
        <w:rPr>
          <w:rFonts w:ascii="Times New Roman" w:hAnsi="Times New Roman" w:cs="Times New Roman"/>
          <w:color w:val="FF0000"/>
          <w:sz w:val="28"/>
          <w:szCs w:val="28"/>
        </w:rPr>
        <w:t xml:space="preserve">руппа </w:t>
      </w:r>
      <w:r>
        <w:rPr>
          <w:rFonts w:ascii="Times New Roman" w:hAnsi="Times New Roman" w:cs="Times New Roman"/>
          <w:color w:val="FF0000"/>
          <w:sz w:val="28"/>
          <w:szCs w:val="28"/>
        </w:rPr>
        <w:t>от 4 до 7 (8)</w:t>
      </w:r>
      <w:r w:rsidRPr="00677F99">
        <w:rPr>
          <w:rFonts w:ascii="Times New Roman" w:hAnsi="Times New Roman" w:cs="Times New Roman"/>
          <w:color w:val="FF0000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786EAD" w:rsidRDefault="00786EAD" w:rsidP="00786EAD">
      <w:pPr>
        <w:ind w:left="212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легкая – </w:t>
      </w:r>
      <w:r w:rsidR="0045624B">
        <w:rPr>
          <w:rFonts w:ascii="Times New Roman" w:hAnsi="Times New Roman" w:cs="Times New Roman"/>
          <w:color w:val="FF0000"/>
          <w:sz w:val="28"/>
          <w:szCs w:val="28"/>
        </w:rPr>
        <w:t>88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%</w:t>
      </w:r>
    </w:p>
    <w:p w:rsidR="00786EAD" w:rsidRDefault="00786EAD" w:rsidP="00786EA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- средняя – </w:t>
      </w:r>
      <w:r w:rsidR="001E1A3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45624B"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>%</w:t>
      </w:r>
    </w:p>
    <w:p w:rsidR="00786EAD" w:rsidRDefault="00786EAD" w:rsidP="00786EA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- тяжелая –</w:t>
      </w:r>
      <w:r w:rsidR="001E1A3C">
        <w:rPr>
          <w:rFonts w:ascii="Times New Roman" w:hAnsi="Times New Roman" w:cs="Times New Roman"/>
          <w:color w:val="FF0000"/>
          <w:sz w:val="28"/>
          <w:szCs w:val="28"/>
        </w:rPr>
        <w:t xml:space="preserve"> 0 </w:t>
      </w:r>
      <w:r>
        <w:rPr>
          <w:rFonts w:ascii="Times New Roman" w:hAnsi="Times New Roman" w:cs="Times New Roman"/>
          <w:color w:val="FF0000"/>
          <w:sz w:val="28"/>
          <w:szCs w:val="28"/>
        </w:rPr>
        <w:t>%</w:t>
      </w:r>
    </w:p>
    <w:p w:rsidR="00786EAD" w:rsidRPr="00677F99" w:rsidRDefault="00786EAD" w:rsidP="00786EAD">
      <w:pPr>
        <w:rPr>
          <w:rFonts w:ascii="Times New Roman" w:hAnsi="Times New Roman" w:cs="Times New Roman"/>
          <w:color w:val="FF0000"/>
          <w:sz w:val="28"/>
          <w:szCs w:val="28"/>
        </w:rPr>
        <w:sectPr w:rsidR="00786EAD" w:rsidRPr="00677F9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43"/>
        <w:framePr w:wrap="none" w:vAnchor="page" w:hAnchor="page" w:x="815" w:y="839"/>
        <w:shd w:val="clear" w:color="auto" w:fill="auto"/>
        <w:spacing w:line="280" w:lineRule="exact"/>
      </w:pPr>
      <w:bookmarkStart w:id="82" w:name="bookmark82"/>
      <w:r>
        <w:lastRenderedPageBreak/>
        <w:t>Приложение 11. Анализ здоровья.</w:t>
      </w:r>
      <w:bookmarkEnd w:id="82"/>
    </w:p>
    <w:p w:rsidR="00B8763B" w:rsidRDefault="00FD11E6">
      <w:pPr>
        <w:pStyle w:val="2d"/>
        <w:framePr w:wrap="none" w:vAnchor="page" w:hAnchor="page" w:x="825" w:y="1488"/>
        <w:shd w:val="clear" w:color="auto" w:fill="auto"/>
        <w:spacing w:line="260" w:lineRule="exact"/>
      </w:pPr>
      <w:r>
        <w:t>ПОСЕЩАЕМОСТЬ ДОУ за три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00"/>
        <w:gridCol w:w="1224"/>
        <w:gridCol w:w="1219"/>
        <w:gridCol w:w="1224"/>
        <w:gridCol w:w="1224"/>
        <w:gridCol w:w="1219"/>
        <w:gridCol w:w="1234"/>
      </w:tblGrid>
      <w:tr w:rsidR="00B8763B">
        <w:trPr>
          <w:trHeight w:hRule="exact" w:val="566"/>
        </w:trPr>
        <w:tc>
          <w:tcPr>
            <w:tcW w:w="7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Наименование показателей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Всего детодней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В том числе воспитанниками в возрасте 3 года и старше</w:t>
            </w:r>
          </w:p>
        </w:tc>
      </w:tr>
      <w:tr w:rsidR="00B8763B">
        <w:trPr>
          <w:trHeight w:hRule="exact" w:val="288"/>
        </w:trPr>
        <w:tc>
          <w:tcPr>
            <w:tcW w:w="7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2093" w:wrap="none" w:vAnchor="page" w:hAnchor="page" w:x="854" w:y="2023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4"/>
              </w:rPr>
              <w:t>20</w:t>
            </w:r>
            <w:r w:rsidR="00C65044">
              <w:rPr>
                <w:rStyle w:val="24"/>
              </w:rP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4"/>
              </w:rPr>
              <w:t>20</w:t>
            </w:r>
            <w:r w:rsidR="00C65044">
              <w:rPr>
                <w:rStyle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4"/>
              </w:rPr>
              <w:t>20</w:t>
            </w:r>
            <w:r w:rsidR="00C65044">
              <w:rPr>
                <w:rStyle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4"/>
              </w:rPr>
              <w:t>20</w:t>
            </w:r>
            <w:r w:rsidR="00C65044">
              <w:rPr>
                <w:rStyle w:val="24"/>
              </w:rP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4"/>
              </w:rPr>
              <w:t>20</w:t>
            </w:r>
            <w:r w:rsidR="00C65044">
              <w:rPr>
                <w:rStyle w:val="24"/>
              </w:rPr>
              <w:t>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4"/>
              </w:rPr>
              <w:t>20</w:t>
            </w:r>
            <w:r w:rsidR="00C65044">
              <w:rPr>
                <w:rStyle w:val="24"/>
              </w:rPr>
              <w:t>22</w:t>
            </w:r>
          </w:p>
        </w:tc>
      </w:tr>
      <w:tr w:rsidR="00B8763B">
        <w:trPr>
          <w:trHeight w:hRule="exact" w:val="307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jc w:val="left"/>
            </w:pPr>
            <w:r>
              <w:t>Число дней, проведённых воспитанниками в группах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5044">
              <w:rPr>
                <w:rFonts w:ascii="Times New Roman" w:hAnsi="Times New Roman" w:cs="Times New Roman"/>
                <w:color w:val="FF0000"/>
              </w:rPr>
              <w:t>2100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3752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1473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2488</w:t>
            </w:r>
          </w:p>
        </w:tc>
      </w:tr>
      <w:tr w:rsidR="00B8763B">
        <w:trPr>
          <w:trHeight w:hRule="exact" w:val="307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jc w:val="left"/>
            </w:pPr>
            <w:r>
              <w:t>Число дней, пропущенных воспитанниками 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2842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5368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4752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2056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3483</w:t>
            </w:r>
          </w:p>
        </w:tc>
      </w:tr>
      <w:tr w:rsidR="00B8763B">
        <w:trPr>
          <w:trHeight w:hRule="exact" w:val="307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jc w:val="left"/>
            </w:pPr>
            <w:r>
              <w:t>- в том числе по болезни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440</w:t>
            </w:r>
          </w:p>
        </w:tc>
      </w:tr>
      <w:tr w:rsidR="00B8763B">
        <w:trPr>
          <w:trHeight w:hRule="exact" w:val="317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jc w:val="left"/>
            </w:pPr>
            <w:r>
              <w:t>-в том числе по другим причинам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2474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3851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1819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C65044" w:rsidRDefault="00C65044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3043</w:t>
            </w:r>
          </w:p>
        </w:tc>
      </w:tr>
    </w:tbl>
    <w:p w:rsidR="00B8763B" w:rsidRDefault="00FD11E6">
      <w:pPr>
        <w:pStyle w:val="2d"/>
        <w:framePr w:wrap="none" w:vAnchor="page" w:hAnchor="page" w:x="830" w:y="4373"/>
        <w:shd w:val="clear" w:color="auto" w:fill="auto"/>
        <w:spacing w:line="260" w:lineRule="exact"/>
      </w:pPr>
      <w:r>
        <w:t>УРОВЕНЬ ЗАБОЛЕВАЕМОСТИ за три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96"/>
        <w:gridCol w:w="1272"/>
        <w:gridCol w:w="1272"/>
        <w:gridCol w:w="1267"/>
        <w:gridCol w:w="1272"/>
        <w:gridCol w:w="1272"/>
        <w:gridCol w:w="1272"/>
        <w:gridCol w:w="1267"/>
        <w:gridCol w:w="1272"/>
        <w:gridCol w:w="1282"/>
      </w:tblGrid>
      <w:tr w:rsidR="00B8763B">
        <w:trPr>
          <w:trHeight w:hRule="exact" w:val="370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годы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8F3FD2">
            <w:pPr>
              <w:pStyle w:val="22"/>
              <w:framePr w:w="15144" w:h="1800" w:wrap="none" w:vAnchor="page" w:hAnchor="page" w:x="854" w:y="4907"/>
              <w:shd w:val="clear" w:color="auto" w:fill="auto"/>
              <w:tabs>
                <w:tab w:val="left" w:leader="underscore" w:pos="461"/>
              </w:tabs>
              <w:spacing w:line="260" w:lineRule="exact"/>
              <w:jc w:val="center"/>
            </w:pPr>
            <w:r>
              <w:rPr>
                <w:rStyle w:val="24"/>
              </w:rPr>
              <w:t>20</w:t>
            </w:r>
            <w:r w:rsidR="008F3FD2">
              <w:rPr>
                <w:rStyle w:val="24"/>
              </w:rPr>
              <w:t>20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8F3FD2">
            <w:pPr>
              <w:pStyle w:val="22"/>
              <w:framePr w:w="15144" w:h="1800" w:wrap="none" w:vAnchor="page" w:hAnchor="page" w:x="854" w:y="4907"/>
              <w:shd w:val="clear" w:color="auto" w:fill="auto"/>
              <w:tabs>
                <w:tab w:val="left" w:leader="underscore" w:pos="461"/>
              </w:tabs>
              <w:spacing w:line="260" w:lineRule="exact"/>
              <w:jc w:val="center"/>
            </w:pPr>
            <w:r>
              <w:rPr>
                <w:rStyle w:val="24"/>
              </w:rPr>
              <w:t>20</w:t>
            </w:r>
            <w:r w:rsidR="008F3FD2">
              <w:rPr>
                <w:rStyle w:val="24"/>
              </w:rPr>
              <w:t>21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 w:rsidP="008F3FD2">
            <w:pPr>
              <w:pStyle w:val="22"/>
              <w:framePr w:w="15144" w:h="1800" w:wrap="none" w:vAnchor="page" w:hAnchor="page" w:x="854" w:y="4907"/>
              <w:shd w:val="clear" w:color="auto" w:fill="auto"/>
              <w:tabs>
                <w:tab w:val="left" w:leader="underscore" w:pos="456"/>
              </w:tabs>
              <w:spacing w:line="260" w:lineRule="exact"/>
              <w:jc w:val="center"/>
            </w:pPr>
            <w:r>
              <w:rPr>
                <w:rStyle w:val="24"/>
              </w:rPr>
              <w:t>20</w:t>
            </w:r>
            <w:r w:rsidR="008F3FD2">
              <w:rPr>
                <w:rStyle w:val="24"/>
              </w:rPr>
              <w:t>22</w:t>
            </w:r>
          </w:p>
        </w:tc>
      </w:tr>
      <w:tr w:rsidR="00B8763B">
        <w:trPr>
          <w:trHeight w:hRule="exact" w:val="274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1800" w:wrap="none" w:vAnchor="page" w:hAnchor="page" w:x="854" w:y="4907"/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Количество детей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Количество детей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Количество детей</w:t>
            </w:r>
          </w:p>
        </w:tc>
      </w:tr>
      <w:tr w:rsidR="00B8763B">
        <w:trPr>
          <w:trHeight w:hRule="exact" w:val="29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800" w:wrap="none" w:vAnchor="page" w:hAnchor="page" w:x="854" w:y="490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5C26F5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Мл. гр.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5C26F5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Ст. гр.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5C26F5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Мл. гр.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5C26F5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Ст. гр.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5C26F5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Мл.гр.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5C26F5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Ст.гр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всего</w:t>
            </w:r>
          </w:p>
        </w:tc>
      </w:tr>
      <w:tr w:rsidR="00B8763B">
        <w:trPr>
          <w:trHeight w:hRule="exact" w:val="28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left"/>
            </w:pPr>
            <w:r>
              <w:t>Случаи (1 ребёнком)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8F3FD2" w:rsidRDefault="008F3FD2" w:rsidP="008F3FD2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8F3FD2" w:rsidRDefault="008F3FD2" w:rsidP="008F3FD2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8F3FD2" w:rsidRDefault="008F3FD2" w:rsidP="008F3FD2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8F3FD2" w:rsidRDefault="00733A59" w:rsidP="008F3FD2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8F3FD2" w:rsidRDefault="00733A59" w:rsidP="008F3FD2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8F3FD2" w:rsidRDefault="00733A59" w:rsidP="008F3FD2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8F3FD2" w:rsidRDefault="001C3608" w:rsidP="008F3FD2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8F3FD2" w:rsidRDefault="001C3608" w:rsidP="008F3FD2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8F3FD2" w:rsidRDefault="001C3608" w:rsidP="008F3FD2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</w:tr>
      <w:tr w:rsidR="00B8763B">
        <w:trPr>
          <w:trHeight w:hRule="exact" w:val="28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left"/>
            </w:pPr>
            <w:r>
              <w:t>Случаев всего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8F3FD2" w:rsidRDefault="008F3FD2" w:rsidP="008F3FD2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22                     19                 41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8F3FD2" w:rsidRDefault="00733A59" w:rsidP="00733A59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47                46                 93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8F3FD2" w:rsidRDefault="001C3608" w:rsidP="001C3608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44                 79                 123</w:t>
            </w:r>
          </w:p>
        </w:tc>
      </w:tr>
      <w:tr w:rsidR="00B8763B">
        <w:trPr>
          <w:trHeight w:hRule="exact" w:val="29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left"/>
            </w:pPr>
            <w:r>
              <w:t>Всего дней по болезни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8F3FD2" w:rsidRDefault="008F3FD2" w:rsidP="008F3FD2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8F3FD2">
              <w:rPr>
                <w:rFonts w:ascii="Times New Roman" w:hAnsi="Times New Roman" w:cs="Times New Roman"/>
                <w:color w:val="FF0000"/>
              </w:rPr>
              <w:t>131               237                368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733A59" w:rsidRDefault="00733A59" w:rsidP="00733A59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248               511               759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1C3608" w:rsidRDefault="001C3608" w:rsidP="001C3608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1C3608">
              <w:rPr>
                <w:rFonts w:ascii="Times New Roman" w:hAnsi="Times New Roman" w:cs="Times New Roman"/>
                <w:color w:val="FF0000"/>
              </w:rPr>
              <w:t>461           440               901</w:t>
            </w:r>
          </w:p>
        </w:tc>
      </w:tr>
    </w:tbl>
    <w:p w:rsidR="00B8763B" w:rsidRDefault="00FD11E6">
      <w:pPr>
        <w:pStyle w:val="2d"/>
        <w:framePr w:wrap="none" w:vAnchor="page" w:hAnchor="page" w:x="825" w:y="7279"/>
        <w:shd w:val="clear" w:color="auto" w:fill="auto"/>
        <w:spacing w:line="260" w:lineRule="exact"/>
      </w:pPr>
      <w:r>
        <w:t>РАСПРЕДЕЛЕНИЕ ДЕТЕЙ ПО ГРУППАМ ЗДОРОВЬЯ за три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92"/>
        <w:gridCol w:w="3778"/>
        <w:gridCol w:w="3782"/>
        <w:gridCol w:w="3792"/>
      </w:tblGrid>
      <w:tr w:rsidR="00B8763B">
        <w:trPr>
          <w:trHeight w:hRule="exact" w:val="283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1752" w:wrap="none" w:vAnchor="page" w:hAnchor="page" w:x="854" w:y="7816"/>
              <w:shd w:val="clear" w:color="auto" w:fill="auto"/>
              <w:spacing w:line="260" w:lineRule="exact"/>
              <w:ind w:right="320"/>
              <w:jc w:val="right"/>
            </w:pPr>
            <w:r>
              <w:rPr>
                <w:rStyle w:val="24"/>
              </w:rPr>
              <w:t>Годы/ количество детей в ДОУ</w:t>
            </w:r>
          </w:p>
        </w:tc>
        <w:tc>
          <w:tcPr>
            <w:tcW w:w="113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752" w:wrap="none" w:vAnchor="page" w:hAnchor="page" w:x="854" w:y="7816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Группы здоровья</w:t>
            </w:r>
          </w:p>
        </w:tc>
      </w:tr>
      <w:tr w:rsidR="00B8763B">
        <w:trPr>
          <w:trHeight w:hRule="exact" w:val="269"/>
        </w:trPr>
        <w:tc>
          <w:tcPr>
            <w:tcW w:w="3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1752" w:wrap="none" w:vAnchor="page" w:hAnchor="page" w:x="854" w:y="7816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1752" w:wrap="none" w:vAnchor="page" w:hAnchor="page" w:x="854" w:y="7816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1752" w:wrap="none" w:vAnchor="page" w:hAnchor="page" w:x="854" w:y="7816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II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1752" w:wrap="none" w:vAnchor="page" w:hAnchor="page" w:x="854" w:y="7816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II</w:t>
            </w:r>
          </w:p>
        </w:tc>
      </w:tr>
      <w:tr w:rsidR="00B8763B">
        <w:trPr>
          <w:trHeight w:hRule="exact" w:val="38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1C3608" w:rsidRDefault="001C3608" w:rsidP="001C3608">
            <w:pPr>
              <w:pStyle w:val="22"/>
              <w:framePr w:w="15144" w:h="1752" w:wrap="none" w:vAnchor="page" w:hAnchor="page" w:x="854" w:y="7816"/>
              <w:shd w:val="clear" w:color="auto" w:fill="auto"/>
              <w:spacing w:line="260" w:lineRule="exact"/>
              <w:jc w:val="left"/>
              <w:rPr>
                <w:color w:val="FF0000"/>
              </w:rPr>
            </w:pPr>
            <w:r w:rsidRPr="001C3608">
              <w:rPr>
                <w:color w:val="FF0000"/>
              </w:rPr>
              <w:t>20</w:t>
            </w:r>
            <w:r>
              <w:rPr>
                <w:color w:val="FF0000"/>
              </w:rPr>
              <w:t>20</w:t>
            </w:r>
            <w:r w:rsidRPr="001C3608">
              <w:rPr>
                <w:color w:val="FF0000"/>
              </w:rPr>
              <w:t xml:space="preserve"> </w:t>
            </w:r>
            <w:r w:rsidR="00FD11E6" w:rsidRPr="001C3608">
              <w:rPr>
                <w:color w:val="FF0000"/>
              </w:rPr>
              <w:t>/</w:t>
            </w:r>
            <w:r>
              <w:rPr>
                <w:color w:val="FF0000"/>
              </w:rPr>
              <w:t xml:space="preserve"> </w:t>
            </w:r>
            <w:r w:rsidRPr="001C3608">
              <w:rPr>
                <w:color w:val="FF0000"/>
              </w:rPr>
              <w:t>48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1C3608" w:rsidRDefault="00A66862" w:rsidP="001C3608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1C3608" w:rsidRDefault="00A66862" w:rsidP="001C3608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1C3608" w:rsidRDefault="00A66862" w:rsidP="001C3608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B8763B">
        <w:trPr>
          <w:trHeight w:hRule="exact" w:val="3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1C3608" w:rsidRDefault="001C3608">
            <w:pPr>
              <w:pStyle w:val="22"/>
              <w:framePr w:w="15144" w:h="1752" w:wrap="none" w:vAnchor="page" w:hAnchor="page" w:x="854" w:y="7816"/>
              <w:shd w:val="clear" w:color="auto" w:fill="auto"/>
              <w:spacing w:line="260" w:lineRule="exact"/>
              <w:jc w:val="left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Pr="001C3608">
              <w:rPr>
                <w:color w:val="FF0000"/>
              </w:rPr>
              <w:t>21</w:t>
            </w:r>
            <w:r w:rsidR="00FD11E6" w:rsidRPr="001C3608">
              <w:rPr>
                <w:color w:val="FF0000"/>
              </w:rPr>
              <w:t xml:space="preserve"> /</w:t>
            </w:r>
            <w:r>
              <w:rPr>
                <w:color w:val="FF0000"/>
              </w:rPr>
              <w:t xml:space="preserve"> </w:t>
            </w:r>
            <w:r w:rsidRPr="001C3608">
              <w:rPr>
                <w:color w:val="FF0000"/>
              </w:rPr>
              <w:t>47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1C3608" w:rsidRDefault="00A66862" w:rsidP="001C3608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Pr="001C3608" w:rsidRDefault="00A66862" w:rsidP="001C3608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1C3608" w:rsidRDefault="00A66862" w:rsidP="001C3608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B8763B">
        <w:trPr>
          <w:trHeight w:hRule="exact" w:val="413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1C3608" w:rsidRDefault="001C3608">
            <w:pPr>
              <w:pStyle w:val="22"/>
              <w:framePr w:w="15144" w:h="1752" w:wrap="none" w:vAnchor="page" w:hAnchor="page" w:x="854" w:y="7816"/>
              <w:shd w:val="clear" w:color="auto" w:fill="auto"/>
              <w:spacing w:line="260" w:lineRule="exact"/>
              <w:jc w:val="left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Pr="001C3608">
              <w:rPr>
                <w:color w:val="FF0000"/>
              </w:rPr>
              <w:t>22</w:t>
            </w:r>
            <w:r w:rsidR="00FD11E6" w:rsidRPr="001C3608">
              <w:rPr>
                <w:color w:val="FF0000"/>
              </w:rPr>
              <w:t xml:space="preserve"> /</w:t>
            </w:r>
            <w:r>
              <w:rPr>
                <w:color w:val="FF0000"/>
              </w:rPr>
              <w:t xml:space="preserve"> </w:t>
            </w:r>
            <w:r w:rsidRPr="001C3608">
              <w:rPr>
                <w:color w:val="FF0000"/>
              </w:rPr>
              <w:t>46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1C3608" w:rsidRDefault="00A66862" w:rsidP="001C3608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1C3608" w:rsidRDefault="00A66862" w:rsidP="001C3608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1C3608" w:rsidRDefault="00A66862" w:rsidP="001C3608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</w:tbl>
    <w:p w:rsidR="00B8763B" w:rsidRDefault="00FD11E6">
      <w:pPr>
        <w:pStyle w:val="20"/>
        <w:framePr w:wrap="none" w:vAnchor="page" w:hAnchor="page" w:x="15743" w:y="10635"/>
        <w:shd w:val="clear" w:color="auto" w:fill="auto"/>
        <w:spacing w:line="220" w:lineRule="exact"/>
      </w:pPr>
      <w:r>
        <w:rPr>
          <w:rStyle w:val="2a"/>
        </w:rPr>
        <w:t>53</w:t>
      </w:r>
    </w:p>
    <w:p w:rsidR="00B8763B" w:rsidRPr="00677F99" w:rsidRDefault="00B8763B">
      <w:pPr>
        <w:sectPr w:rsidR="00B8763B" w:rsidRPr="00677F9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0"/>
        <w:framePr w:wrap="none" w:vAnchor="page" w:hAnchor="page" w:x="15743" w:y="10683"/>
        <w:shd w:val="clear" w:color="auto" w:fill="auto"/>
        <w:spacing w:line="220" w:lineRule="exact"/>
      </w:pPr>
      <w:r>
        <w:rPr>
          <w:rStyle w:val="2a"/>
        </w:rPr>
        <w:lastRenderedPageBreak/>
        <w:t>54</w:t>
      </w:r>
    </w:p>
    <w:p w:rsidR="00A97815" w:rsidRDefault="00A97815" w:rsidP="00A97815">
      <w:pPr>
        <w:pStyle w:val="43"/>
        <w:framePr w:wrap="none" w:vAnchor="page" w:hAnchor="page" w:x="730" w:y="587"/>
        <w:shd w:val="clear" w:color="auto" w:fill="auto"/>
        <w:spacing w:line="280" w:lineRule="exact"/>
      </w:pPr>
      <w:bookmarkStart w:id="83" w:name="bookmark83"/>
      <w:r>
        <w:t>Приложение 12. Перечень мероприятий по производственному контролю.</w:t>
      </w:r>
      <w:bookmarkEnd w:id="83"/>
    </w:p>
    <w:tbl>
      <w:tblPr>
        <w:tblOverlap w:val="never"/>
        <w:tblW w:w="152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4"/>
        <w:gridCol w:w="6417"/>
        <w:gridCol w:w="5987"/>
        <w:gridCol w:w="2114"/>
      </w:tblGrid>
      <w:tr w:rsidR="00A97815" w:rsidTr="00A97815">
        <w:trPr>
          <w:trHeight w:hRule="exact" w:val="57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0"/>
              </w:rPr>
              <w:t>№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Объект контроля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Кратность контроля и сроки исполнения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after="120" w:line="220" w:lineRule="exact"/>
              <w:ind w:left="240"/>
              <w:jc w:val="left"/>
            </w:pPr>
            <w:r>
              <w:rPr>
                <w:rStyle w:val="211pt0"/>
              </w:rPr>
              <w:t>Ответственные</w:t>
            </w:r>
          </w:p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0"/>
              </w:rPr>
              <w:t>лица</w:t>
            </w:r>
          </w:p>
        </w:tc>
      </w:tr>
      <w:tr w:rsidR="00A97815" w:rsidTr="00A97815">
        <w:trPr>
          <w:trHeight w:hRule="exact" w:val="321"/>
        </w:trPr>
        <w:tc>
          <w:tcPr>
            <w:tcW w:w="152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4"/>
              </w:rPr>
              <w:t>Санитарные требования к участку ДОУ</w:t>
            </w:r>
          </w:p>
        </w:tc>
      </w:tr>
      <w:tr w:rsidR="00A97815" w:rsidTr="00A97815">
        <w:trPr>
          <w:trHeight w:hRule="exact" w:val="23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74" w:lineRule="exact"/>
              <w:jc w:val="left"/>
            </w:pPr>
            <w:r>
              <w:rPr>
                <w:rStyle w:val="212pt3"/>
              </w:rPr>
              <w:t>Санитарное состояние участка, пешеходных дорожек, подъездных путей, освещения территории, озеленение и благоустройство участка; наличие и санитарно - техническое состояние необходимого оборудования на территории; состояние ограждение участка и его соответствие требованиям санитарных правил; наличие подводки воды, оборудования и инвентаря для уборки участка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numPr>
                <w:ilvl w:val="0"/>
                <w:numId w:val="23"/>
              </w:numPr>
              <w:shd w:val="clear" w:color="auto" w:fill="auto"/>
              <w:tabs>
                <w:tab w:val="left" w:pos="250"/>
              </w:tabs>
              <w:spacing w:line="274" w:lineRule="exact"/>
              <w:jc w:val="left"/>
            </w:pPr>
            <w:r>
              <w:rPr>
                <w:rStyle w:val="212pt3"/>
              </w:rPr>
              <w:t>Ежедневный контроль за санитарным состоянием территории;</w:t>
            </w:r>
          </w:p>
          <w:p w:rsidR="00A97815" w:rsidRDefault="00A97815" w:rsidP="00A97815">
            <w:pPr>
              <w:pStyle w:val="22"/>
              <w:framePr w:w="15144" w:h="8054" w:wrap="none" w:vAnchor="page" w:hAnchor="page" w:x="694" w:y="1139"/>
              <w:numPr>
                <w:ilvl w:val="0"/>
                <w:numId w:val="23"/>
              </w:numPr>
              <w:shd w:val="clear" w:color="auto" w:fill="auto"/>
              <w:tabs>
                <w:tab w:val="left" w:pos="245"/>
              </w:tabs>
              <w:spacing w:line="274" w:lineRule="exact"/>
              <w:jc w:val="left"/>
            </w:pPr>
            <w:r>
              <w:rPr>
                <w:rStyle w:val="212pt3"/>
              </w:rPr>
              <w:t>Дезинсекция, дератизация помещений (договор);</w:t>
            </w:r>
          </w:p>
          <w:p w:rsidR="00A97815" w:rsidRDefault="00A97815" w:rsidP="00A97815">
            <w:pPr>
              <w:pStyle w:val="22"/>
              <w:framePr w:w="15144" w:h="8054" w:wrap="none" w:vAnchor="page" w:hAnchor="page" w:x="694" w:y="1139"/>
              <w:numPr>
                <w:ilvl w:val="0"/>
                <w:numId w:val="23"/>
              </w:numPr>
              <w:shd w:val="clear" w:color="auto" w:fill="auto"/>
              <w:tabs>
                <w:tab w:val="left" w:pos="226"/>
              </w:tabs>
              <w:spacing w:line="274" w:lineRule="exact"/>
            </w:pPr>
            <w:r>
              <w:rPr>
                <w:rStyle w:val="212pt3"/>
              </w:rPr>
              <w:t>Освещение территории, техническое обслуживание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C6268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C62685">
              <w:rPr>
                <w:rStyle w:val="212pt3"/>
                <w:color w:val="FF0000"/>
              </w:rPr>
              <w:t>Завхоз</w:t>
            </w:r>
            <w:r w:rsidR="00C62685" w:rsidRPr="00C62685">
              <w:rPr>
                <w:rStyle w:val="212pt3"/>
                <w:color w:val="FF0000"/>
              </w:rPr>
              <w:t xml:space="preserve"> Гузов А.А.</w:t>
            </w:r>
          </w:p>
          <w:p w:rsidR="00A97815" w:rsidRPr="00C6268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C62685">
              <w:rPr>
                <w:rStyle w:val="212pt3"/>
                <w:color w:val="FF0000"/>
              </w:rPr>
              <w:t>Заведующий</w:t>
            </w:r>
            <w:r w:rsidR="00C62685" w:rsidRPr="00C62685">
              <w:rPr>
                <w:rStyle w:val="212pt3"/>
                <w:color w:val="FF0000"/>
              </w:rPr>
              <w:t xml:space="preserve"> Антонюк А.Г.</w:t>
            </w:r>
          </w:p>
        </w:tc>
      </w:tr>
      <w:tr w:rsidR="00A97815" w:rsidTr="00DC1EDD">
        <w:trPr>
          <w:trHeight w:hRule="exact" w:val="20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74" w:lineRule="exact"/>
              <w:jc w:val="left"/>
            </w:pPr>
            <w:r>
              <w:rPr>
                <w:rStyle w:val="212pt3"/>
              </w:rPr>
              <w:t>Санитарное состояние групповых участков, малых игровых форм, спортивной площадки с соответствующим спортивным оборудованием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74" w:lineRule="exact"/>
              <w:jc w:val="left"/>
            </w:pPr>
            <w:r>
              <w:rPr>
                <w:rStyle w:val="212pt3"/>
              </w:rPr>
              <w:t>Ежедневный контроль за санитарным состоянием групповых участков;</w:t>
            </w:r>
          </w:p>
          <w:p w:rsidR="00A97815" w:rsidRDefault="00A97815" w:rsidP="00A97815">
            <w:pPr>
              <w:pStyle w:val="22"/>
              <w:framePr w:w="15144" w:h="8054" w:wrap="none" w:vAnchor="page" w:hAnchor="page" w:x="694" w:y="1139"/>
              <w:numPr>
                <w:ilvl w:val="0"/>
                <w:numId w:val="24"/>
              </w:numPr>
              <w:shd w:val="clear" w:color="auto" w:fill="auto"/>
              <w:tabs>
                <w:tab w:val="left" w:pos="240"/>
              </w:tabs>
              <w:spacing w:line="274" w:lineRule="exact"/>
              <w:jc w:val="left"/>
            </w:pPr>
            <w:r>
              <w:rPr>
                <w:rStyle w:val="212pt3"/>
              </w:rPr>
              <w:t>Ремонт и замены малых форм, спортивного оборудования и сооружений (по мере их выхода из строя);</w:t>
            </w:r>
          </w:p>
          <w:p w:rsidR="00A97815" w:rsidRDefault="00A97815" w:rsidP="00A97815">
            <w:pPr>
              <w:pStyle w:val="22"/>
              <w:framePr w:w="15144" w:h="8054" w:wrap="none" w:vAnchor="page" w:hAnchor="page" w:x="694" w:y="1139"/>
              <w:numPr>
                <w:ilvl w:val="0"/>
                <w:numId w:val="24"/>
              </w:numPr>
              <w:shd w:val="clear" w:color="auto" w:fill="auto"/>
              <w:tabs>
                <w:tab w:val="left" w:pos="240"/>
              </w:tabs>
              <w:spacing w:line="274" w:lineRule="exact"/>
              <w:jc w:val="left"/>
            </w:pPr>
            <w:r>
              <w:rPr>
                <w:rStyle w:val="212pt3"/>
              </w:rPr>
              <w:t>Приобретение и установка новых малых форм, спортивного оборудования и сооружений ( по мере необходимости)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685" w:rsidRPr="00C62685" w:rsidRDefault="00C62685" w:rsidP="00C62685">
            <w:pPr>
              <w:pStyle w:val="22"/>
              <w:framePr w:w="15144" w:h="8054" w:wrap="none" w:vAnchor="page" w:hAnchor="page" w:x="694" w:y="1139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C62685">
              <w:rPr>
                <w:rStyle w:val="212pt3"/>
                <w:color w:val="FF0000"/>
              </w:rPr>
              <w:t>Завхоз Гузов А.А.</w:t>
            </w:r>
          </w:p>
          <w:p w:rsidR="00A97815" w:rsidRPr="00C62685" w:rsidRDefault="00C62685" w:rsidP="00C62685">
            <w:pPr>
              <w:pStyle w:val="22"/>
              <w:framePr w:w="15144" w:h="8054" w:wrap="none" w:vAnchor="page" w:hAnchor="page" w:x="694" w:y="1139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C62685">
              <w:rPr>
                <w:rStyle w:val="212pt3"/>
                <w:color w:val="FF0000"/>
              </w:rPr>
              <w:t>Заведующий Антонюк А.Г.</w:t>
            </w:r>
          </w:p>
        </w:tc>
      </w:tr>
      <w:tr w:rsidR="00A97815" w:rsidTr="00A97815">
        <w:trPr>
          <w:trHeight w:hRule="exact" w:val="8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78" w:lineRule="exact"/>
              <w:jc w:val="left"/>
            </w:pPr>
            <w:r>
              <w:rPr>
                <w:rStyle w:val="212pt3"/>
              </w:rPr>
              <w:t>Санитарное состояние хозяйственной зоны: очистка контейнеров, площадки, вывоз мусора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numPr>
                <w:ilvl w:val="0"/>
                <w:numId w:val="25"/>
              </w:numPr>
              <w:shd w:val="clear" w:color="auto" w:fill="auto"/>
              <w:tabs>
                <w:tab w:val="left" w:pos="250"/>
              </w:tabs>
              <w:spacing w:line="278" w:lineRule="exact"/>
              <w:jc w:val="left"/>
            </w:pPr>
            <w:r>
              <w:rPr>
                <w:rStyle w:val="212pt3"/>
              </w:rPr>
              <w:t>Ежедневный контроль за санитарным состоянием хозяйственной площадки;</w:t>
            </w:r>
          </w:p>
          <w:p w:rsidR="00A97815" w:rsidRDefault="00C62685" w:rsidP="00C62685">
            <w:pPr>
              <w:pStyle w:val="22"/>
              <w:framePr w:w="15144" w:h="8054" w:wrap="none" w:vAnchor="page" w:hAnchor="page" w:x="694" w:y="1139"/>
              <w:numPr>
                <w:ilvl w:val="0"/>
                <w:numId w:val="25"/>
              </w:numPr>
              <w:shd w:val="clear" w:color="auto" w:fill="auto"/>
              <w:tabs>
                <w:tab w:val="left" w:pos="216"/>
              </w:tabs>
              <w:spacing w:line="278" w:lineRule="exact"/>
            </w:pPr>
            <w:r>
              <w:rPr>
                <w:rStyle w:val="212pt3"/>
              </w:rPr>
              <w:t>Вывоз бытовых отходов 1 раз</w:t>
            </w:r>
            <w:r w:rsidR="00A97815">
              <w:rPr>
                <w:rStyle w:val="212pt3"/>
              </w:rPr>
              <w:t xml:space="preserve"> в </w:t>
            </w:r>
            <w:r>
              <w:rPr>
                <w:rStyle w:val="212pt3"/>
              </w:rPr>
              <w:t>месяц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685" w:rsidRPr="00C62685" w:rsidRDefault="00C62685" w:rsidP="00C62685">
            <w:pPr>
              <w:pStyle w:val="22"/>
              <w:framePr w:w="15144" w:h="8054" w:wrap="none" w:vAnchor="page" w:hAnchor="page" w:x="694" w:y="1139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C62685">
              <w:rPr>
                <w:rStyle w:val="212pt3"/>
                <w:color w:val="FF0000"/>
              </w:rPr>
              <w:t>Завхоз Гузов А.А.</w:t>
            </w:r>
          </w:p>
          <w:p w:rsidR="00A97815" w:rsidRDefault="00C62685" w:rsidP="00C62685">
            <w:pPr>
              <w:pStyle w:val="22"/>
              <w:framePr w:w="15144" w:h="8054" w:wrap="none" w:vAnchor="page" w:hAnchor="page" w:x="694" w:y="1139"/>
              <w:shd w:val="clear" w:color="auto" w:fill="auto"/>
              <w:spacing w:before="60" w:line="240" w:lineRule="exact"/>
              <w:jc w:val="left"/>
            </w:pPr>
            <w:r w:rsidRPr="00C62685">
              <w:rPr>
                <w:rStyle w:val="212pt3"/>
                <w:color w:val="FF0000"/>
              </w:rPr>
              <w:t>Заведующий Антонюк А.Г.</w:t>
            </w:r>
          </w:p>
        </w:tc>
      </w:tr>
      <w:tr w:rsidR="00A97815" w:rsidTr="00A97815">
        <w:trPr>
          <w:trHeight w:hRule="exact" w:val="8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Замена песка в песочницах на игровых площадках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54" w:lineRule="exact"/>
            </w:pPr>
            <w:r>
              <w:rPr>
                <w:rStyle w:val="212pt3"/>
              </w:rPr>
              <w:t>Полная смена песка в песочницах, на игровых площадках (при наличии эпидемиологических показаний) 1 раз в год (май), перед началом ЛОП.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EDD" w:rsidRPr="00C62685" w:rsidRDefault="00DC1EDD" w:rsidP="00DC1EDD">
            <w:pPr>
              <w:pStyle w:val="22"/>
              <w:framePr w:w="15144" w:h="8054" w:wrap="none" w:vAnchor="page" w:hAnchor="page" w:x="694" w:y="1139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C62685">
              <w:rPr>
                <w:rStyle w:val="212pt3"/>
                <w:color w:val="FF0000"/>
              </w:rPr>
              <w:t>Завхоз Гузов А.А.</w:t>
            </w:r>
          </w:p>
          <w:p w:rsidR="00A97815" w:rsidRDefault="00DC1EDD" w:rsidP="00DC1EDD">
            <w:pPr>
              <w:pStyle w:val="22"/>
              <w:framePr w:w="15144" w:h="8054" w:wrap="none" w:vAnchor="page" w:hAnchor="page" w:x="694" w:y="1139"/>
              <w:shd w:val="clear" w:color="auto" w:fill="auto"/>
              <w:spacing w:before="60" w:line="240" w:lineRule="exact"/>
              <w:jc w:val="left"/>
            </w:pPr>
            <w:r w:rsidRPr="00C62685">
              <w:rPr>
                <w:rStyle w:val="212pt3"/>
                <w:color w:val="FF0000"/>
              </w:rPr>
              <w:t>Заведующий Антонюк А.Г.</w:t>
            </w:r>
          </w:p>
        </w:tc>
      </w:tr>
      <w:tr w:rsidR="00A97815" w:rsidTr="00A97815">
        <w:trPr>
          <w:trHeight w:hRule="exact" w:val="8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Исследование песка в теплое время года на степень биологического загрязнения (микробиологические показатели, на наличие яиц гельминтов)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</w:pPr>
            <w:r>
              <w:rPr>
                <w:rStyle w:val="212pt3"/>
              </w:rPr>
              <w:t>Ежемесячно в теплое время года (май 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EDD" w:rsidRPr="00C62685" w:rsidRDefault="00DC1EDD" w:rsidP="00DC1EDD">
            <w:pPr>
              <w:pStyle w:val="22"/>
              <w:framePr w:w="15144" w:h="8054" w:wrap="none" w:vAnchor="page" w:hAnchor="page" w:x="694" w:y="1139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C62685">
              <w:rPr>
                <w:rStyle w:val="212pt3"/>
                <w:color w:val="FF0000"/>
              </w:rPr>
              <w:t>Завхоз Гузов А.А.</w:t>
            </w:r>
          </w:p>
          <w:p w:rsidR="00A97815" w:rsidRDefault="00DC1EDD" w:rsidP="00DC1EDD">
            <w:pPr>
              <w:pStyle w:val="22"/>
              <w:framePr w:w="15144" w:h="8054" w:wrap="none" w:vAnchor="page" w:hAnchor="page" w:x="694" w:y="1139"/>
              <w:shd w:val="clear" w:color="auto" w:fill="auto"/>
              <w:spacing w:before="60" w:line="240" w:lineRule="exact"/>
              <w:jc w:val="left"/>
            </w:pPr>
            <w:r w:rsidRPr="00C62685">
              <w:rPr>
                <w:rStyle w:val="212pt3"/>
                <w:color w:val="FF0000"/>
              </w:rPr>
              <w:t>Заведующий Антонюк А.Г.</w:t>
            </w:r>
          </w:p>
        </w:tc>
      </w:tr>
      <w:tr w:rsidR="00A97815" w:rsidTr="00A97815">
        <w:trPr>
          <w:trHeight w:hRule="exact" w:val="332"/>
        </w:trPr>
        <w:tc>
          <w:tcPr>
            <w:tcW w:w="15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Персонал ДОУ</w:t>
            </w:r>
          </w:p>
        </w:tc>
      </w:tr>
    </w:tbl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32"/>
        <w:framePr w:wrap="none" w:vAnchor="page" w:hAnchor="page" w:x="15743" w:y="10456"/>
        <w:shd w:val="clear" w:color="auto" w:fill="auto"/>
        <w:spacing w:line="210" w:lineRule="exact"/>
      </w:pPr>
      <w:r>
        <w:rPr>
          <w:rStyle w:val="31pt"/>
          <w:i/>
          <w:iCs/>
        </w:rPr>
        <w:lastRenderedPageBreak/>
        <w:t>55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6379"/>
        <w:gridCol w:w="5952"/>
        <w:gridCol w:w="2102"/>
      </w:tblGrid>
      <w:tr w:rsidR="00A97815" w:rsidTr="00C11884">
        <w:trPr>
          <w:trHeight w:hRule="exact" w:val="4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framePr w:w="15144" w:h="8962" w:wrap="none" w:vAnchor="page" w:hAnchor="page" w:x="1015" w:y="196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6"/>
              </w:numPr>
              <w:shd w:val="clear" w:color="auto" w:fill="auto"/>
              <w:tabs>
                <w:tab w:val="left" w:pos="125"/>
              </w:tabs>
              <w:spacing w:line="250" w:lineRule="exact"/>
              <w:jc w:val="left"/>
            </w:pPr>
            <w:r>
              <w:rPr>
                <w:rStyle w:val="212pt3"/>
              </w:rPr>
              <w:t>Наличие у персонала личных медицинских книжек; Своевременность прохождения персоналом мед.осмотров, вакцинации, гигиенического обучения и гигиенической аттестации;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spacing w:line="250" w:lineRule="exact"/>
              <w:jc w:val="left"/>
            </w:pPr>
            <w:r>
              <w:rPr>
                <w:rStyle w:val="212pt3"/>
              </w:rPr>
              <w:t>Проведение инструктажа (обучения) персонала по соблюдению правил личной и другим вопросам санитарно - эпидемиологического благополучия;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spacing w:line="250" w:lineRule="exact"/>
              <w:jc w:val="left"/>
            </w:pPr>
            <w:r>
              <w:rPr>
                <w:rStyle w:val="212pt3"/>
              </w:rPr>
              <w:t>Выполнение персоналом необходимые санитарно - противоэпидемических и профилактических мероприятий; соблюдение персоналом требований личной гигиены; соблюдение требований к условиям труда персонала ДОУ -Ежедневных осмотров персонала пищеблока;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6"/>
              </w:numPr>
              <w:shd w:val="clear" w:color="auto" w:fill="auto"/>
              <w:tabs>
                <w:tab w:val="left" w:pos="120"/>
              </w:tabs>
              <w:spacing w:line="250" w:lineRule="exact"/>
            </w:pPr>
            <w:r>
              <w:rPr>
                <w:rStyle w:val="212pt3"/>
              </w:rPr>
              <w:t>Наличие аптечек первой помощи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7"/>
              </w:numPr>
              <w:shd w:val="clear" w:color="auto" w:fill="auto"/>
              <w:tabs>
                <w:tab w:val="left" w:pos="120"/>
              </w:tabs>
              <w:spacing w:after="840" w:line="240" w:lineRule="exact"/>
            </w:pPr>
            <w:r>
              <w:rPr>
                <w:rStyle w:val="212pt3"/>
              </w:rPr>
              <w:t>По графику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7"/>
              </w:numPr>
              <w:shd w:val="clear" w:color="auto" w:fill="auto"/>
              <w:tabs>
                <w:tab w:val="left" w:pos="120"/>
              </w:tabs>
              <w:spacing w:before="840" w:after="540" w:line="240" w:lineRule="exact"/>
            </w:pPr>
            <w:r>
              <w:rPr>
                <w:rStyle w:val="212pt3"/>
              </w:rPr>
              <w:t>По плану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540" w:after="840" w:line="240" w:lineRule="exact"/>
            </w:pPr>
            <w:r>
              <w:rPr>
                <w:rStyle w:val="212pt3"/>
              </w:rPr>
              <w:t>Ежедневный контроль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840" w:after="60" w:line="240" w:lineRule="exact"/>
            </w:pPr>
            <w:r>
              <w:rPr>
                <w:rStyle w:val="212pt3"/>
              </w:rPr>
              <w:t>Ежедневный контроль (журнал здоровья)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60" w:line="240" w:lineRule="exact"/>
            </w:pPr>
            <w:r>
              <w:rPr>
                <w:rStyle w:val="212pt3"/>
              </w:rPr>
              <w:t>Ежедневный 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C11884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C11884">
              <w:rPr>
                <w:rStyle w:val="212pt3"/>
                <w:color w:val="FF0000"/>
              </w:rPr>
              <w:t>Медсестра</w:t>
            </w:r>
            <w:r w:rsidR="00C11884" w:rsidRPr="00C11884">
              <w:rPr>
                <w:rStyle w:val="212pt3"/>
                <w:color w:val="FF0000"/>
              </w:rPr>
              <w:t xml:space="preserve"> Сухих В.П.</w:t>
            </w:r>
          </w:p>
          <w:p w:rsidR="00C11884" w:rsidRPr="00C11884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before="60" w:after="600" w:line="240" w:lineRule="exact"/>
              <w:jc w:val="left"/>
              <w:rPr>
                <w:color w:val="FF0000"/>
                <w:sz w:val="24"/>
                <w:szCs w:val="24"/>
              </w:rPr>
            </w:pPr>
            <w:r w:rsidRPr="00C11884">
              <w:rPr>
                <w:rStyle w:val="212pt3"/>
                <w:color w:val="FF0000"/>
              </w:rPr>
              <w:t>Заведующий</w:t>
            </w:r>
            <w:r w:rsidR="00C11884" w:rsidRPr="00C11884">
              <w:rPr>
                <w:rStyle w:val="212pt3"/>
                <w:color w:val="FF0000"/>
              </w:rPr>
              <w:t xml:space="preserve"> Антонюк А.Г.</w:t>
            </w:r>
          </w:p>
          <w:p w:rsidR="00C11884" w:rsidRPr="00C11884" w:rsidRDefault="00C11884" w:rsidP="00C11884">
            <w:pPr>
              <w:pStyle w:val="22"/>
              <w:framePr w:w="15144" w:h="8962" w:wrap="none" w:vAnchor="page" w:hAnchor="page" w:x="1015" w:y="196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C11884">
              <w:rPr>
                <w:rStyle w:val="212pt3"/>
                <w:color w:val="FF0000"/>
              </w:rPr>
              <w:t>Медсестра Сухих В.П.</w:t>
            </w:r>
          </w:p>
          <w:p w:rsidR="00C11884" w:rsidRPr="00C11884" w:rsidRDefault="00C11884" w:rsidP="00C11884">
            <w:pPr>
              <w:pStyle w:val="22"/>
              <w:framePr w:w="15144" w:h="8962" w:wrap="none" w:vAnchor="page" w:hAnchor="page" w:x="1015" w:y="196"/>
              <w:shd w:val="clear" w:color="auto" w:fill="auto"/>
              <w:spacing w:before="60" w:after="600" w:line="240" w:lineRule="exact"/>
              <w:jc w:val="left"/>
              <w:rPr>
                <w:color w:val="FF0000"/>
                <w:sz w:val="24"/>
                <w:szCs w:val="24"/>
              </w:rPr>
            </w:pPr>
            <w:r w:rsidRPr="00C11884">
              <w:rPr>
                <w:rStyle w:val="212pt3"/>
                <w:color w:val="FF0000"/>
              </w:rPr>
              <w:t>Заведующий Антонюк А.Г.</w:t>
            </w:r>
          </w:p>
          <w:p w:rsidR="00C11884" w:rsidRPr="00C11884" w:rsidRDefault="00C11884" w:rsidP="00C11884">
            <w:pPr>
              <w:pStyle w:val="22"/>
              <w:framePr w:w="15144" w:h="8962" w:wrap="none" w:vAnchor="page" w:hAnchor="page" w:x="1015" w:y="196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C11884">
              <w:rPr>
                <w:rStyle w:val="212pt3"/>
                <w:color w:val="FF0000"/>
              </w:rPr>
              <w:t>Медсестра Сухих В.П.</w:t>
            </w:r>
          </w:p>
          <w:p w:rsidR="00C11884" w:rsidRPr="00C11884" w:rsidRDefault="00C11884" w:rsidP="00C11884">
            <w:pPr>
              <w:pStyle w:val="22"/>
              <w:framePr w:w="15144" w:h="8962" w:wrap="none" w:vAnchor="page" w:hAnchor="page" w:x="1015" w:y="196"/>
              <w:shd w:val="clear" w:color="auto" w:fill="auto"/>
              <w:spacing w:before="60" w:after="600" w:line="240" w:lineRule="exact"/>
              <w:jc w:val="left"/>
              <w:rPr>
                <w:color w:val="FF0000"/>
                <w:sz w:val="24"/>
                <w:szCs w:val="24"/>
              </w:rPr>
            </w:pPr>
            <w:r w:rsidRPr="00C11884">
              <w:rPr>
                <w:rStyle w:val="212pt3"/>
                <w:color w:val="FF0000"/>
              </w:rPr>
              <w:t>Заведующий Антонюк А.Г.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before="60" w:line="240" w:lineRule="exact"/>
              <w:jc w:val="left"/>
            </w:pPr>
          </w:p>
        </w:tc>
      </w:tr>
      <w:tr w:rsidR="00A97815">
        <w:trPr>
          <w:trHeight w:hRule="exact" w:val="384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Санитарные требования к санитарно - техническому состоянию здания</w:t>
            </w:r>
          </w:p>
        </w:tc>
      </w:tr>
      <w:tr w:rsidR="00A97815">
        <w:trPr>
          <w:trHeight w:hRule="exact"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12pt3"/>
              </w:rPr>
              <w:t>Наполняемость групп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9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Согласно СанПиН 2.4.1.2660 -10 ежедневная наполняемость: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7B3F93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7B3F93">
              <w:rPr>
                <w:rStyle w:val="212pt3"/>
                <w:color w:val="FF0000"/>
              </w:rPr>
              <w:t>Заведующий</w:t>
            </w:r>
            <w:r w:rsidR="00C11884" w:rsidRPr="007B3F93">
              <w:rPr>
                <w:rStyle w:val="212pt3"/>
                <w:color w:val="FF0000"/>
              </w:rPr>
              <w:t xml:space="preserve"> Антонюк А.Г.</w:t>
            </w:r>
          </w:p>
        </w:tc>
      </w:tr>
      <w:tr w:rsidR="00A97815">
        <w:trPr>
          <w:trHeight w:hRule="exact" w:val="7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24212E" w:rsidP="0024212E">
            <w:pPr>
              <w:pStyle w:val="22"/>
              <w:framePr w:w="15144" w:h="8962" w:wrap="none" w:vAnchor="page" w:hAnchor="page" w:x="1015" w:y="196"/>
              <w:shd w:val="clear" w:color="auto" w:fill="auto"/>
              <w:spacing w:line="274" w:lineRule="exact"/>
              <w:jc w:val="left"/>
            </w:pPr>
            <w:r>
              <w:rPr>
                <w:rStyle w:val="212pt3"/>
              </w:rPr>
              <w:t xml:space="preserve">Состояние подвальных помещений </w:t>
            </w:r>
            <w:r w:rsidR="00A97815">
              <w:rPr>
                <w:rStyle w:val="212pt3"/>
              </w:rPr>
              <w:t>детского сада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4" w:lineRule="exact"/>
            </w:pPr>
            <w:r>
              <w:rPr>
                <w:rStyle w:val="212pt3"/>
              </w:rPr>
              <w:t>_ Ежемесячный контроль: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4" w:lineRule="exact"/>
            </w:pPr>
            <w:r>
              <w:rPr>
                <w:rStyle w:val="212pt3"/>
              </w:rPr>
              <w:t>Функционирование системы теплоснабжения;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4" w:lineRule="exact"/>
            </w:pPr>
            <w:r>
              <w:rPr>
                <w:rStyle w:val="212pt3"/>
              </w:rPr>
              <w:t>_ Функционирование систем водоснабжения, канализации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7B3F93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7B3F93">
              <w:rPr>
                <w:rStyle w:val="212pt3"/>
                <w:color w:val="FF0000"/>
              </w:rPr>
              <w:t>Завхоз,</w:t>
            </w:r>
            <w:r w:rsidR="00C11884" w:rsidRPr="007B3F93">
              <w:rPr>
                <w:rStyle w:val="212pt3"/>
                <w:color w:val="FF0000"/>
              </w:rPr>
              <w:t>Гузов А.А.</w:t>
            </w:r>
          </w:p>
          <w:p w:rsidR="00A97815" w:rsidRPr="007B3F93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7B3F93">
              <w:rPr>
                <w:rStyle w:val="212pt3"/>
                <w:color w:val="FF0000"/>
              </w:rPr>
              <w:t>Заведующий</w:t>
            </w:r>
            <w:r w:rsidR="00C11884" w:rsidRPr="007B3F93">
              <w:rPr>
                <w:rStyle w:val="212pt3"/>
                <w:color w:val="FF0000"/>
              </w:rPr>
              <w:t xml:space="preserve"> Антонюк А.Г.</w:t>
            </w:r>
          </w:p>
        </w:tc>
      </w:tr>
      <w:tr w:rsidR="00A97815" w:rsidTr="00C11884">
        <w:trPr>
          <w:trHeight w:hRule="exact"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24212E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</w:pPr>
            <w:r>
              <w:rPr>
                <w:rStyle w:val="212pt3"/>
              </w:rPr>
              <w:t>Состояние кровли, фасада здания, отмостки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Ежедневный контроль. При необходимости - заявка на ремонтные работы в течение 7 дней.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884" w:rsidRPr="007B3F93" w:rsidRDefault="00C11884" w:rsidP="00C11884">
            <w:pPr>
              <w:pStyle w:val="22"/>
              <w:framePr w:w="15144" w:h="8962" w:wrap="none" w:vAnchor="page" w:hAnchor="page" w:x="1015" w:y="196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7B3F93">
              <w:rPr>
                <w:rStyle w:val="212pt3"/>
                <w:color w:val="FF0000"/>
              </w:rPr>
              <w:t>Завхоз,Гузов А.А.</w:t>
            </w:r>
          </w:p>
          <w:p w:rsidR="00A97815" w:rsidRPr="007B3F93" w:rsidRDefault="00C11884" w:rsidP="00C11884">
            <w:pPr>
              <w:pStyle w:val="22"/>
              <w:framePr w:w="15144" w:h="8962" w:wrap="none" w:vAnchor="page" w:hAnchor="page" w:x="1015" w:y="196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7B3F93">
              <w:rPr>
                <w:rStyle w:val="212pt3"/>
                <w:color w:val="FF0000"/>
              </w:rPr>
              <w:t>Заведующий Антонюк А.Г.</w:t>
            </w:r>
          </w:p>
        </w:tc>
      </w:tr>
      <w:tr w:rsidR="00A97815">
        <w:trPr>
          <w:trHeight w:hRule="exact" w:val="10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</w:pPr>
            <w:r>
              <w:rPr>
                <w:rStyle w:val="212pt3"/>
              </w:rPr>
              <w:t>Внутренняя отделка помещений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В период проведения капитального и текущего ремонта в качестве внутренней отделки применяются только материалы, имеющие гигиенический сертификат для использования в ДОУ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84" w:rsidRPr="007B3F93" w:rsidRDefault="00C11884" w:rsidP="00C11884">
            <w:pPr>
              <w:pStyle w:val="22"/>
              <w:framePr w:w="15144" w:h="8962" w:wrap="none" w:vAnchor="page" w:hAnchor="page" w:x="1015" w:y="196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7B3F93">
              <w:rPr>
                <w:rStyle w:val="212pt3"/>
                <w:color w:val="FF0000"/>
              </w:rPr>
              <w:t>Завхоз,Гузов А.А.</w:t>
            </w:r>
          </w:p>
          <w:p w:rsidR="00A97815" w:rsidRPr="007B3F93" w:rsidRDefault="00C11884" w:rsidP="00C11884">
            <w:pPr>
              <w:pStyle w:val="22"/>
              <w:framePr w:w="15144" w:h="8962" w:wrap="none" w:vAnchor="page" w:hAnchor="page" w:x="1015" w:y="196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7B3F93">
              <w:rPr>
                <w:rStyle w:val="212pt3"/>
                <w:color w:val="FF0000"/>
              </w:rPr>
              <w:t>Заведующий Антонюк А.Г.</w:t>
            </w:r>
          </w:p>
        </w:tc>
      </w:tr>
      <w:tr w:rsidR="00A97815">
        <w:trPr>
          <w:trHeight w:hRule="exact" w:val="10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12pt3"/>
              </w:rPr>
              <w:t>Соблюдение теплового режима в ДОУ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Ежемесячный контроль функционирования системы теплоснабжения; при неисправности - устранение _ Промывка отопительной системы (июнь - июль)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84" w:rsidRPr="007B3F93" w:rsidRDefault="00C11884" w:rsidP="00C11884">
            <w:pPr>
              <w:pStyle w:val="22"/>
              <w:framePr w:w="15144" w:h="8962" w:wrap="none" w:vAnchor="page" w:hAnchor="page" w:x="1015" w:y="196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7B3F93">
              <w:rPr>
                <w:rStyle w:val="212pt3"/>
                <w:color w:val="FF0000"/>
              </w:rPr>
              <w:t>Завхоз,Гузов А.А.</w:t>
            </w:r>
          </w:p>
          <w:p w:rsidR="00A97815" w:rsidRPr="007B3F93" w:rsidRDefault="00C11884" w:rsidP="00C11884">
            <w:pPr>
              <w:pStyle w:val="22"/>
              <w:framePr w:w="15144" w:h="8962" w:wrap="none" w:vAnchor="page" w:hAnchor="page" w:x="1015" w:y="196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7B3F93">
              <w:rPr>
                <w:rStyle w:val="212pt3"/>
                <w:color w:val="FF0000"/>
              </w:rPr>
              <w:t>Заведующий Антонюк А.Г.</w:t>
            </w:r>
          </w:p>
        </w:tc>
      </w:tr>
      <w:tr w:rsidR="00A97815">
        <w:trPr>
          <w:trHeight w:hRule="exact"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5" w:lineRule="exact"/>
              <w:jc w:val="left"/>
            </w:pPr>
            <w:r>
              <w:rPr>
                <w:rStyle w:val="212pt3"/>
              </w:rPr>
              <w:t>Соблюдение воздушного режима в учреждении. Система вентиляции.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Ежемесячный контроль функционирования системы вентиляции: вытяжная вентиляция пищеблока, при неисправности- устранение в течение суток.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Проведение ревизии системы вентиляции перед началом учебного года (август) с составлением акта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B7E" w:rsidRPr="007B3F93" w:rsidRDefault="00711B7E" w:rsidP="00711B7E">
            <w:pPr>
              <w:pStyle w:val="22"/>
              <w:framePr w:w="15144" w:h="8962" w:wrap="none" w:vAnchor="page" w:hAnchor="page" w:x="1015" w:y="196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7B3F93">
              <w:rPr>
                <w:rStyle w:val="212pt3"/>
                <w:color w:val="FF0000"/>
              </w:rPr>
              <w:t>Завхоз,Гузов А.А.</w:t>
            </w:r>
          </w:p>
          <w:p w:rsidR="00A97815" w:rsidRPr="007B3F93" w:rsidRDefault="00711B7E" w:rsidP="00711B7E">
            <w:pPr>
              <w:pStyle w:val="22"/>
              <w:framePr w:w="15144" w:h="8962" w:wrap="none" w:vAnchor="page" w:hAnchor="page" w:x="1015" w:y="196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7B3F93">
              <w:rPr>
                <w:rStyle w:val="212pt3"/>
                <w:color w:val="FF0000"/>
              </w:rPr>
              <w:t>Заведующий Антонюк А.Г.</w:t>
            </w:r>
          </w:p>
        </w:tc>
      </w:tr>
    </w:tbl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0"/>
        <w:framePr w:wrap="none" w:vAnchor="page" w:hAnchor="page" w:x="15743" w:y="10870"/>
        <w:shd w:val="clear" w:color="auto" w:fill="auto"/>
        <w:spacing w:line="220" w:lineRule="exact"/>
      </w:pPr>
      <w:r>
        <w:rPr>
          <w:rStyle w:val="2a"/>
        </w:rPr>
        <w:lastRenderedPageBreak/>
        <w:t>56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6379"/>
        <w:gridCol w:w="5952"/>
        <w:gridCol w:w="2102"/>
      </w:tblGrid>
      <w:tr w:rsidR="00A97815" w:rsidTr="007B3F93">
        <w:trPr>
          <w:trHeight w:hRule="exact" w:val="1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Микроклимат, температура и относительная влажность воздуха в помещениях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</w:pPr>
            <w:r>
              <w:rPr>
                <w:rStyle w:val="212pt3"/>
              </w:rPr>
              <w:t>_ Ежедневный контроль: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2pt3"/>
              </w:rPr>
              <w:t>соблюдение графика проветривания помещений;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spacing w:line="250" w:lineRule="exact"/>
              <w:jc w:val="left"/>
            </w:pPr>
            <w:r>
              <w:rPr>
                <w:rStyle w:val="212pt3"/>
              </w:rPr>
              <w:t xml:space="preserve">температурного режима в помещениях согласно СанПиНа. </w:t>
            </w: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Исследование микроклимата групповых и других помещений 1 раз в год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Default="00A97815" w:rsidP="007B3F93">
            <w:pPr>
              <w:pStyle w:val="22"/>
              <w:framePr w:w="15144" w:h="9557" w:wrap="none" w:vAnchor="page" w:hAnchor="page" w:x="1051" w:y="285"/>
              <w:shd w:val="clear" w:color="auto" w:fill="auto"/>
              <w:spacing w:line="274" w:lineRule="exact"/>
              <w:jc w:val="left"/>
            </w:pPr>
          </w:p>
        </w:tc>
      </w:tr>
      <w:tr w:rsidR="00A97815">
        <w:trPr>
          <w:trHeight w:hRule="exact"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Состояние систем водоснабжения, канализации, работа сантехприборов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I Ежемесячный контроль функционирования системы водоснабжения, канализации, сантехприборов.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_ Проведение ревизии системы водоснабжения, канализации перед началом учебного года (август) с составлением акта.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326" w:rsidRPr="00BF0326" w:rsidRDefault="00BF0326" w:rsidP="00BF0326">
            <w:pPr>
              <w:pStyle w:val="22"/>
              <w:framePr w:w="15144" w:h="9557" w:wrap="none" w:vAnchor="page" w:hAnchor="page" w:x="1051" w:y="285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BF0326">
              <w:rPr>
                <w:rStyle w:val="212pt3"/>
                <w:color w:val="FF0000"/>
              </w:rPr>
              <w:t>Завхоз,Гузов А.А.</w:t>
            </w:r>
          </w:p>
          <w:p w:rsidR="00A97815" w:rsidRPr="00BF0326" w:rsidRDefault="00BF0326" w:rsidP="00BF0326">
            <w:pPr>
              <w:pStyle w:val="22"/>
              <w:framePr w:w="15144" w:h="9557" w:wrap="none" w:vAnchor="page" w:hAnchor="page" w:x="1051" w:y="285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BF0326">
              <w:rPr>
                <w:rStyle w:val="212pt3"/>
                <w:color w:val="FF0000"/>
              </w:rPr>
              <w:t>Заведующий Антонюк А.Г.</w:t>
            </w:r>
          </w:p>
        </w:tc>
      </w:tr>
      <w:tr w:rsidR="00A97815">
        <w:trPr>
          <w:trHeight w:hRule="exact" w:val="1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</w:pPr>
            <w:r>
              <w:rPr>
                <w:rStyle w:val="212pt3"/>
              </w:rPr>
              <w:t>Питьевая вода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</w:pPr>
            <w:r>
              <w:rPr>
                <w:rStyle w:val="212pt3"/>
              </w:rPr>
              <w:t>I Ежедневный визуальный контроль за качеством воды для питьевого режима (чайники, чашки для питьевого режима)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Ежегодное исследование питьевой воды из источника централизованного водоснабжения по микробиологическим и санитарно - химическим показателям (1 раз в год; внепланово - после ремонта систем водоснабжения)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326" w:rsidRPr="00BF0326" w:rsidRDefault="00BF0326" w:rsidP="00BF0326">
            <w:pPr>
              <w:pStyle w:val="22"/>
              <w:framePr w:w="15144" w:h="9557" w:wrap="none" w:vAnchor="page" w:hAnchor="page" w:x="1051" w:y="285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BF0326">
              <w:rPr>
                <w:rStyle w:val="212pt3"/>
                <w:color w:val="FF0000"/>
              </w:rPr>
              <w:t>Завхоз,Гузов А.А.</w:t>
            </w:r>
          </w:p>
          <w:p w:rsidR="00A97815" w:rsidRPr="00BF0326" w:rsidRDefault="00BF0326" w:rsidP="00BF0326">
            <w:pPr>
              <w:pStyle w:val="22"/>
              <w:framePr w:w="15144" w:h="9557" w:wrap="none" w:vAnchor="page" w:hAnchor="page" w:x="1051" w:y="285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BF0326">
              <w:rPr>
                <w:rStyle w:val="212pt3"/>
                <w:color w:val="FF0000"/>
              </w:rPr>
              <w:t>Заведующий Антонюк А.Г.Медсестра Сухих В.П.</w:t>
            </w:r>
          </w:p>
        </w:tc>
      </w:tr>
      <w:tr w:rsidR="00A97815">
        <w:trPr>
          <w:trHeight w:hRule="exact" w:val="20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  <w:ind w:left="220"/>
              <w:jc w:val="left"/>
            </w:pPr>
            <w:r>
              <w:rPr>
                <w:rStyle w:val="212pt3"/>
              </w:rPr>
              <w:t>Естественное и искусственное освещение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ind w:firstLine="340"/>
              <w:jc w:val="left"/>
            </w:pPr>
            <w:r>
              <w:rPr>
                <w:rStyle w:val="212pt3"/>
              </w:rPr>
              <w:t>Ежедневный контроль за уровнем освещенности помещений.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Чистка оконных стекл (не реже 2 - х раз в год), осветительной арматуры, светильников ( не реже 3 раз в год).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I Замены уровня искусственной и естественной освещенности в групповых и других помещениях (1 раз в год перед началом учебного года)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326" w:rsidRPr="00BF0326" w:rsidRDefault="00BF0326" w:rsidP="00BF0326">
            <w:pPr>
              <w:pStyle w:val="22"/>
              <w:framePr w:w="15144" w:h="9557" w:wrap="none" w:vAnchor="page" w:hAnchor="page" w:x="1051" w:y="285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BF0326">
              <w:rPr>
                <w:rStyle w:val="212pt3"/>
                <w:color w:val="FF0000"/>
              </w:rPr>
              <w:t>Завхоз,Гузов А.А.</w:t>
            </w:r>
          </w:p>
          <w:p w:rsidR="00A97815" w:rsidRPr="00BF0326" w:rsidRDefault="00BF0326" w:rsidP="00BF0326">
            <w:pPr>
              <w:pStyle w:val="22"/>
              <w:framePr w:w="15144" w:h="9557" w:wrap="none" w:vAnchor="page" w:hAnchor="page" w:x="1051" w:y="285"/>
              <w:shd w:val="clear" w:color="auto" w:fill="auto"/>
              <w:spacing w:line="278" w:lineRule="exact"/>
              <w:jc w:val="left"/>
              <w:rPr>
                <w:color w:val="FF0000"/>
              </w:rPr>
            </w:pPr>
            <w:r w:rsidRPr="00BF0326">
              <w:rPr>
                <w:rStyle w:val="212pt3"/>
                <w:color w:val="FF0000"/>
              </w:rPr>
              <w:t>Заведующий Антонюк А.Г.Медсестра Сухих В.П.</w:t>
            </w:r>
          </w:p>
        </w:tc>
      </w:tr>
      <w:tr w:rsidR="00A97815">
        <w:trPr>
          <w:trHeight w:hRule="exact" w:val="379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4"/>
              </w:rPr>
              <w:t>Состояние оборудования помещений для работы с детьми</w:t>
            </w:r>
          </w:p>
        </w:tc>
      </w:tr>
      <w:tr w:rsidR="00A97815">
        <w:trPr>
          <w:trHeight w:hRule="exact" w:val="30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</w:pPr>
            <w:r>
              <w:rPr>
                <w:rStyle w:val="212pt3"/>
              </w:rPr>
              <w:t>Детская мебель.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29"/>
              </w:numPr>
              <w:shd w:val="clear" w:color="auto" w:fill="auto"/>
              <w:tabs>
                <w:tab w:val="left" w:pos="134"/>
              </w:tabs>
              <w:spacing w:line="250" w:lineRule="exact"/>
              <w:jc w:val="left"/>
            </w:pPr>
            <w:r>
              <w:rPr>
                <w:rStyle w:val="212pt3"/>
              </w:rPr>
              <w:t>Соблюдение требований к детской мебели и оборудованию, в т.ч. к техническому состоянию, маркировке.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29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2pt3"/>
              </w:rPr>
              <w:t>Соблюдение требований к эксплуатации оборудования;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29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2pt3"/>
              </w:rPr>
              <w:t>Санитарное содержание мебели и иного оборудования.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Контроль 2 раза в год после проведения антропометрических обследований детей: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30"/>
              </w:numPr>
              <w:shd w:val="clear" w:color="auto" w:fill="auto"/>
              <w:tabs>
                <w:tab w:val="left" w:pos="125"/>
              </w:tabs>
              <w:spacing w:line="250" w:lineRule="exact"/>
              <w:jc w:val="left"/>
            </w:pPr>
            <w:r>
              <w:rPr>
                <w:rStyle w:val="212pt3"/>
              </w:rPr>
              <w:t>размеры детской мебели (столы, стулья) должны соответствовать росто - возрастным особенностям детей, иметь соответствующую маркировку.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Во всех помещениях, где проводятся занятия с детьми, должны присутствовать схемы рассаживания согласно антропометрии;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30"/>
              </w:numPr>
              <w:shd w:val="clear" w:color="auto" w:fill="auto"/>
              <w:tabs>
                <w:tab w:val="left" w:pos="120"/>
              </w:tabs>
              <w:spacing w:line="250" w:lineRule="exact"/>
              <w:jc w:val="left"/>
            </w:pPr>
            <w:r>
              <w:rPr>
                <w:rStyle w:val="212pt3"/>
              </w:rPr>
              <w:t>расстановка мебели должна соответствовать нормам СанПиНа;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30"/>
              </w:numPr>
              <w:shd w:val="clear" w:color="auto" w:fill="auto"/>
              <w:tabs>
                <w:tab w:val="left" w:pos="125"/>
              </w:tabs>
              <w:spacing w:line="250" w:lineRule="exact"/>
              <w:jc w:val="left"/>
            </w:pPr>
            <w:r>
              <w:rPr>
                <w:rStyle w:val="212pt3"/>
              </w:rPr>
              <w:t>кровати и расстояние между ними соответствует нормам СанПиН.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326" w:rsidRPr="00BF0326" w:rsidRDefault="00BF0326" w:rsidP="00BF0326">
            <w:pPr>
              <w:pStyle w:val="22"/>
              <w:framePr w:w="15144" w:h="9557" w:wrap="none" w:vAnchor="page" w:hAnchor="page" w:x="1051" w:y="285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BF0326">
              <w:rPr>
                <w:rStyle w:val="212pt3"/>
                <w:color w:val="FF0000"/>
              </w:rPr>
              <w:t>Завхоз,Гузов А.А.</w:t>
            </w:r>
          </w:p>
          <w:p w:rsidR="00A97815" w:rsidRDefault="00BF0326" w:rsidP="00BF0326">
            <w:pPr>
              <w:pStyle w:val="22"/>
              <w:framePr w:w="15144" w:h="9557" w:wrap="none" w:vAnchor="page" w:hAnchor="page" w:x="1051" w:y="285"/>
              <w:shd w:val="clear" w:color="auto" w:fill="auto"/>
              <w:spacing w:line="274" w:lineRule="exact"/>
              <w:jc w:val="left"/>
            </w:pPr>
            <w:r w:rsidRPr="00BF0326">
              <w:rPr>
                <w:rStyle w:val="212pt3"/>
                <w:color w:val="FF0000"/>
              </w:rPr>
              <w:t>Заведующий Антонюк А.Г.Медсестра Сухих В.П.</w:t>
            </w:r>
          </w:p>
        </w:tc>
      </w:tr>
    </w:tbl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0"/>
        <w:framePr w:wrap="none" w:vAnchor="page" w:hAnchor="page" w:x="15743" w:y="10659"/>
        <w:shd w:val="clear" w:color="auto" w:fill="auto"/>
        <w:spacing w:line="220" w:lineRule="exact"/>
      </w:pPr>
      <w:r>
        <w:rPr>
          <w:rStyle w:val="2a"/>
        </w:rPr>
        <w:lastRenderedPageBreak/>
        <w:t>57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6379"/>
        <w:gridCol w:w="5952"/>
        <w:gridCol w:w="2102"/>
      </w:tblGrid>
      <w:tr w:rsidR="00B8763B">
        <w:trPr>
          <w:trHeight w:hRule="exact"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76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76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- контроль 1 раз в неделю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76" w:wrap="none" w:vAnchor="page" w:hAnchor="page" w:x="85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7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Уголок и зоны природы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ind w:left="220"/>
              <w:jc w:val="left"/>
            </w:pPr>
            <w:r>
              <w:rPr>
                <w:rStyle w:val="212pt3"/>
              </w:rPr>
              <w:t>• Контроль 1 раз в год перед началом учебного года: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ind w:left="220"/>
              <w:jc w:val="left"/>
            </w:pPr>
            <w:r>
              <w:rPr>
                <w:rStyle w:val="212pt3"/>
              </w:rPr>
              <w:t>- запрещается содержать ядовитые растения, имеющие колючки и пр.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6C5BBD" w:rsidRDefault="00BF032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Воспитатели групп</w:t>
            </w:r>
          </w:p>
        </w:tc>
      </w:tr>
      <w:tr w:rsidR="00B8763B">
        <w:trPr>
          <w:trHeight w:hRule="exact"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Оборудование помещений солнцезащитными устройствами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Ежемесячный контроль за состоянием штор, жалюзи и прочих солнцезащитных устройств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6C5BBD" w:rsidRDefault="00BF032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Мл.воспитатели</w:t>
            </w:r>
          </w:p>
        </w:tc>
      </w:tr>
      <w:tr w:rsidR="00B8763B">
        <w:trPr>
          <w:trHeight w:hRule="exact" w:val="3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Санитарное состояние игрушек, их обработка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Ежедневный контроль за состоянием игрушек, игрового оборудования.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Ежедневное мытье игрушек (в конце рабочего дня - сад, 2 раза в день - ясли)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I Мытье новых игрушек после получения согласно требованиям СанПиНа.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Обработка мягких игрушек кварцевыми лампами (1 раз в неделю).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I В случае поломки игрушки срочно изымаются из детского пользования.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I Исключить из детского пользования игрушки, не имеющие сертификата соответствия с различными повреждениями.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6C5BBD" w:rsidRDefault="00BF032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Воспитатели групп</w:t>
            </w:r>
          </w:p>
        </w:tc>
      </w:tr>
      <w:tr w:rsidR="00B8763B" w:rsidTr="00BF0326">
        <w:trPr>
          <w:trHeight w:hRule="exact" w:val="1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Санитарное состояние ковровых изделий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I Ежедневный визуальный контроль за санитарным состоянием ковровых изделий.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I Обработка ковров не реже 1 раз в год (сухая чистка, стирка с использованием специальных моющих средств) в теплое время года.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326" w:rsidRPr="006C5BBD" w:rsidRDefault="00BF0326" w:rsidP="00BF0326">
            <w:pPr>
              <w:pStyle w:val="22"/>
              <w:framePr w:w="15144" w:h="9576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Завхоз,Гузов А.А.</w:t>
            </w:r>
          </w:p>
          <w:p w:rsidR="00B8763B" w:rsidRPr="006C5BBD" w:rsidRDefault="00BF0326" w:rsidP="00BF0326">
            <w:pPr>
              <w:pStyle w:val="22"/>
              <w:framePr w:w="15144" w:h="9576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Заведующий Антонюк А.Г.Медсестра Сухих В.П.</w:t>
            </w:r>
          </w:p>
        </w:tc>
      </w:tr>
      <w:tr w:rsidR="00B8763B">
        <w:trPr>
          <w:trHeight w:hRule="exact" w:val="1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Постельное бельё, салфетки, полотенца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I Ежедневный визуальный контроль за состоянием постельного белья, салфеток, полотенец; по мере загрязнения - подлежат немедленной замене _ Замена постельного белья (1 раз в неделю) по графику. </w:t>
            </w: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Замена полотенец, салфеток (по мере загрязнения но не реже 1 раза в неделю)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E75" w:rsidRPr="006C5BBD" w:rsidRDefault="00284E75" w:rsidP="00284E75">
            <w:pPr>
              <w:pStyle w:val="22"/>
              <w:framePr w:w="15144" w:h="9576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Завхоз,Гузов А.А.</w:t>
            </w:r>
          </w:p>
          <w:p w:rsidR="00B8763B" w:rsidRPr="006C5BBD" w:rsidRDefault="00284E75" w:rsidP="00284E75">
            <w:pPr>
              <w:pStyle w:val="22"/>
              <w:framePr w:w="15144" w:h="9576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Заведующий Антонюк А.Г.Медсестра Сухих В.П.</w:t>
            </w:r>
          </w:p>
        </w:tc>
      </w:tr>
      <w:tr w:rsidR="00B8763B" w:rsidTr="00284E75">
        <w:trPr>
          <w:trHeight w:hRule="exact" w:val="20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</w:pPr>
            <w:r>
              <w:rPr>
                <w:rStyle w:val="212pt3"/>
              </w:rPr>
              <w:t xml:space="preserve">Состояние 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numPr>
                <w:ilvl w:val="0"/>
                <w:numId w:val="31"/>
              </w:numPr>
              <w:shd w:val="clear" w:color="auto" w:fill="auto"/>
              <w:tabs>
                <w:tab w:val="left" w:pos="120"/>
              </w:tabs>
              <w:spacing w:line="250" w:lineRule="exact"/>
            </w:pPr>
            <w:r>
              <w:rPr>
                <w:rStyle w:val="212pt3"/>
              </w:rPr>
              <w:t>санитарно - техническое состояние помещений;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numPr>
                <w:ilvl w:val="0"/>
                <w:numId w:val="31"/>
              </w:numPr>
              <w:shd w:val="clear" w:color="auto" w:fill="auto"/>
              <w:tabs>
                <w:tab w:val="left" w:pos="125"/>
              </w:tabs>
              <w:spacing w:line="250" w:lineRule="exact"/>
              <w:jc w:val="left"/>
            </w:pPr>
            <w:r>
              <w:rPr>
                <w:rStyle w:val="212pt3"/>
              </w:rPr>
              <w:t>соблюдение требований к оборудованию</w:t>
            </w:r>
            <w:r w:rsidR="005726AA">
              <w:rPr>
                <w:rStyle w:val="212pt3"/>
              </w:rPr>
              <w:t xml:space="preserve"> и эксплуатации оборудования</w:t>
            </w:r>
            <w:r>
              <w:rPr>
                <w:rStyle w:val="212pt3"/>
              </w:rPr>
              <w:t>;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numPr>
                <w:ilvl w:val="0"/>
                <w:numId w:val="31"/>
              </w:numPr>
              <w:shd w:val="clear" w:color="auto" w:fill="auto"/>
              <w:tabs>
                <w:tab w:val="left" w:pos="125"/>
              </w:tabs>
              <w:spacing w:line="250" w:lineRule="exact"/>
              <w:jc w:val="left"/>
            </w:pPr>
            <w:r>
              <w:rPr>
                <w:rStyle w:val="212pt3"/>
              </w:rPr>
              <w:t>соблюдение требований к воздушно- тепловому режиму и проветриванию;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numPr>
                <w:ilvl w:val="0"/>
                <w:numId w:val="31"/>
              </w:numPr>
              <w:shd w:val="clear" w:color="auto" w:fill="auto"/>
              <w:tabs>
                <w:tab w:val="left" w:pos="120"/>
              </w:tabs>
              <w:spacing w:line="250" w:lineRule="exact"/>
            </w:pPr>
            <w:r>
              <w:rPr>
                <w:rStyle w:val="212pt3"/>
              </w:rPr>
              <w:t>санитарное состояние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4" w:lineRule="exact"/>
              <w:ind w:firstLine="340"/>
              <w:jc w:val="left"/>
            </w:pPr>
            <w:r>
              <w:rPr>
                <w:rStyle w:val="212pt3"/>
              </w:rPr>
              <w:t>Ежедневный визуальный контроль за состоянием оборудованием музыкального и физкультурного залов; при неисправности оборудования - немедленное удаление из пользования и ремонт,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_ Контроль за проветриванием согласно нормам СанПиНа.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E75" w:rsidRPr="006C5BBD" w:rsidRDefault="00284E75" w:rsidP="00284E75">
            <w:pPr>
              <w:pStyle w:val="22"/>
              <w:framePr w:w="15144" w:h="9576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Завхоз,Гузов А.А.</w:t>
            </w:r>
          </w:p>
          <w:p w:rsidR="00B8763B" w:rsidRPr="006C5BBD" w:rsidRDefault="00284E75" w:rsidP="00284E75">
            <w:pPr>
              <w:pStyle w:val="22"/>
              <w:framePr w:w="15144" w:h="9576" w:wrap="none" w:vAnchor="page" w:hAnchor="page" w:x="854" w:y="847"/>
              <w:shd w:val="clear" w:color="auto" w:fill="auto"/>
              <w:spacing w:line="274" w:lineRule="exact"/>
              <w:jc w:val="left"/>
              <w:rPr>
                <w:rStyle w:val="212pt3"/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Заведующий Антонюк А.Г.Медсестра Сухих В.П.</w:t>
            </w:r>
          </w:p>
          <w:p w:rsidR="00284E75" w:rsidRPr="006C5BBD" w:rsidRDefault="00284E75" w:rsidP="00284E75">
            <w:pPr>
              <w:pStyle w:val="22"/>
              <w:framePr w:w="15144" w:h="9576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Муз рук. и физинстр</w:t>
            </w:r>
          </w:p>
        </w:tc>
      </w:tr>
    </w:tbl>
    <w:p w:rsidR="00B8763B" w:rsidRDefault="00FD11E6">
      <w:pPr>
        <w:pStyle w:val="20"/>
        <w:framePr w:wrap="none" w:vAnchor="page" w:hAnchor="page" w:x="15743" w:y="10659"/>
        <w:shd w:val="clear" w:color="auto" w:fill="auto"/>
        <w:spacing w:line="220" w:lineRule="exact"/>
      </w:pPr>
      <w:r>
        <w:rPr>
          <w:rStyle w:val="2a"/>
        </w:rPr>
        <w:t>58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6379"/>
        <w:gridCol w:w="5952"/>
        <w:gridCol w:w="2102"/>
      </w:tblGrid>
      <w:tr w:rsidR="00B8763B">
        <w:trPr>
          <w:trHeight w:hRule="exact" w:val="384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lastRenderedPageBreak/>
              <w:t>Состояние помещений и оборудования пищеблока</w:t>
            </w:r>
          </w:p>
        </w:tc>
      </w:tr>
      <w:tr w:rsidR="00B8763B">
        <w:trPr>
          <w:trHeight w:hRule="exact" w:val="2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Условия труда работников и состояние производственной среды пищеблока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Ежедневный визуальный контроль за соблюдением требований охраны труда на пищеблоке.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Ежемесячный контроль за функционированием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numPr>
                <w:ilvl w:val="0"/>
                <w:numId w:val="32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2pt3"/>
              </w:rPr>
              <w:t>системы вентиляции;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numPr>
                <w:ilvl w:val="0"/>
                <w:numId w:val="32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2pt3"/>
              </w:rPr>
              <w:t>приточно - вытяжная вентиляция пищеблока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</w:pPr>
            <w:r>
              <w:rPr>
                <w:rStyle w:val="212pt3"/>
              </w:rPr>
              <w:t>-система водоснабжения, канализации, сантехприборов. Два раза в месяц техническое обслуживание.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В случае неисправности систем тепло - водоснабжения, канализации - устранение в течение суток.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8D5" w:rsidRPr="006C5BBD" w:rsidRDefault="003C48D5" w:rsidP="003C48D5">
            <w:pPr>
              <w:pStyle w:val="22"/>
              <w:framePr w:w="15144" w:h="9634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Завхоз,Гузов А.А.</w:t>
            </w:r>
          </w:p>
          <w:p w:rsidR="00B8763B" w:rsidRPr="006C5BBD" w:rsidRDefault="003C48D5" w:rsidP="003C48D5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Заведующий Антонюк А.Г.Медсестра Сухих В.П.</w:t>
            </w:r>
          </w:p>
        </w:tc>
      </w:tr>
      <w:tr w:rsidR="00B8763B" w:rsidTr="003C48D5">
        <w:trPr>
          <w:trHeight w:hRule="exact" w:val="15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Санитарное состояние пищеблока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Ежедневный визуальный контроль за санитарным состоянием пищеблока.</w:t>
            </w:r>
          </w:p>
          <w:p w:rsidR="00B8763B" w:rsidRDefault="003C48D5" w:rsidP="003C48D5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_ Исследования </w:t>
            </w:r>
            <w:r w:rsidR="00FD11E6">
              <w:rPr>
                <w:rStyle w:val="212pt3"/>
              </w:rPr>
              <w:t xml:space="preserve"> на </w:t>
            </w:r>
            <w:r>
              <w:rPr>
                <w:rStyle w:val="212pt3"/>
              </w:rPr>
              <w:t>рото-норо- вирус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8D5" w:rsidRPr="006C5BBD" w:rsidRDefault="003C48D5" w:rsidP="003C48D5">
            <w:pPr>
              <w:pStyle w:val="22"/>
              <w:framePr w:w="15144" w:h="9634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Завхоз,Гузов А.А.</w:t>
            </w:r>
          </w:p>
          <w:p w:rsidR="00B8763B" w:rsidRPr="006C5BBD" w:rsidRDefault="003C48D5" w:rsidP="003C48D5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Заведующий Антонюк А.Г.Медсестра Сухих В.П.</w:t>
            </w:r>
          </w:p>
        </w:tc>
      </w:tr>
      <w:tr w:rsidR="00B8763B" w:rsidTr="006C5BBD">
        <w:trPr>
          <w:trHeight w:hRule="exact" w:val="1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Состояние технологического и холодильного оборудования на пищеблоке, техническая исправность оборудования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Контроль за состоянием и функционированием технологического оборудования на пищеблоке; при неисправности - устранение в течение суток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BBD" w:rsidRPr="006C5BBD" w:rsidRDefault="006C5BBD" w:rsidP="006C5BBD">
            <w:pPr>
              <w:pStyle w:val="22"/>
              <w:framePr w:w="15144" w:h="9634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Завхоз,Гузов А.А.</w:t>
            </w:r>
          </w:p>
          <w:p w:rsidR="00B8763B" w:rsidRPr="006C5BBD" w:rsidRDefault="006C5BBD" w:rsidP="006C5BBD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Заведующий Антонюк А.Г.Медсестра Сухих В.П.</w:t>
            </w:r>
          </w:p>
        </w:tc>
      </w:tr>
      <w:tr w:rsidR="00B8763B">
        <w:trPr>
          <w:trHeight w:hRule="exact" w:val="1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5" w:lineRule="exact"/>
              <w:jc w:val="left"/>
            </w:pPr>
            <w:r>
              <w:rPr>
                <w:rStyle w:val="212pt3"/>
              </w:rPr>
              <w:t>Маркировка оборудования, разделочного и уборочного инвентаря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ind w:left="240"/>
              <w:jc w:val="left"/>
            </w:pPr>
            <w:r>
              <w:rPr>
                <w:rStyle w:val="212pt3"/>
              </w:rPr>
              <w:t>Ежедневный визуальный контроль за наличием и состоянием маркировки разделочного и уборочного инвентаря,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ind w:left="240"/>
              <w:jc w:val="left"/>
            </w:pPr>
            <w:r w:rsidRPr="00A8110C">
              <w:rPr>
                <w:rStyle w:val="212pt3"/>
                <w:lang w:eastAsia="en-US" w:bidi="en-US"/>
              </w:rPr>
              <w:t xml:space="preserve"> </w:t>
            </w:r>
            <w:r>
              <w:rPr>
                <w:rStyle w:val="212pt3"/>
              </w:rPr>
              <w:t>Обновление маркировки (не реже 1 раза в месяц); при повреждении маркировки - немедленное обновление.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BBD" w:rsidRPr="006C5BBD" w:rsidRDefault="006C5BBD" w:rsidP="006C5BBD">
            <w:pPr>
              <w:pStyle w:val="22"/>
              <w:framePr w:w="15144" w:h="9634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Завхоз,Гузов А.А.</w:t>
            </w:r>
          </w:p>
          <w:p w:rsidR="00B8763B" w:rsidRDefault="006C5BBD" w:rsidP="006C5BBD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</w:pPr>
            <w:r w:rsidRPr="006C5BBD">
              <w:rPr>
                <w:rStyle w:val="212pt3"/>
                <w:color w:val="FF0000"/>
              </w:rPr>
              <w:t>Заведующий Антонюк А.Г.Медсестра Сухих В.П.</w:t>
            </w:r>
          </w:p>
        </w:tc>
      </w:tr>
      <w:tr w:rsidR="00B8763B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Проверка температуры воздуха внутри холодильных камер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Ежедневный визуальный контроль за температурным режимом внутри холодильных камер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6C5BBD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Завхоз</w:t>
            </w:r>
          </w:p>
          <w:p w:rsidR="00B8763B" w:rsidRPr="006C5BBD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Заведующий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</w:pPr>
            <w:r w:rsidRPr="006C5BBD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379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Состояние помещений и оборудования прачечной</w:t>
            </w:r>
          </w:p>
        </w:tc>
      </w:tr>
      <w:tr w:rsidR="00B8763B">
        <w:trPr>
          <w:trHeight w:hRule="exact" w:val="2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Условия труда работников и состояние производственной среды прачечной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I Ежедневный визуальный контроль за соблюдением требований охраны труда в прачечной I Ежемесячный контроль за функционированием: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numPr>
                <w:ilvl w:val="0"/>
                <w:numId w:val="33"/>
              </w:numPr>
              <w:shd w:val="clear" w:color="auto" w:fill="auto"/>
              <w:tabs>
                <w:tab w:val="left" w:pos="130"/>
              </w:tabs>
              <w:spacing w:line="250" w:lineRule="exact"/>
              <w:jc w:val="left"/>
            </w:pPr>
            <w:r>
              <w:rPr>
                <w:rStyle w:val="212pt3"/>
              </w:rPr>
              <w:t>системы водоснабжения, канализации, сантехприборов. Два раза в месяц техническое обслуживание электрических сетей, световой аппаратуры с заменой перегоревших ламп.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</w:pPr>
            <w:r>
              <w:rPr>
                <w:rStyle w:val="212pt3"/>
              </w:rPr>
              <w:t>I При неисправности систем теплоснабжения, канализации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numPr>
                <w:ilvl w:val="0"/>
                <w:numId w:val="33"/>
              </w:numPr>
              <w:shd w:val="clear" w:color="auto" w:fill="auto"/>
              <w:tabs>
                <w:tab w:val="left" w:pos="168"/>
              </w:tabs>
              <w:spacing w:line="250" w:lineRule="exact"/>
            </w:pPr>
            <w:r>
              <w:rPr>
                <w:rStyle w:val="212pt3"/>
              </w:rPr>
              <w:t>устранение в течение суток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BBD" w:rsidRPr="006C5BBD" w:rsidRDefault="006C5BBD" w:rsidP="006C5BBD">
            <w:pPr>
              <w:pStyle w:val="22"/>
              <w:framePr w:w="15144" w:h="9634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Завхоз,Гузов А.А.</w:t>
            </w:r>
          </w:p>
          <w:p w:rsidR="00B8763B" w:rsidRDefault="006C5BBD" w:rsidP="006C5BBD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</w:pPr>
            <w:r w:rsidRPr="006C5BBD">
              <w:rPr>
                <w:rStyle w:val="212pt3"/>
                <w:color w:val="FF0000"/>
              </w:rPr>
              <w:t>Заведующий Антонюк А.Г.Медсестра Сухих В.П.</w:t>
            </w:r>
          </w:p>
        </w:tc>
      </w:tr>
      <w:tr w:rsidR="00B8763B">
        <w:trPr>
          <w:trHeight w:hRule="exact"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Санитарное состояние прачечной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4" w:lineRule="exact"/>
              <w:ind w:firstLine="340"/>
              <w:jc w:val="left"/>
            </w:pPr>
            <w:r>
              <w:rPr>
                <w:rStyle w:val="212pt3"/>
              </w:rPr>
              <w:t>Ежедневный визуальный контроль за санитарным состоянием прачечной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C646C8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C646C8">
              <w:rPr>
                <w:rStyle w:val="212pt3"/>
                <w:color w:val="FF0000"/>
              </w:rPr>
              <w:t>Завхоз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before="60" w:line="240" w:lineRule="exact"/>
              <w:jc w:val="left"/>
            </w:pPr>
            <w:r w:rsidRPr="00C646C8">
              <w:rPr>
                <w:rStyle w:val="212pt3"/>
                <w:color w:val="FF0000"/>
              </w:rPr>
              <w:t>Заведующий</w:t>
            </w:r>
          </w:p>
        </w:tc>
      </w:tr>
    </w:tbl>
    <w:p w:rsidR="00B8763B" w:rsidRDefault="00FD11E6">
      <w:pPr>
        <w:pStyle w:val="20"/>
        <w:framePr w:wrap="none" w:vAnchor="page" w:hAnchor="page" w:x="15743" w:y="10659"/>
        <w:shd w:val="clear" w:color="auto" w:fill="auto"/>
        <w:spacing w:line="220" w:lineRule="exact"/>
      </w:pPr>
      <w:r>
        <w:rPr>
          <w:rStyle w:val="2a"/>
        </w:rPr>
        <w:t>59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6379"/>
        <w:gridCol w:w="5952"/>
        <w:gridCol w:w="2102"/>
      </w:tblGrid>
      <w:tr w:rsidR="00B8763B">
        <w:trPr>
          <w:trHeight w:hRule="exact"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Медсестра</w:t>
            </w:r>
          </w:p>
        </w:tc>
      </w:tr>
      <w:tr w:rsidR="00B8763B" w:rsidTr="00847B7B">
        <w:trPr>
          <w:trHeight w:hRule="exact" w:val="14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5" w:lineRule="exact"/>
              <w:jc w:val="left"/>
            </w:pPr>
            <w:r>
              <w:rPr>
                <w:rStyle w:val="212pt3"/>
              </w:rPr>
              <w:t>Состояние технологического оборудования прачечной, техническая исправность оборудования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Контроль за состоянием и функционированием технологического оборудования прачечной 2 раза в месяц; при неисправности технологического оборудования - устранения в течение суток.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B7B" w:rsidRPr="0027129A" w:rsidRDefault="00847B7B" w:rsidP="00847B7B">
            <w:pPr>
              <w:pStyle w:val="22"/>
              <w:framePr w:w="15144" w:h="9370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27129A">
              <w:rPr>
                <w:rStyle w:val="212pt3"/>
                <w:color w:val="FF0000"/>
              </w:rPr>
              <w:t>Завхоз,Гузов А.А.</w:t>
            </w:r>
          </w:p>
          <w:p w:rsidR="00B8763B" w:rsidRDefault="00847B7B" w:rsidP="00847B7B">
            <w:pPr>
              <w:pStyle w:val="22"/>
              <w:framePr w:w="15144" w:h="9370" w:wrap="none" w:vAnchor="page" w:hAnchor="page" w:x="854" w:y="847"/>
              <w:shd w:val="clear" w:color="auto" w:fill="auto"/>
              <w:spacing w:line="274" w:lineRule="exact"/>
              <w:jc w:val="left"/>
            </w:pPr>
            <w:r w:rsidRPr="0027129A">
              <w:rPr>
                <w:rStyle w:val="212pt3"/>
                <w:color w:val="FF0000"/>
              </w:rPr>
              <w:t>Заведующий Антонюк А.Г.Медсестра Сухих В.П.</w:t>
            </w:r>
          </w:p>
        </w:tc>
      </w:tr>
      <w:tr w:rsidR="00B8763B">
        <w:trPr>
          <w:trHeight w:hRule="exact"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5" w:lineRule="exact"/>
              <w:jc w:val="left"/>
            </w:pPr>
            <w:r>
              <w:rPr>
                <w:rStyle w:val="212pt3"/>
              </w:rPr>
              <w:t>Маркировка оборудования, разделочного и уборочного инвентаря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Ежедневный визуальный контроль за наличием и состоянием маркировки разделочного и уборочного инвентаря.</w:t>
            </w:r>
          </w:p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Обновление маркировки не реже 1 раза в месяц; при повреждении маркировки - немедленное обновление.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27129A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27129A">
              <w:rPr>
                <w:rStyle w:val="212pt3"/>
                <w:color w:val="FF0000"/>
              </w:rPr>
              <w:t>Работник</w:t>
            </w:r>
          </w:p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before="60" w:line="240" w:lineRule="exact"/>
              <w:jc w:val="left"/>
            </w:pPr>
            <w:r w:rsidRPr="0027129A">
              <w:rPr>
                <w:rStyle w:val="212pt3"/>
                <w:color w:val="FF0000"/>
              </w:rPr>
              <w:t>прачечной</w:t>
            </w:r>
          </w:p>
        </w:tc>
      </w:tr>
      <w:tr w:rsidR="00B8763B">
        <w:trPr>
          <w:trHeight w:hRule="exact" w:val="379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4"/>
              </w:rPr>
              <w:t>Санитарные требования к организации режима дня и учебных занятий</w:t>
            </w:r>
          </w:p>
        </w:tc>
      </w:tr>
      <w:tr w:rsidR="00B8763B">
        <w:trPr>
          <w:trHeight w:hRule="exact"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Режим дня и расписание занятий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I Утверждение режима дня и расписание занятий согласно требованиям СанПиНа (2 раза в год - перед началом учебного года и летнего оздоровительного периода).</w:t>
            </w:r>
          </w:p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Ежедневный контроль за соблюдением режима дня и расписания занятий.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27129A" w:rsidRDefault="0027129A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27129A">
              <w:rPr>
                <w:rStyle w:val="212pt3"/>
                <w:color w:val="FF0000"/>
              </w:rPr>
              <w:t>Заведующий Антонюк А.Г.</w:t>
            </w:r>
          </w:p>
        </w:tc>
      </w:tr>
      <w:tr w:rsidR="00B8763B">
        <w:trPr>
          <w:trHeight w:hRule="exact" w:val="1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Требование к организации физического воспитания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Утверждение расписаний физкультурных занятий и утренней гимнастики согласно требованиям СанПиНа (2 раза в год - перед началом нового учебного года и летнего оздоровительного периода).</w:t>
            </w:r>
          </w:p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Ежедневный педагогический контроль за проведением физкультурных занятий и утренней гимнастики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27129A" w:rsidRDefault="0027129A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27129A">
              <w:rPr>
                <w:rStyle w:val="212pt3"/>
                <w:color w:val="FF0000"/>
              </w:rPr>
              <w:t>Заведующий Антонюк А.Г.</w:t>
            </w:r>
          </w:p>
        </w:tc>
      </w:tr>
      <w:tr w:rsidR="00B8763B">
        <w:trPr>
          <w:trHeight w:hRule="exact" w:val="17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9" w:lineRule="exact"/>
              <w:jc w:val="left"/>
            </w:pPr>
            <w:r>
              <w:rPr>
                <w:rStyle w:val="212pt3"/>
              </w:rPr>
              <w:t>Организация мероприятий по закаливанию и оздоровлению детей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Утверждение плана мероприятий по закаливанию и оздоровлению детей согласно требованиям СанПиНа (2 раза в год - перед началом нового учебного года и летнего оздоровительного периода).</w:t>
            </w:r>
          </w:p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</w:pPr>
            <w:r>
              <w:rPr>
                <w:rStyle w:val="212pt3"/>
              </w:rPr>
              <w:t>_ Ежедневный педагогический контроль за организацией и проведением мероприятий по закаливанию и оздоровлению детей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27129A" w:rsidRDefault="0027129A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27129A">
              <w:rPr>
                <w:rStyle w:val="212pt3"/>
                <w:color w:val="FF0000"/>
              </w:rPr>
              <w:t>Заведующий Антонюк А.Г.</w:t>
            </w:r>
          </w:p>
        </w:tc>
      </w:tr>
      <w:tr w:rsidR="00B8763B">
        <w:trPr>
          <w:trHeight w:hRule="exact" w:val="7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Прием детей в ДОУ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_ Комплектование групп согласно требованиям СанПиНа. </w:t>
            </w: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Прием детей в ДОУ осуществляется на основании путевки и мед.карты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27129A" w:rsidRDefault="0027129A" w:rsidP="0027129A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27129A">
              <w:rPr>
                <w:rStyle w:val="212pt3"/>
                <w:color w:val="FF0000"/>
              </w:rPr>
              <w:t>Заведующий Антонюк А.Г.</w:t>
            </w:r>
          </w:p>
        </w:tc>
      </w:tr>
      <w:tr w:rsidR="00B8763B">
        <w:trPr>
          <w:trHeight w:hRule="exact" w:val="379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Контроль за организационно-профилактическими мероприятиями</w:t>
            </w:r>
          </w:p>
        </w:tc>
      </w:tr>
      <w:tr w:rsidR="00B8763B">
        <w:trPr>
          <w:trHeight w:hRule="exact"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Контроль за прохождением обязательных профилактических осмотров всеми сотрудниками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1 раз в год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7129A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27129A">
              <w:rPr>
                <w:rStyle w:val="212pt3"/>
                <w:color w:val="FF0000"/>
              </w:rPr>
              <w:t>Медсестра,</w:t>
            </w:r>
          </w:p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before="60" w:line="240" w:lineRule="exact"/>
              <w:jc w:val="left"/>
            </w:pPr>
            <w:r w:rsidRPr="0027129A">
              <w:rPr>
                <w:rStyle w:val="212pt3"/>
                <w:color w:val="FF0000"/>
              </w:rPr>
              <w:t>Заведующий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t>60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6379"/>
        <w:gridCol w:w="5952"/>
        <w:gridCol w:w="2102"/>
      </w:tblGrid>
      <w:tr w:rsidR="00B8763B">
        <w:trPr>
          <w:trHeight w:hRule="exact" w:val="10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Наличие аптечек для оказания первой медицинской доврачебной помощи и их своевременное пополнение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_ Ежемесячная проверка и пополнение мед.аптечек.</w:t>
            </w:r>
          </w:p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Аптечки находятся во всех группах и основных производственных помещениях (прачечная, пищеблок, столовая, и др.)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Медсестра,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</w:tc>
      </w:tr>
      <w:tr w:rsidR="00B8763B">
        <w:trPr>
          <w:trHeight w:hRule="exact" w:val="7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Организация курсовой подготовки и переподготовки по программе гигиенического обучения медицинскими работниками, с пометкой о сдаче в личной медицинской книжки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9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Курсовая подготовка и переподготовка сотрудников (1 раз в 2 года), работники пищеблока 1 раз в год.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  <w:rPr>
                <w:rStyle w:val="212pt3"/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  <w:r w:rsidR="00AE7C28" w:rsidRPr="00AE7C28">
              <w:rPr>
                <w:rStyle w:val="212pt3"/>
                <w:color w:val="FF0000"/>
              </w:rPr>
              <w:t xml:space="preserve"> Антонюк А.Г.</w:t>
            </w:r>
          </w:p>
          <w:p w:rsidR="00AE7C28" w:rsidRPr="00AE7C28" w:rsidRDefault="00AE7C28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>
              <w:rPr>
                <w:rStyle w:val="212pt3"/>
                <w:color w:val="FF0000"/>
              </w:rPr>
              <w:t>Медсестра Сухих В.П.</w:t>
            </w:r>
          </w:p>
        </w:tc>
      </w:tr>
      <w:tr w:rsidR="00B8763B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Организация санитарно - просветительской работы с сотрудниками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Согласно плана санитарно - просветительской работы (не реже 2 раза в месяц)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Медсестра,</w:t>
            </w:r>
          </w:p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before="60" w:line="240" w:lineRule="exact"/>
              <w:jc w:val="left"/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</w:tc>
      </w:tr>
      <w:tr w:rsidR="00B8763B">
        <w:trPr>
          <w:trHeight w:hRule="exact" w:val="379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Санитарные требования к организации питания воспитанников</w:t>
            </w:r>
          </w:p>
        </w:tc>
      </w:tr>
      <w:tr w:rsidR="00B8763B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Наличие согласованного перспективного меню на о</w:t>
            </w:r>
            <w:r w:rsidR="003B47AC">
              <w:rPr>
                <w:rStyle w:val="212pt3"/>
              </w:rPr>
              <w:t xml:space="preserve">сеннее - зимний и на весенний </w:t>
            </w:r>
            <w:r>
              <w:rPr>
                <w:rStyle w:val="212pt3"/>
              </w:rPr>
              <w:t>период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Один раз в полугодие перед началом сезона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Медсестра,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</w:tc>
      </w:tr>
      <w:tr w:rsidR="00B8763B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Профилактика дефицита йода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Контроль за ежедневным использованием в пищи йодированной поваренной соли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Медсестра,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</w:tc>
      </w:tr>
      <w:tr w:rsidR="00B8763B">
        <w:trPr>
          <w:trHeight w:hRule="exact"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Витаминизация готовых блюд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Контроль за ежедневной витаминизацией пищи:</w:t>
            </w:r>
          </w:p>
          <w:p w:rsidR="00B8763B" w:rsidRDefault="00FD11E6" w:rsidP="00AE7C28">
            <w:pPr>
              <w:pStyle w:val="22"/>
              <w:framePr w:w="15144" w:h="9542" w:wrap="none" w:vAnchor="page" w:hAnchor="page" w:x="889" w:y="1103"/>
              <w:numPr>
                <w:ilvl w:val="0"/>
                <w:numId w:val="34"/>
              </w:numPr>
              <w:shd w:val="clear" w:color="auto" w:fill="auto"/>
              <w:tabs>
                <w:tab w:val="left" w:pos="130"/>
              </w:tabs>
              <w:spacing w:line="250" w:lineRule="exact"/>
              <w:jc w:val="left"/>
            </w:pPr>
            <w:r>
              <w:rPr>
                <w:rStyle w:val="212pt3"/>
              </w:rPr>
              <w:t>проведение витаминизации третьих блюд (вложение витамина С);</w:t>
            </w:r>
          </w:p>
          <w:p w:rsidR="00B8763B" w:rsidRDefault="00FD11E6" w:rsidP="00AE7C28">
            <w:pPr>
              <w:pStyle w:val="22"/>
              <w:framePr w:w="15144" w:h="9542" w:wrap="none" w:vAnchor="page" w:hAnchor="page" w:x="889" w:y="1103"/>
              <w:numPr>
                <w:ilvl w:val="0"/>
                <w:numId w:val="34"/>
              </w:numPr>
              <w:shd w:val="clear" w:color="auto" w:fill="auto"/>
              <w:tabs>
                <w:tab w:val="left" w:pos="125"/>
              </w:tabs>
              <w:spacing w:line="250" w:lineRule="exact"/>
              <w:jc w:val="left"/>
            </w:pPr>
            <w:r>
              <w:rPr>
                <w:rStyle w:val="212pt3"/>
              </w:rPr>
              <w:t>использование витаминизированных продуктов питания (витаминизированный хлеб и др.)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Завхоз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Бракераж сырых скоропортящихся продуктов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Ежедневный контроль за сырыми скоропортящимися продуктами (по документации и органолептический) с заполнением журнала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Завхоз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Бракераж готовой продукции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Ежедневный контроль за качеством готовой продукции (внешний вид, консистенция, вкусовые качества и др.) с заполнением бракеражного журнала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69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 Зам зав по ВМР</w:t>
            </w:r>
          </w:p>
        </w:tc>
      </w:tr>
      <w:tr w:rsidR="00B8763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Ведение и анализ накопитальной ведомости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Ежедневно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Завхоз</w:t>
            </w:r>
          </w:p>
        </w:tc>
      </w:tr>
      <w:tr w:rsidR="00B8763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Отбор и хранение суточной пробы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Ежедневно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Наличие сертификатов соответствия, качественных удостоверений и ветеринарных свидетельств на поступающие продукты питания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На каждую партию товара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Завхоз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Контроль за состоянием здоровья сотрудников пищеблока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Ежедневно с заполнением журнала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Прохождение инструктажей по санитарно - эпидемиологическому режиму.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По плану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t>61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6379"/>
        <w:gridCol w:w="5952"/>
        <w:gridCol w:w="2102"/>
      </w:tblGrid>
      <w:tr w:rsidR="00B8763B">
        <w:trPr>
          <w:trHeight w:hRule="exact" w:val="379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lastRenderedPageBreak/>
              <w:t>Санитарное состояние и содержание ДОУ</w:t>
            </w:r>
          </w:p>
        </w:tc>
      </w:tr>
      <w:tr w:rsidR="00B8763B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Наличие графиков проведения генеральных уборок учреждения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-Постоянный контроль</w:t>
            </w:r>
          </w:p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- Графики проведения генеральных уборок утверждаются в начале учебного года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Завхоз</w:t>
            </w:r>
          </w:p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Заведующий</w:t>
            </w:r>
          </w:p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Режим ежедневных уборок помещений детского сада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-Постоянный контроль</w:t>
            </w:r>
          </w:p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- Графики проведения генеральных уборок утверждаются в начале учебного года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Завхоз</w:t>
            </w:r>
          </w:p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Заведующий</w:t>
            </w:r>
          </w:p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0" w:lineRule="exact"/>
            </w:pPr>
            <w:r>
              <w:rPr>
                <w:rStyle w:val="212pt3"/>
              </w:rPr>
              <w:t>Обеспечение моющими, дезинфицирующими средствами нового поколения, уборочным инвентарем, ветошью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Ежедневный контроль за наличием и использованием моющих и дез.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Завхоз</w:t>
            </w:r>
          </w:p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Заведующий</w:t>
            </w:r>
          </w:p>
        </w:tc>
      </w:tr>
      <w:tr w:rsidR="00B8763B">
        <w:trPr>
          <w:trHeight w:hRule="exact"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Медицинский осмотр сотрудников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0" w:lineRule="exact"/>
              <w:ind w:left="340"/>
              <w:jc w:val="left"/>
            </w:pPr>
            <w:r>
              <w:rPr>
                <w:rStyle w:val="212pt3"/>
              </w:rPr>
              <w:t>Постоянный контроль.</w:t>
            </w:r>
          </w:p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К работе в ДОУ допускаются здоровые лица, прошедшие мед.осмотр, который заносится в медицинскую книжку.</w:t>
            </w:r>
          </w:p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Медицинские книжки сотрудников хранятся у заведующей.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Медсестра</w:t>
            </w:r>
          </w:p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Заведующий</w:t>
            </w:r>
          </w:p>
        </w:tc>
      </w:tr>
      <w:tr w:rsidR="00B8763B">
        <w:trPr>
          <w:trHeight w:hRule="exact" w:val="379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Безопасность ДОУ</w:t>
            </w:r>
          </w:p>
        </w:tc>
      </w:tr>
      <w:tr w:rsidR="00B8763B">
        <w:trPr>
          <w:trHeight w:hRule="exact" w:val="8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64" w:lineRule="exact"/>
              <w:ind w:left="220"/>
              <w:jc w:val="left"/>
            </w:pPr>
            <w:r>
              <w:rPr>
                <w:rStyle w:val="212pt3"/>
              </w:rPr>
              <w:t>Обучение сотрудников ДОУ, в области гражданской обороны и защиты от чрезвычайных ситуаций природного и техногенного характера. По программе 19 часов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Согласно плана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5037D1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5037D1">
              <w:rPr>
                <w:rStyle w:val="212pt3"/>
                <w:color w:val="FF0000"/>
              </w:rPr>
              <w:t>Заведующий</w:t>
            </w:r>
            <w:r w:rsidR="001C6D2E" w:rsidRPr="005037D1">
              <w:rPr>
                <w:rStyle w:val="212pt3"/>
                <w:color w:val="FF0000"/>
              </w:rPr>
              <w:t xml:space="preserve"> Антонюк А.Г.</w:t>
            </w:r>
          </w:p>
        </w:tc>
      </w:tr>
    </w:tbl>
    <w:p w:rsidR="00B8763B" w:rsidRDefault="00FD11E6" w:rsidP="003F08E0">
      <w:pPr>
        <w:pStyle w:val="20"/>
        <w:framePr w:wrap="none" w:vAnchor="page" w:hAnchor="page" w:x="15592" w:y="10028"/>
        <w:shd w:val="clear" w:color="auto" w:fill="auto"/>
        <w:spacing w:line="220" w:lineRule="exact"/>
      </w:pPr>
      <w:r>
        <w:rPr>
          <w:rStyle w:val="2a"/>
        </w:rPr>
        <w:t>62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6379"/>
        <w:gridCol w:w="5952"/>
        <w:gridCol w:w="2102"/>
      </w:tblGrid>
      <w:tr w:rsidR="00A97815" w:rsidTr="001C6D2E">
        <w:trPr>
          <w:trHeight w:hRule="exact" w:val="7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Контроль пропускного режима в ДОУ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Ежедневно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5037D1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  <w:rPr>
                <w:rStyle w:val="212pt3"/>
                <w:color w:val="FF0000"/>
              </w:rPr>
            </w:pPr>
            <w:r w:rsidRPr="005037D1">
              <w:rPr>
                <w:rStyle w:val="212pt3"/>
                <w:color w:val="FF0000"/>
              </w:rPr>
              <w:t>Заведующий</w:t>
            </w:r>
          </w:p>
          <w:p w:rsidR="001C6D2E" w:rsidRPr="005037D1" w:rsidRDefault="001C6D2E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5037D1">
              <w:rPr>
                <w:rStyle w:val="212pt3"/>
                <w:color w:val="FF0000"/>
              </w:rPr>
              <w:t>Антонюк А.Г.</w:t>
            </w:r>
          </w:p>
        </w:tc>
      </w:tr>
      <w:tr w:rsidR="00A97815">
        <w:trPr>
          <w:trHeight w:hRule="exact"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Осмотр территории ДОУ на предмет обнаружения подозрительных бесхозных предметов с отметкой в журнале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Ежедневно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5037D1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5037D1">
              <w:rPr>
                <w:rStyle w:val="212pt3"/>
                <w:color w:val="FF0000"/>
              </w:rPr>
              <w:t>Завхоз</w:t>
            </w:r>
            <w:r w:rsidR="001C6D2E" w:rsidRPr="005037D1">
              <w:rPr>
                <w:rStyle w:val="212pt3"/>
                <w:color w:val="FF0000"/>
              </w:rPr>
              <w:t xml:space="preserve"> Гузов А.А.</w:t>
            </w:r>
          </w:p>
        </w:tc>
      </w:tr>
      <w:tr w:rsidR="00A97815">
        <w:trPr>
          <w:trHeight w:hRule="exact" w:val="5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Проверка всех помещений ДОУ. Проверка входных дверей и ограждения.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Ежедневно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5037D1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5037D1">
              <w:rPr>
                <w:rStyle w:val="212pt3"/>
                <w:color w:val="FF0000"/>
              </w:rPr>
              <w:t>Завхоз</w:t>
            </w:r>
            <w:r w:rsidR="001C6D2E" w:rsidRPr="005037D1">
              <w:rPr>
                <w:rStyle w:val="212pt3"/>
                <w:color w:val="FF0000"/>
              </w:rPr>
              <w:t xml:space="preserve"> Гузов А.А.</w:t>
            </w:r>
          </w:p>
        </w:tc>
      </w:tr>
      <w:tr w:rsidR="00A97815">
        <w:trPr>
          <w:trHeight w:hRule="exact"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Контроль выполнения противопожарного режима в ДОУ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Ежедневно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5037D1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5037D1">
              <w:rPr>
                <w:rStyle w:val="212pt3"/>
                <w:color w:val="FF0000"/>
              </w:rPr>
              <w:t>Заведующий</w:t>
            </w:r>
          </w:p>
        </w:tc>
      </w:tr>
      <w:tr w:rsidR="00A97815">
        <w:trPr>
          <w:trHeight w:hRule="exact" w:val="5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Проверка наличия и исправности средств пожаротушения (огнетушителей)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1 раз в полугодие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5037D1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5037D1">
              <w:rPr>
                <w:rStyle w:val="212pt3"/>
                <w:color w:val="FF0000"/>
              </w:rPr>
              <w:t>Завхоз</w:t>
            </w:r>
            <w:r w:rsidR="005037D1" w:rsidRPr="005037D1">
              <w:rPr>
                <w:rStyle w:val="212pt3"/>
                <w:color w:val="FF0000"/>
              </w:rPr>
              <w:t xml:space="preserve"> Гузов А.А.</w:t>
            </w:r>
          </w:p>
        </w:tc>
      </w:tr>
      <w:tr w:rsidR="00A97815">
        <w:trPr>
          <w:trHeight w:hRule="exact"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Проверка исправности АПС (автоматической пожарной сигнализации)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1 раз в месяц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5037D1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5037D1">
              <w:rPr>
                <w:rStyle w:val="212pt3"/>
                <w:color w:val="FF0000"/>
              </w:rPr>
              <w:t>Завхоз</w:t>
            </w:r>
            <w:r w:rsidR="005037D1" w:rsidRPr="005037D1">
              <w:rPr>
                <w:rStyle w:val="212pt3"/>
                <w:color w:val="FF0000"/>
              </w:rPr>
              <w:t xml:space="preserve"> Гузов А.А.</w:t>
            </w:r>
          </w:p>
        </w:tc>
      </w:tr>
    </w:tbl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lastRenderedPageBreak/>
        <w:t>63</w:t>
      </w:r>
    </w:p>
    <w:p w:rsidR="00B8763B" w:rsidRDefault="00B8763B" w:rsidP="003F08E0">
      <w:pPr>
        <w:rPr>
          <w:sz w:val="2"/>
          <w:szCs w:val="2"/>
        </w:rPr>
      </w:pPr>
    </w:p>
    <w:sectPr w:rsidR="00B8763B" w:rsidSect="00B8763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E6E" w:rsidRDefault="000F7E6E" w:rsidP="00B8763B">
      <w:r>
        <w:separator/>
      </w:r>
    </w:p>
  </w:endnote>
  <w:endnote w:type="continuationSeparator" w:id="1">
    <w:p w:rsidR="000F7E6E" w:rsidRDefault="000F7E6E" w:rsidP="00B8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E6E" w:rsidRDefault="000F7E6E"/>
  </w:footnote>
  <w:footnote w:type="continuationSeparator" w:id="1">
    <w:p w:rsidR="000F7E6E" w:rsidRDefault="000F7E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F30"/>
    <w:multiLevelType w:val="multilevel"/>
    <w:tmpl w:val="B06EFE0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56516"/>
    <w:multiLevelType w:val="multilevel"/>
    <w:tmpl w:val="DCB6E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D1F77"/>
    <w:multiLevelType w:val="hybridMultilevel"/>
    <w:tmpl w:val="9E709B78"/>
    <w:lvl w:ilvl="0" w:tplc="D6E4A98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">
    <w:nsid w:val="066D23AC"/>
    <w:multiLevelType w:val="multilevel"/>
    <w:tmpl w:val="5CDE3348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4712E"/>
    <w:multiLevelType w:val="multilevel"/>
    <w:tmpl w:val="8C2E626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503227"/>
    <w:multiLevelType w:val="multilevel"/>
    <w:tmpl w:val="6E507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174527"/>
    <w:multiLevelType w:val="multilevel"/>
    <w:tmpl w:val="47120AC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C638B9"/>
    <w:multiLevelType w:val="multilevel"/>
    <w:tmpl w:val="97D09A6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0343C7"/>
    <w:multiLevelType w:val="multilevel"/>
    <w:tmpl w:val="FA1C9B5E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C02407"/>
    <w:multiLevelType w:val="multilevel"/>
    <w:tmpl w:val="B73C196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2933D8"/>
    <w:multiLevelType w:val="multilevel"/>
    <w:tmpl w:val="36D86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E4B65"/>
    <w:multiLevelType w:val="multilevel"/>
    <w:tmpl w:val="392CC53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A27AA0"/>
    <w:multiLevelType w:val="multilevel"/>
    <w:tmpl w:val="5906B7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1E03D7"/>
    <w:multiLevelType w:val="multilevel"/>
    <w:tmpl w:val="FE8493F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A5FA0"/>
    <w:multiLevelType w:val="multilevel"/>
    <w:tmpl w:val="82A0A44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22550B"/>
    <w:multiLevelType w:val="multilevel"/>
    <w:tmpl w:val="A3E40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24D2C"/>
    <w:multiLevelType w:val="multilevel"/>
    <w:tmpl w:val="9E0EE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313FBD"/>
    <w:multiLevelType w:val="multilevel"/>
    <w:tmpl w:val="D24C281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064657"/>
    <w:multiLevelType w:val="multilevel"/>
    <w:tmpl w:val="69B23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0218EC"/>
    <w:multiLevelType w:val="multilevel"/>
    <w:tmpl w:val="75F0131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CF45FD"/>
    <w:multiLevelType w:val="multilevel"/>
    <w:tmpl w:val="957E7C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1F2BE0"/>
    <w:multiLevelType w:val="multilevel"/>
    <w:tmpl w:val="EC88E6A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A74999"/>
    <w:multiLevelType w:val="multilevel"/>
    <w:tmpl w:val="806AF54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F20205"/>
    <w:multiLevelType w:val="multilevel"/>
    <w:tmpl w:val="67BAABA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943277"/>
    <w:multiLevelType w:val="multilevel"/>
    <w:tmpl w:val="6ADCFC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1A2D03"/>
    <w:multiLevelType w:val="multilevel"/>
    <w:tmpl w:val="FC40C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177674"/>
    <w:multiLevelType w:val="multilevel"/>
    <w:tmpl w:val="10AAB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733B5A"/>
    <w:multiLevelType w:val="multilevel"/>
    <w:tmpl w:val="572E0A9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B45185"/>
    <w:multiLevelType w:val="hybridMultilevel"/>
    <w:tmpl w:val="9E709B78"/>
    <w:lvl w:ilvl="0" w:tplc="D6E4A98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9">
    <w:nsid w:val="6FA7223C"/>
    <w:multiLevelType w:val="multilevel"/>
    <w:tmpl w:val="FB744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AB1F78"/>
    <w:multiLevelType w:val="multilevel"/>
    <w:tmpl w:val="C7B0454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AC60A2"/>
    <w:multiLevelType w:val="multilevel"/>
    <w:tmpl w:val="02A81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C32D1A"/>
    <w:multiLevelType w:val="multilevel"/>
    <w:tmpl w:val="121AC1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F248B6"/>
    <w:multiLevelType w:val="multilevel"/>
    <w:tmpl w:val="62BC5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650F2E"/>
    <w:multiLevelType w:val="multilevel"/>
    <w:tmpl w:val="004E3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964FD"/>
    <w:multiLevelType w:val="multilevel"/>
    <w:tmpl w:val="0818C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21"/>
  </w:num>
  <w:num w:numId="5">
    <w:abstractNumId w:val="34"/>
  </w:num>
  <w:num w:numId="6">
    <w:abstractNumId w:val="12"/>
  </w:num>
  <w:num w:numId="7">
    <w:abstractNumId w:val="11"/>
  </w:num>
  <w:num w:numId="8">
    <w:abstractNumId w:val="24"/>
  </w:num>
  <w:num w:numId="9">
    <w:abstractNumId w:val="13"/>
  </w:num>
  <w:num w:numId="10">
    <w:abstractNumId w:val="23"/>
  </w:num>
  <w:num w:numId="11">
    <w:abstractNumId w:val="6"/>
  </w:num>
  <w:num w:numId="12">
    <w:abstractNumId w:val="4"/>
  </w:num>
  <w:num w:numId="13">
    <w:abstractNumId w:val="8"/>
  </w:num>
  <w:num w:numId="14">
    <w:abstractNumId w:val="27"/>
  </w:num>
  <w:num w:numId="15">
    <w:abstractNumId w:val="16"/>
  </w:num>
  <w:num w:numId="16">
    <w:abstractNumId w:val="15"/>
  </w:num>
  <w:num w:numId="17">
    <w:abstractNumId w:val="10"/>
  </w:num>
  <w:num w:numId="18">
    <w:abstractNumId w:val="19"/>
  </w:num>
  <w:num w:numId="19">
    <w:abstractNumId w:val="14"/>
  </w:num>
  <w:num w:numId="20">
    <w:abstractNumId w:val="30"/>
  </w:num>
  <w:num w:numId="21">
    <w:abstractNumId w:val="20"/>
  </w:num>
  <w:num w:numId="22">
    <w:abstractNumId w:val="7"/>
  </w:num>
  <w:num w:numId="23">
    <w:abstractNumId w:val="0"/>
  </w:num>
  <w:num w:numId="24">
    <w:abstractNumId w:val="22"/>
  </w:num>
  <w:num w:numId="25">
    <w:abstractNumId w:val="9"/>
  </w:num>
  <w:num w:numId="26">
    <w:abstractNumId w:val="32"/>
  </w:num>
  <w:num w:numId="27">
    <w:abstractNumId w:val="31"/>
  </w:num>
  <w:num w:numId="28">
    <w:abstractNumId w:val="33"/>
  </w:num>
  <w:num w:numId="29">
    <w:abstractNumId w:val="35"/>
  </w:num>
  <w:num w:numId="30">
    <w:abstractNumId w:val="5"/>
  </w:num>
  <w:num w:numId="31">
    <w:abstractNumId w:val="26"/>
  </w:num>
  <w:num w:numId="32">
    <w:abstractNumId w:val="29"/>
  </w:num>
  <w:num w:numId="33">
    <w:abstractNumId w:val="25"/>
  </w:num>
  <w:num w:numId="34">
    <w:abstractNumId w:val="18"/>
  </w:num>
  <w:num w:numId="35">
    <w:abstractNumId w:val="28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8763B"/>
    <w:rsid w:val="000F034A"/>
    <w:rsid w:val="000F7E6E"/>
    <w:rsid w:val="00114628"/>
    <w:rsid w:val="00116C9F"/>
    <w:rsid w:val="00120927"/>
    <w:rsid w:val="00140750"/>
    <w:rsid w:val="001712C0"/>
    <w:rsid w:val="00193421"/>
    <w:rsid w:val="001C3608"/>
    <w:rsid w:val="001C6D2E"/>
    <w:rsid w:val="001E1A3C"/>
    <w:rsid w:val="0023685A"/>
    <w:rsid w:val="0024212E"/>
    <w:rsid w:val="00247899"/>
    <w:rsid w:val="0027129A"/>
    <w:rsid w:val="00284E75"/>
    <w:rsid w:val="002A1F4A"/>
    <w:rsid w:val="002F62BD"/>
    <w:rsid w:val="00330C77"/>
    <w:rsid w:val="003A7811"/>
    <w:rsid w:val="003B47AC"/>
    <w:rsid w:val="003C48D5"/>
    <w:rsid w:val="003F08E0"/>
    <w:rsid w:val="00403F65"/>
    <w:rsid w:val="00417141"/>
    <w:rsid w:val="00430415"/>
    <w:rsid w:val="0045624B"/>
    <w:rsid w:val="0047514F"/>
    <w:rsid w:val="004F6987"/>
    <w:rsid w:val="005037D1"/>
    <w:rsid w:val="005726AA"/>
    <w:rsid w:val="005C26F5"/>
    <w:rsid w:val="005D4C3B"/>
    <w:rsid w:val="005D6408"/>
    <w:rsid w:val="005F2C1F"/>
    <w:rsid w:val="00627620"/>
    <w:rsid w:val="00630805"/>
    <w:rsid w:val="00677F99"/>
    <w:rsid w:val="00691771"/>
    <w:rsid w:val="006C5BBD"/>
    <w:rsid w:val="006D657B"/>
    <w:rsid w:val="006E0100"/>
    <w:rsid w:val="006E3513"/>
    <w:rsid w:val="006F7DAB"/>
    <w:rsid w:val="00711B7E"/>
    <w:rsid w:val="00733A59"/>
    <w:rsid w:val="00735F0C"/>
    <w:rsid w:val="007710DC"/>
    <w:rsid w:val="00775DFF"/>
    <w:rsid w:val="00786EAD"/>
    <w:rsid w:val="007B3F93"/>
    <w:rsid w:val="007B4FB6"/>
    <w:rsid w:val="007C2FBE"/>
    <w:rsid w:val="007D711F"/>
    <w:rsid w:val="00800B7E"/>
    <w:rsid w:val="00814E1C"/>
    <w:rsid w:val="00840DB2"/>
    <w:rsid w:val="00847B7B"/>
    <w:rsid w:val="00860973"/>
    <w:rsid w:val="0086747C"/>
    <w:rsid w:val="0088539D"/>
    <w:rsid w:val="008B29B4"/>
    <w:rsid w:val="008F3FD2"/>
    <w:rsid w:val="00945B31"/>
    <w:rsid w:val="00951C97"/>
    <w:rsid w:val="0096243F"/>
    <w:rsid w:val="009D76DE"/>
    <w:rsid w:val="00A66862"/>
    <w:rsid w:val="00A8110C"/>
    <w:rsid w:val="00A82FBB"/>
    <w:rsid w:val="00A90A11"/>
    <w:rsid w:val="00A96149"/>
    <w:rsid w:val="00A97815"/>
    <w:rsid w:val="00AB436F"/>
    <w:rsid w:val="00AD1F17"/>
    <w:rsid w:val="00AE7C28"/>
    <w:rsid w:val="00B14FED"/>
    <w:rsid w:val="00B35A7D"/>
    <w:rsid w:val="00B37AD8"/>
    <w:rsid w:val="00B6574A"/>
    <w:rsid w:val="00B72065"/>
    <w:rsid w:val="00B81583"/>
    <w:rsid w:val="00B8763B"/>
    <w:rsid w:val="00BB7EBB"/>
    <w:rsid w:val="00BF0326"/>
    <w:rsid w:val="00C11884"/>
    <w:rsid w:val="00C141AA"/>
    <w:rsid w:val="00C62685"/>
    <w:rsid w:val="00C646C8"/>
    <w:rsid w:val="00C65044"/>
    <w:rsid w:val="00C76792"/>
    <w:rsid w:val="00C86DA5"/>
    <w:rsid w:val="00CE6ACA"/>
    <w:rsid w:val="00CE7AB2"/>
    <w:rsid w:val="00D93ECB"/>
    <w:rsid w:val="00D97C24"/>
    <w:rsid w:val="00DA2D09"/>
    <w:rsid w:val="00DB29A6"/>
    <w:rsid w:val="00DC1EDD"/>
    <w:rsid w:val="00DE5DDF"/>
    <w:rsid w:val="00E0421E"/>
    <w:rsid w:val="00E14A8E"/>
    <w:rsid w:val="00E82B04"/>
    <w:rsid w:val="00EB07D8"/>
    <w:rsid w:val="00ED0C60"/>
    <w:rsid w:val="00EE781B"/>
    <w:rsid w:val="00EF4B75"/>
    <w:rsid w:val="00F02CAA"/>
    <w:rsid w:val="00F66FB9"/>
    <w:rsid w:val="00FD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76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763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B8763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4">
    <w:name w:val="Другое_"/>
    <w:basedOn w:val="a0"/>
    <w:link w:val="a5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8763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B8763B"/>
    <w:rPr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B8763B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B8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B8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Оглавление 1 Знак"/>
    <w:basedOn w:val="a0"/>
    <w:link w:val="12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B876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876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Курсив"/>
    <w:basedOn w:val="21"/>
    <w:rsid w:val="00B8763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B8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5">
    <w:name w:val="Заголовок №2_"/>
    <w:basedOn w:val="a0"/>
    <w:link w:val="26"/>
    <w:rsid w:val="00B8763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;Курсив"/>
    <w:basedOn w:val="21"/>
    <w:rsid w:val="00B8763B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B8763B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2">
    <w:name w:val="Колонтитул (4)_"/>
    <w:basedOn w:val="a0"/>
    <w:link w:val="43"/>
    <w:rsid w:val="00B8763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Курсив"/>
    <w:basedOn w:val="21"/>
    <w:rsid w:val="00B8763B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7">
    <w:name w:val="Основной текст (2)"/>
    <w:basedOn w:val="21"/>
    <w:rsid w:val="00B876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B8763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Основной текст (2) + Курсив"/>
    <w:basedOn w:val="21"/>
    <w:rsid w:val="00B8763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Заголовок №2"/>
    <w:basedOn w:val="25"/>
    <w:rsid w:val="00B8763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2pt0">
    <w:name w:val="Заголовок №2 + 12 pt;Не курсив"/>
    <w:basedOn w:val="25"/>
    <w:rsid w:val="00B8763B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">
    <w:name w:val="Основной текст (2) + 12 pt"/>
    <w:basedOn w:val="21"/>
    <w:rsid w:val="00B8763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2">
    <w:name w:val="Основной текст (2) + 12 pt;Полужирный"/>
    <w:basedOn w:val="21"/>
    <w:rsid w:val="00B8763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B8763B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3">
    <w:name w:val="Основной текст (2) + 12 pt"/>
    <w:basedOn w:val="21"/>
    <w:rsid w:val="00B8763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">
    <w:name w:val="Колонтитул (2)"/>
    <w:basedOn w:val="2"/>
    <w:rsid w:val="00B8763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4">
    <w:name w:val="Основной текст (2) + 12 pt;Полужирный"/>
    <w:basedOn w:val="21"/>
    <w:rsid w:val="00B8763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b">
    <w:name w:val="Основной текст (2)"/>
    <w:basedOn w:val="21"/>
    <w:rsid w:val="00B8763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876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B8763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Подпись к таблице (2)_"/>
    <w:basedOn w:val="a0"/>
    <w:link w:val="2d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">
    <w:name w:val="Подпись к таблице (2)"/>
    <w:basedOn w:val="2c"/>
    <w:rsid w:val="00B8763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3pt">
    <w:name w:val="Заголовок №2 + 13 pt;Не полужирный;Не курсив"/>
    <w:basedOn w:val="25"/>
    <w:rsid w:val="00B8763B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0">
    <w:name w:val="Основной текст (11)_"/>
    <w:basedOn w:val="a0"/>
    <w:link w:val="111"/>
    <w:rsid w:val="00B8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113pt">
    <w:name w:val="Основной текст (11) + 13 pt;Не полужирный"/>
    <w:basedOn w:val="110"/>
    <w:rsid w:val="00B8763B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B876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12pt">
    <w:name w:val="Основной текст (12) + 12 pt;Не курсив"/>
    <w:basedOn w:val="120"/>
    <w:rsid w:val="00B8763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pt">
    <w:name w:val="Основной текст (2) + 9 pt;Курсив"/>
    <w:basedOn w:val="21"/>
    <w:rsid w:val="00B8763B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7pt">
    <w:name w:val="Основной текст (2) + 7 pt"/>
    <w:basedOn w:val="21"/>
    <w:rsid w:val="00B8763B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B8763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1"/>
    <w:rsid w:val="00B8763B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1pt">
    <w:name w:val="Колонтитул (3) + Интервал 1 pt"/>
    <w:basedOn w:val="31"/>
    <w:rsid w:val="00B8763B"/>
    <w:rPr>
      <w:rFonts w:ascii="Arial Unicode MS" w:eastAsia="Arial Unicode MS" w:hAnsi="Arial Unicode MS" w:cs="Arial Unicode MS"/>
      <w:color w:val="000000"/>
      <w:spacing w:val="2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763B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8763B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B8763B"/>
    <w:pPr>
      <w:shd w:val="clear" w:color="auto" w:fill="FFFFFF"/>
      <w:spacing w:line="0" w:lineRule="atLeast"/>
    </w:pPr>
    <w:rPr>
      <w:rFonts w:ascii="Garamond" w:eastAsia="Garamond" w:hAnsi="Garamond" w:cs="Garamond"/>
      <w:sz w:val="10"/>
      <w:szCs w:val="10"/>
    </w:rPr>
  </w:style>
  <w:style w:type="paragraph" w:customStyle="1" w:styleId="a5">
    <w:name w:val="Другое"/>
    <w:basedOn w:val="a"/>
    <w:link w:val="a4"/>
    <w:rsid w:val="00B8763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8763B"/>
    <w:pPr>
      <w:shd w:val="clear" w:color="auto" w:fill="FFFFFF"/>
      <w:spacing w:before="60" w:after="1680" w:line="0" w:lineRule="atLeast"/>
      <w:jc w:val="both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B8763B"/>
    <w:pPr>
      <w:shd w:val="clear" w:color="auto" w:fill="FFFFFF"/>
      <w:spacing w:before="1680" w:line="240" w:lineRule="exact"/>
    </w:pPr>
    <w:rPr>
      <w:sz w:val="21"/>
      <w:szCs w:val="21"/>
    </w:rPr>
  </w:style>
  <w:style w:type="paragraph" w:customStyle="1" w:styleId="70">
    <w:name w:val="Основной текст (7)"/>
    <w:basedOn w:val="a"/>
    <w:link w:val="7"/>
    <w:rsid w:val="00B8763B"/>
    <w:pPr>
      <w:shd w:val="clear" w:color="auto" w:fill="FFFFFF"/>
      <w:spacing w:before="1200"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sid w:val="00B876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8763B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12">
    <w:name w:val="toc 1"/>
    <w:basedOn w:val="a"/>
    <w:link w:val="11"/>
    <w:autoRedefine/>
    <w:rsid w:val="00B8763B"/>
    <w:pPr>
      <w:shd w:val="clear" w:color="auto" w:fill="FFFFFF"/>
      <w:spacing w:after="6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8763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B8763B"/>
    <w:pPr>
      <w:shd w:val="clear" w:color="auto" w:fill="FFFFFF"/>
      <w:spacing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7">
    <w:name w:val="Колонтитул"/>
    <w:basedOn w:val="a"/>
    <w:link w:val="a6"/>
    <w:rsid w:val="00B8763B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6">
    <w:name w:val="Заголовок №2"/>
    <w:basedOn w:val="a"/>
    <w:link w:val="25"/>
    <w:rsid w:val="00B8763B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">
    <w:name w:val="Колонтитул (3)"/>
    <w:basedOn w:val="a"/>
    <w:link w:val="31"/>
    <w:rsid w:val="00B8763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43">
    <w:name w:val="Колонтитул (4)"/>
    <w:basedOn w:val="a"/>
    <w:link w:val="42"/>
    <w:rsid w:val="00B876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1">
    <w:name w:val="Основной текст (10)"/>
    <w:basedOn w:val="a"/>
    <w:link w:val="100"/>
    <w:rsid w:val="00B8763B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d">
    <w:name w:val="Подпись к таблице (2)"/>
    <w:basedOn w:val="a"/>
    <w:link w:val="2c"/>
    <w:rsid w:val="00B876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B8763B"/>
    <w:pPr>
      <w:shd w:val="clear" w:color="auto" w:fill="FFFFFF"/>
      <w:spacing w:line="322" w:lineRule="exact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B8763B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21">
    <w:name w:val="Основной текст (12)"/>
    <w:basedOn w:val="a"/>
    <w:link w:val="120"/>
    <w:rsid w:val="00B8763B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2f">
    <w:name w:val="toc 2"/>
    <w:basedOn w:val="a"/>
    <w:link w:val="11"/>
    <w:autoRedefine/>
    <w:rsid w:val="00B8763B"/>
    <w:pPr>
      <w:shd w:val="clear" w:color="auto" w:fill="FFFFFF"/>
      <w:spacing w:after="60" w:line="283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677F9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37A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7A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411A-BE42-4949-8B16-9B892F30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63</Pages>
  <Words>14576</Words>
  <Characters>83087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Комп дс</cp:lastModifiedBy>
  <cp:revision>2</cp:revision>
  <cp:lastPrinted>2023-05-26T03:05:00Z</cp:lastPrinted>
  <dcterms:created xsi:type="dcterms:W3CDTF">2023-05-26T03:08:00Z</dcterms:created>
  <dcterms:modified xsi:type="dcterms:W3CDTF">2023-05-26T03:08:00Z</dcterms:modified>
</cp:coreProperties>
</file>